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1429" w:rsidRPr="00046B92" w:rsidRDefault="00191429" w:rsidP="00E80B6A">
      <w:pPr>
        <w:spacing w:line="276" w:lineRule="auto"/>
        <w:jc w:val="center"/>
        <w:rPr>
          <w:b/>
        </w:rPr>
      </w:pPr>
      <w:r w:rsidRPr="00046B92">
        <w:rPr>
          <w:b/>
        </w:rPr>
        <w:t xml:space="preserve">ДОГОВОР №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90"/>
        <w:gridCol w:w="5156"/>
      </w:tblGrid>
      <w:tr w:rsidR="00191429" w:rsidRPr="00046B92" w:rsidTr="00E80B6A">
        <w:trPr>
          <w:trHeight w:val="333"/>
        </w:trPr>
        <w:tc>
          <w:tcPr>
            <w:tcW w:w="4807" w:type="dxa"/>
            <w:hideMark/>
          </w:tcPr>
          <w:p w:rsidR="00191429" w:rsidRPr="00046B92" w:rsidRDefault="00191429" w:rsidP="00E80B6A">
            <w:pPr>
              <w:spacing w:line="276" w:lineRule="auto"/>
            </w:pPr>
            <w:r w:rsidRPr="00046B92">
              <w:t>г. Москва</w:t>
            </w:r>
          </w:p>
        </w:tc>
        <w:tc>
          <w:tcPr>
            <w:tcW w:w="5426" w:type="dxa"/>
            <w:hideMark/>
          </w:tcPr>
          <w:p w:rsidR="00191429" w:rsidRPr="00046B92" w:rsidRDefault="00191429" w:rsidP="00AA0D59">
            <w:pPr>
              <w:spacing w:line="276" w:lineRule="auto"/>
              <w:jc w:val="right"/>
            </w:pPr>
            <w:r w:rsidRPr="00046B92">
              <w:t>«</w:t>
            </w:r>
            <w:r w:rsidR="00AA0D59" w:rsidRPr="00046B92">
              <w:t xml:space="preserve"> </w:t>
            </w:r>
            <w:r w:rsidRPr="00046B92">
              <w:t>»</w:t>
            </w:r>
            <w:r w:rsidR="005511AA" w:rsidRPr="00046B92">
              <w:t xml:space="preserve"> </w:t>
            </w:r>
            <w:r w:rsidR="00AA0D59" w:rsidRPr="00046B92">
              <w:t xml:space="preserve">                </w:t>
            </w:r>
            <w:r w:rsidRPr="00046B92">
              <w:t>201</w:t>
            </w:r>
            <w:r w:rsidR="00AA0D59" w:rsidRPr="00046B92">
              <w:t>9</w:t>
            </w:r>
            <w:r w:rsidRPr="00046B92">
              <w:t xml:space="preserve"> г.</w:t>
            </w:r>
          </w:p>
        </w:tc>
      </w:tr>
      <w:tr w:rsidR="00AA0D59" w:rsidRPr="00046B92" w:rsidTr="00E80B6A">
        <w:trPr>
          <w:trHeight w:val="333"/>
        </w:trPr>
        <w:tc>
          <w:tcPr>
            <w:tcW w:w="4807" w:type="dxa"/>
          </w:tcPr>
          <w:p w:rsidR="00AA0D59" w:rsidRPr="00046B92" w:rsidRDefault="00AA0D59" w:rsidP="00E80B6A">
            <w:pPr>
              <w:spacing w:line="276" w:lineRule="auto"/>
            </w:pPr>
          </w:p>
        </w:tc>
        <w:tc>
          <w:tcPr>
            <w:tcW w:w="5426" w:type="dxa"/>
          </w:tcPr>
          <w:p w:rsidR="00AA0D59" w:rsidRPr="00046B92" w:rsidRDefault="00AA0D59" w:rsidP="00E80B6A">
            <w:pPr>
              <w:spacing w:line="276" w:lineRule="auto"/>
              <w:jc w:val="right"/>
            </w:pPr>
          </w:p>
        </w:tc>
      </w:tr>
    </w:tbl>
    <w:p w:rsidR="00191429" w:rsidRPr="00046B92" w:rsidRDefault="00A57CFA" w:rsidP="00E80B6A">
      <w:pPr>
        <w:spacing w:line="276" w:lineRule="auto"/>
        <w:jc w:val="both"/>
      </w:pPr>
      <w:r w:rsidRPr="00046B92">
        <w:rPr>
          <w:b/>
        </w:rPr>
        <w:t>ПАО «Интер РАО»</w:t>
      </w:r>
      <w:r w:rsidRPr="00046B92">
        <w:t xml:space="preserve">, именуемое в дальнейшем </w:t>
      </w:r>
      <w:r w:rsidRPr="00046B92">
        <w:rPr>
          <w:b/>
        </w:rPr>
        <w:t>«Заказчик»</w:t>
      </w:r>
      <w:r w:rsidRPr="00046B92">
        <w:t xml:space="preserve">, в лице Директора по связям с общественностью – руководителя Блока информационной политики </w:t>
      </w:r>
      <w:r w:rsidR="00AA0D59" w:rsidRPr="00046B92">
        <w:t>……..</w:t>
      </w:r>
      <w:r w:rsidRPr="00046B92">
        <w:t xml:space="preserve">, действующего на основании доверенности </w:t>
      </w:r>
      <w:r w:rsidR="00BA577D" w:rsidRPr="00046B92">
        <w:t xml:space="preserve">№ </w:t>
      </w:r>
      <w:r w:rsidR="00AA0D59" w:rsidRPr="00046B92">
        <w:t>……</w:t>
      </w:r>
      <w:r w:rsidR="00DD09BB" w:rsidRPr="00046B92">
        <w:t xml:space="preserve"> </w:t>
      </w:r>
      <w:r w:rsidR="00BA577D" w:rsidRPr="00046B92">
        <w:t xml:space="preserve"> от </w:t>
      </w:r>
      <w:r w:rsidR="00AA0D59" w:rsidRPr="00046B92">
        <w:t>………</w:t>
      </w:r>
      <w:r w:rsidR="00DD09BB" w:rsidRPr="00046B92">
        <w:t xml:space="preserve"> года</w:t>
      </w:r>
      <w:r w:rsidR="00191429" w:rsidRPr="00046B92">
        <w:t>, с одной стороны, и</w:t>
      </w:r>
      <w:r w:rsidR="00AA0D59" w:rsidRPr="00046B92">
        <w:t xml:space="preserve"> </w:t>
      </w:r>
      <w:r w:rsidR="00AA0D59" w:rsidRPr="00046B92">
        <w:rPr>
          <w:b/>
        </w:rPr>
        <w:t>……….</w:t>
      </w:r>
      <w:r w:rsidR="00BA577D" w:rsidRPr="00046B92">
        <w:t xml:space="preserve">, именуемое в дальнейшем </w:t>
      </w:r>
      <w:r w:rsidR="00BA577D" w:rsidRPr="00046B92">
        <w:rPr>
          <w:b/>
        </w:rPr>
        <w:t>«Исполнитель»</w:t>
      </w:r>
      <w:r w:rsidR="00BA577D" w:rsidRPr="00046B92">
        <w:t>, в лице</w:t>
      </w:r>
      <w:r w:rsidR="004E32CA" w:rsidRPr="00046B92">
        <w:t xml:space="preserve"> </w:t>
      </w:r>
      <w:r w:rsidR="00AA0D59" w:rsidRPr="00046B92">
        <w:t>………</w:t>
      </w:r>
      <w:r w:rsidR="004E32CA" w:rsidRPr="00046B92">
        <w:t xml:space="preserve">., </w:t>
      </w:r>
      <w:r w:rsidR="00BA577D" w:rsidRPr="00046B92">
        <w:t>действующего на основании</w:t>
      </w:r>
      <w:r w:rsidR="00AA0D59" w:rsidRPr="00046B92">
        <w:t xml:space="preserve"> </w:t>
      </w:r>
      <w:r w:rsidR="004E32CA" w:rsidRPr="00046B92">
        <w:t>Устава</w:t>
      </w:r>
      <w:r w:rsidR="006D0E20" w:rsidRPr="00046B92">
        <w:t xml:space="preserve">, </w:t>
      </w:r>
      <w:r w:rsidR="00191429" w:rsidRPr="00046B92">
        <w:t>с другой стороны, совместно в дальнейшем именуемые «Стороны», заключили настоящий Договор, именуемый в дальнейшем «Договор», о нижеследующем:</w:t>
      </w:r>
    </w:p>
    <w:p w:rsidR="00046B92" w:rsidRPr="00046B92" w:rsidRDefault="00046B92" w:rsidP="00E80B6A">
      <w:pPr>
        <w:spacing w:line="276" w:lineRule="auto"/>
        <w:jc w:val="both"/>
      </w:pPr>
    </w:p>
    <w:p w:rsidR="005511AA" w:rsidRPr="00046B92" w:rsidRDefault="005511AA" w:rsidP="00E80B6A">
      <w:pPr>
        <w:spacing w:line="276" w:lineRule="auto"/>
        <w:jc w:val="both"/>
      </w:pPr>
    </w:p>
    <w:p w:rsidR="00191429" w:rsidRPr="00046B92" w:rsidRDefault="00191429" w:rsidP="00E80B6A">
      <w:pPr>
        <w:spacing w:line="276" w:lineRule="auto"/>
        <w:rPr>
          <w:b/>
        </w:rPr>
      </w:pPr>
      <w:r w:rsidRPr="00046B92">
        <w:rPr>
          <w:b/>
        </w:rPr>
        <w:t>1. ПРЕДМЕТ ДОГОВОРА</w:t>
      </w:r>
    </w:p>
    <w:p w:rsidR="00C21526" w:rsidRPr="00046B92" w:rsidRDefault="00C21526" w:rsidP="00E80B6A">
      <w:pPr>
        <w:spacing w:line="276" w:lineRule="auto"/>
        <w:jc w:val="both"/>
      </w:pPr>
      <w:r w:rsidRPr="00046B92">
        <w:t>1</w:t>
      </w:r>
      <w:r w:rsidR="002F1A25" w:rsidRPr="00046B92">
        <w:t>.1</w:t>
      </w:r>
      <w:r w:rsidRPr="00046B92">
        <w:t xml:space="preserve">. </w:t>
      </w:r>
      <w:r w:rsidR="00191429" w:rsidRPr="00046B92">
        <w:t>На основании Договора Исполнитель обязуется оказать, а Заказчик обязуется прин</w:t>
      </w:r>
      <w:r w:rsidR="00CD4DC1" w:rsidRPr="00046B92">
        <w:t>ят</w:t>
      </w:r>
      <w:r w:rsidR="00C53DA4" w:rsidRPr="00046B92">
        <w:t xml:space="preserve">ь и оплатить следующие услуги: </w:t>
      </w:r>
    </w:p>
    <w:p w:rsidR="002F1A25" w:rsidRPr="00046B92" w:rsidRDefault="00A57CFA" w:rsidP="00C93F2E">
      <w:pPr>
        <w:pStyle w:val="ac"/>
        <w:numPr>
          <w:ilvl w:val="2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046B92">
        <w:rPr>
          <w:rFonts w:ascii="Times New Roman" w:hAnsi="Times New Roman"/>
          <w:sz w:val="24"/>
          <w:szCs w:val="24"/>
        </w:rPr>
        <w:t xml:space="preserve">Информационная и контент-поддержка официального сайта ПАО «Интер РАО» в соответствии с п. 3.1.1.Технического задания, являющегося Приложением № 1 к настоящему Договору. </w:t>
      </w:r>
    </w:p>
    <w:p w:rsidR="0014772A" w:rsidRPr="00046B92" w:rsidRDefault="00A57CFA" w:rsidP="00C93F2E">
      <w:pPr>
        <w:pStyle w:val="ac"/>
        <w:numPr>
          <w:ilvl w:val="2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046B92">
        <w:rPr>
          <w:rFonts w:ascii="Times New Roman" w:hAnsi="Times New Roman"/>
          <w:sz w:val="24"/>
          <w:szCs w:val="24"/>
        </w:rPr>
        <w:t>Техническое администрирование и обеспечение бесперебойного функционирования официального сайта ПАО «Интер РАО» в соответствии с п. 3.1.2.Технического задания, являющегося Приложением № 1 к настоящему Договору.</w:t>
      </w:r>
    </w:p>
    <w:p w:rsidR="002F1A25" w:rsidRPr="00046B92" w:rsidRDefault="00CB28ED" w:rsidP="00C93F2E">
      <w:pPr>
        <w:pStyle w:val="ac"/>
        <w:numPr>
          <w:ilvl w:val="2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46B92">
        <w:rPr>
          <w:rFonts w:ascii="Times New Roman" w:hAnsi="Times New Roman"/>
          <w:sz w:val="24"/>
          <w:szCs w:val="24"/>
        </w:rPr>
        <w:t>Модернизация функциональных возможностей официального сайта ПАО «Интер РАО»</w:t>
      </w:r>
      <w:r w:rsidR="00C21526" w:rsidRPr="00046B92">
        <w:rPr>
          <w:rFonts w:ascii="Times New Roman" w:hAnsi="Times New Roman"/>
          <w:sz w:val="24"/>
          <w:szCs w:val="24"/>
        </w:rPr>
        <w:t>в соответствии с п. 3.1.3.Технического задания, являющегося Приложением № 1 к настоящему Договору.</w:t>
      </w:r>
    </w:p>
    <w:p w:rsidR="00C21526" w:rsidRPr="00046B92" w:rsidRDefault="00CB28ED" w:rsidP="00C93F2E">
      <w:pPr>
        <w:pStyle w:val="ac"/>
        <w:numPr>
          <w:ilvl w:val="2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46B92">
        <w:rPr>
          <w:rFonts w:ascii="Times New Roman" w:hAnsi="Times New Roman"/>
          <w:sz w:val="24"/>
          <w:szCs w:val="24"/>
        </w:rPr>
        <w:t>Адаптация веб-сайта для планшетных устройств</w:t>
      </w:r>
      <w:r w:rsidR="006253C8" w:rsidRPr="00046B92">
        <w:rPr>
          <w:rFonts w:ascii="Times New Roman" w:hAnsi="Times New Roman"/>
          <w:sz w:val="24"/>
          <w:szCs w:val="24"/>
        </w:rPr>
        <w:t>в соответствии с п. 3.1.4</w:t>
      </w:r>
      <w:r w:rsidR="00C21526" w:rsidRPr="00046B92">
        <w:rPr>
          <w:rFonts w:ascii="Times New Roman" w:hAnsi="Times New Roman"/>
          <w:sz w:val="24"/>
          <w:szCs w:val="24"/>
        </w:rPr>
        <w:t>.Технического задания, являющегося Приложением № 1 к настоящему Договору.</w:t>
      </w:r>
    </w:p>
    <w:p w:rsidR="005978FC" w:rsidRPr="00046B92" w:rsidRDefault="00CB28ED" w:rsidP="00CB28ED">
      <w:pPr>
        <w:pStyle w:val="ac"/>
        <w:numPr>
          <w:ilvl w:val="2"/>
          <w:numId w:val="2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46B92">
        <w:rPr>
          <w:rFonts w:ascii="Times New Roman" w:hAnsi="Times New Roman"/>
          <w:sz w:val="24"/>
          <w:szCs w:val="24"/>
        </w:rPr>
        <w:t>Разработка специализированной версии веб-сайта для слабовидящих граждан</w:t>
      </w:r>
      <w:r w:rsidR="005978FC" w:rsidRPr="00046B92">
        <w:rPr>
          <w:rFonts w:ascii="Times New Roman" w:hAnsi="Times New Roman"/>
          <w:sz w:val="24"/>
          <w:szCs w:val="24"/>
        </w:rPr>
        <w:t xml:space="preserve"> в соответствии с п. 3.1.5.Технического задания, являющегося Приложением № 1 к настоящему Договору.</w:t>
      </w:r>
    </w:p>
    <w:p w:rsidR="005978FC" w:rsidRPr="00046B92" w:rsidRDefault="00F83D5C" w:rsidP="00C93F2E">
      <w:pPr>
        <w:pStyle w:val="ac"/>
        <w:numPr>
          <w:ilvl w:val="2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046B92">
        <w:rPr>
          <w:rFonts w:ascii="Times New Roman" w:hAnsi="Times New Roman"/>
          <w:sz w:val="24"/>
          <w:szCs w:val="24"/>
        </w:rPr>
        <w:t>Модернизация промо-сайтов для нужд ПАО «Интер РАО»</w:t>
      </w:r>
      <w:r w:rsidR="005978FC" w:rsidRPr="00046B92">
        <w:rPr>
          <w:rFonts w:ascii="Times New Roman" w:hAnsi="Times New Roman"/>
          <w:sz w:val="24"/>
          <w:szCs w:val="24"/>
        </w:rPr>
        <w:t>в соответствии с п. 3.1.6.Технического задания, являющегося Приложением № 1 к настоящему Договору.</w:t>
      </w:r>
    </w:p>
    <w:p w:rsidR="00F83D5C" w:rsidRPr="00046B92" w:rsidRDefault="00F83D5C" w:rsidP="00F83D5C">
      <w:pPr>
        <w:pStyle w:val="ac"/>
        <w:numPr>
          <w:ilvl w:val="2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46B92">
        <w:rPr>
          <w:rFonts w:ascii="Times New Roman" w:hAnsi="Times New Roman"/>
          <w:sz w:val="24"/>
          <w:szCs w:val="24"/>
        </w:rPr>
        <w:t>Разработка специализированного</w:t>
      </w:r>
      <w:r w:rsidR="002864C4" w:rsidRPr="00046B92">
        <w:rPr>
          <w:rFonts w:ascii="Times New Roman" w:hAnsi="Times New Roman"/>
          <w:sz w:val="24"/>
          <w:szCs w:val="24"/>
        </w:rPr>
        <w:t xml:space="preserve"> </w:t>
      </w:r>
      <w:r w:rsidRPr="00046B92">
        <w:rPr>
          <w:rFonts w:ascii="Times New Roman" w:hAnsi="Times New Roman"/>
          <w:sz w:val="24"/>
          <w:szCs w:val="24"/>
        </w:rPr>
        <w:t>Телеграм-бота для сайта sport.interrao.ruв соответствии с п. 3.1.7. Технического задания, являющегося Приложением № 1 к настоящему Договору.</w:t>
      </w:r>
    </w:p>
    <w:p w:rsidR="00630637" w:rsidRPr="00046B92" w:rsidRDefault="003009F4" w:rsidP="00E80B6A">
      <w:pPr>
        <w:pStyle w:val="ac"/>
        <w:numPr>
          <w:ilvl w:val="1"/>
          <w:numId w:val="2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46B92">
        <w:rPr>
          <w:rFonts w:ascii="Times New Roman" w:hAnsi="Times New Roman"/>
          <w:sz w:val="24"/>
          <w:szCs w:val="24"/>
        </w:rPr>
        <w:t>Оказание</w:t>
      </w:r>
      <w:r w:rsidR="007D7AAD" w:rsidRPr="00046B92">
        <w:rPr>
          <w:rFonts w:ascii="Times New Roman" w:hAnsi="Times New Roman"/>
          <w:sz w:val="24"/>
          <w:szCs w:val="24"/>
        </w:rPr>
        <w:t>,</w:t>
      </w:r>
      <w:r w:rsidR="00F50C3E" w:rsidRPr="00046B92">
        <w:rPr>
          <w:rFonts w:ascii="Times New Roman" w:hAnsi="Times New Roman"/>
          <w:sz w:val="24"/>
          <w:szCs w:val="24"/>
        </w:rPr>
        <w:t xml:space="preserve"> </w:t>
      </w:r>
      <w:r w:rsidRPr="00046B92">
        <w:rPr>
          <w:rFonts w:ascii="Times New Roman" w:hAnsi="Times New Roman"/>
          <w:sz w:val="24"/>
          <w:szCs w:val="24"/>
        </w:rPr>
        <w:t>услуг</w:t>
      </w:r>
      <w:r w:rsidR="007D7AAD" w:rsidRPr="00046B92">
        <w:rPr>
          <w:rFonts w:ascii="Times New Roman" w:hAnsi="Times New Roman"/>
          <w:sz w:val="24"/>
          <w:szCs w:val="24"/>
        </w:rPr>
        <w:t>, указанных в п.п. 1.1.1, 1.1.2., 1.1.3., 1.1.6.</w:t>
      </w:r>
      <w:r w:rsidR="0042495D" w:rsidRPr="00046B92">
        <w:rPr>
          <w:rFonts w:ascii="Times New Roman" w:hAnsi="Times New Roman"/>
          <w:sz w:val="24"/>
          <w:szCs w:val="24"/>
        </w:rPr>
        <w:t xml:space="preserve"> Договора</w:t>
      </w:r>
      <w:r w:rsidR="007D7AAD" w:rsidRPr="00046B92">
        <w:rPr>
          <w:rFonts w:ascii="Times New Roman" w:hAnsi="Times New Roman"/>
          <w:sz w:val="24"/>
          <w:szCs w:val="24"/>
        </w:rPr>
        <w:t xml:space="preserve">,  </w:t>
      </w:r>
      <w:r w:rsidRPr="00046B92">
        <w:rPr>
          <w:rFonts w:ascii="Times New Roman" w:hAnsi="Times New Roman"/>
          <w:sz w:val="24"/>
          <w:szCs w:val="24"/>
        </w:rPr>
        <w:t xml:space="preserve">осуществляется по принципу абонентского обслуживания за фиксированную плату </w:t>
      </w:r>
      <w:r w:rsidR="007D7AAD" w:rsidRPr="00046B92">
        <w:rPr>
          <w:rFonts w:ascii="Times New Roman" w:hAnsi="Times New Roman"/>
          <w:sz w:val="24"/>
          <w:szCs w:val="24"/>
        </w:rPr>
        <w:t>в соответствии с условиями оплаты, изложенными в статье 5 Договора</w:t>
      </w:r>
      <w:r w:rsidRPr="00046B92">
        <w:rPr>
          <w:rFonts w:ascii="Times New Roman" w:hAnsi="Times New Roman"/>
          <w:sz w:val="24"/>
          <w:szCs w:val="24"/>
        </w:rPr>
        <w:t xml:space="preserve">. </w:t>
      </w:r>
    </w:p>
    <w:p w:rsidR="00560484" w:rsidRPr="00046B92" w:rsidRDefault="00560484" w:rsidP="00E80B6A">
      <w:pPr>
        <w:pStyle w:val="5"/>
        <w:numPr>
          <w:ilvl w:val="1"/>
          <w:numId w:val="2"/>
        </w:numPr>
        <w:shd w:val="clear" w:color="auto" w:fill="auto"/>
        <w:tabs>
          <w:tab w:val="left" w:pos="892"/>
        </w:tabs>
        <w:spacing w:before="0" w:line="276" w:lineRule="auto"/>
        <w:ind w:left="0" w:right="40" w:firstLine="0"/>
        <w:rPr>
          <w:sz w:val="24"/>
          <w:szCs w:val="24"/>
        </w:rPr>
      </w:pPr>
      <w:r w:rsidRPr="00046B92">
        <w:rPr>
          <w:sz w:val="24"/>
          <w:szCs w:val="24"/>
        </w:rPr>
        <w:t xml:space="preserve">Для обеспечения оказания Услуг, указанных в п.п. </w:t>
      </w:r>
      <w:r w:rsidR="0042495D" w:rsidRPr="00046B92">
        <w:rPr>
          <w:sz w:val="24"/>
          <w:szCs w:val="24"/>
        </w:rPr>
        <w:t>1.1.4., 1.1.5., 1.1.7. Договора</w:t>
      </w:r>
      <w:r w:rsidRPr="00046B92">
        <w:rPr>
          <w:sz w:val="24"/>
          <w:szCs w:val="24"/>
        </w:rPr>
        <w:t>,</w:t>
      </w:r>
      <w:r w:rsidR="0042495D" w:rsidRPr="00046B92">
        <w:rPr>
          <w:sz w:val="24"/>
          <w:szCs w:val="24"/>
        </w:rPr>
        <w:t xml:space="preserve"> </w:t>
      </w:r>
      <w:r w:rsidRPr="00046B92">
        <w:rPr>
          <w:sz w:val="24"/>
          <w:szCs w:val="24"/>
        </w:rPr>
        <w:t>Заказчик направляет Исполнителю Заказ на осуществление конкретных задач в рамках оказываемых услуг, составленный по форме, согласованной в Приложении № 5 к Договору.</w:t>
      </w:r>
      <w:r w:rsidR="0042495D" w:rsidRPr="00046B92">
        <w:rPr>
          <w:sz w:val="24"/>
          <w:szCs w:val="24"/>
        </w:rPr>
        <w:t xml:space="preserve"> Порядок оформления Заказа определяется в ст. 3.3.</w:t>
      </w:r>
      <w:r w:rsidR="00D7640E" w:rsidRPr="00046B92">
        <w:rPr>
          <w:sz w:val="24"/>
          <w:szCs w:val="24"/>
        </w:rPr>
        <w:t>2.</w:t>
      </w:r>
      <w:r w:rsidR="0042495D" w:rsidRPr="00046B92">
        <w:rPr>
          <w:sz w:val="24"/>
          <w:szCs w:val="24"/>
        </w:rPr>
        <w:t xml:space="preserve"> Приложения № 1 к Договору.</w:t>
      </w:r>
    </w:p>
    <w:p w:rsidR="00F50C3E" w:rsidRPr="00046B92" w:rsidRDefault="00F50C3E" w:rsidP="00E80B6A">
      <w:pPr>
        <w:spacing w:line="276" w:lineRule="auto"/>
        <w:rPr>
          <w:b/>
        </w:rPr>
      </w:pPr>
    </w:p>
    <w:p w:rsidR="00191429" w:rsidRPr="00046B92" w:rsidRDefault="00191429" w:rsidP="00E80B6A">
      <w:pPr>
        <w:spacing w:line="276" w:lineRule="auto"/>
        <w:rPr>
          <w:b/>
        </w:rPr>
      </w:pPr>
      <w:r w:rsidRPr="00046B92">
        <w:rPr>
          <w:b/>
        </w:rPr>
        <w:lastRenderedPageBreak/>
        <w:t>2. ПРАВА И ОБЯЗАННОСТИ СТОРОН</w:t>
      </w:r>
    </w:p>
    <w:p w:rsidR="00191429" w:rsidRPr="00046B92" w:rsidRDefault="00191429" w:rsidP="00EE3411">
      <w:pPr>
        <w:spacing w:line="276" w:lineRule="auto"/>
        <w:jc w:val="both"/>
        <w:rPr>
          <w:i/>
        </w:rPr>
      </w:pPr>
      <w:r w:rsidRPr="00046B92">
        <w:rPr>
          <w:i/>
        </w:rPr>
        <w:t xml:space="preserve">2.1. </w:t>
      </w:r>
      <w:r w:rsidRPr="00046B92">
        <w:rPr>
          <w:i/>
        </w:rPr>
        <w:tab/>
        <w:t>Права и обязанности Исполнителя:</w:t>
      </w:r>
    </w:p>
    <w:p w:rsidR="005978FC" w:rsidRPr="00046B92" w:rsidRDefault="002F1A25" w:rsidP="005978FC">
      <w:pPr>
        <w:pStyle w:val="af0"/>
        <w:ind w:firstLine="539"/>
        <w:jc w:val="both"/>
        <w:rPr>
          <w:sz w:val="24"/>
          <w:szCs w:val="24"/>
        </w:rPr>
      </w:pPr>
      <w:r w:rsidRPr="00046B92">
        <w:rPr>
          <w:sz w:val="24"/>
          <w:szCs w:val="24"/>
        </w:rPr>
        <w:t xml:space="preserve">2.1.1. </w:t>
      </w:r>
      <w:r w:rsidR="005978FC" w:rsidRPr="00046B92">
        <w:rPr>
          <w:sz w:val="24"/>
          <w:szCs w:val="24"/>
        </w:rPr>
        <w:t>Исполнитель вправе привлекать к оказанию услуг по настоящему Договору третьих лиц, обладающих необходимыми лицензиями, разрешениями, оборудованием и иными ресурсами, заключая с ними агентские договоры (договоры комиссии), договоры подряда или возмездного оказания услуг, а также любые иные необходимые соглашения только с предварительного письменного согласия Заказчика. Расходы на привлечение третьих лиц осуществляются за счет Исполнителя и не влияют на цену его услуг для Заказчика.</w:t>
      </w:r>
    </w:p>
    <w:p w:rsidR="002F1A25" w:rsidRPr="00046B92" w:rsidRDefault="002F1A25" w:rsidP="005978FC">
      <w:pPr>
        <w:pStyle w:val="af0"/>
        <w:ind w:firstLine="539"/>
        <w:jc w:val="both"/>
        <w:rPr>
          <w:sz w:val="24"/>
          <w:szCs w:val="24"/>
        </w:rPr>
      </w:pPr>
      <w:r w:rsidRPr="00046B92">
        <w:rPr>
          <w:sz w:val="24"/>
          <w:szCs w:val="24"/>
        </w:rPr>
        <w:t>2.1.2. Исполнитель обязан оказывать услуги профессионально, качественно, в полном объёме и во взаимно согласованные сроки.</w:t>
      </w:r>
    </w:p>
    <w:p w:rsidR="002F1A25" w:rsidRPr="00046B92" w:rsidRDefault="002F1A25" w:rsidP="002F1A25">
      <w:pPr>
        <w:ind w:firstLine="539"/>
        <w:jc w:val="both"/>
      </w:pPr>
      <w:r w:rsidRPr="00046B92">
        <w:t>2.1.3. Исполнитель обязан направлять Заказчику для утверждения Акты сдачи-приёмки оказанных услуг в порядке, предусмотренном настоящим Договором.</w:t>
      </w:r>
    </w:p>
    <w:p w:rsidR="002F1A25" w:rsidRPr="00046B92" w:rsidRDefault="002F1A25" w:rsidP="002F1A25">
      <w:pPr>
        <w:ind w:firstLine="539"/>
        <w:jc w:val="both"/>
      </w:pPr>
      <w:r w:rsidRPr="00046B92">
        <w:t>2.1.4. В случае возникновения претензий по качеству оказанных услуг Исполнитель обязан своими силами и за свой счёт устранить все указанные Заказчиком недостатки в указанные Заказчиком разумные сроки.</w:t>
      </w:r>
    </w:p>
    <w:p w:rsidR="002F1A25" w:rsidRPr="00046B92" w:rsidRDefault="002F1A25" w:rsidP="002F1A25">
      <w:pPr>
        <w:ind w:firstLine="539"/>
        <w:jc w:val="both"/>
      </w:pPr>
      <w:r w:rsidRPr="00046B92">
        <w:t xml:space="preserve">2.1.5. За нарушение условий </w:t>
      </w:r>
      <w:r w:rsidR="007B6BBB" w:rsidRPr="00046B92">
        <w:t>Технического задания</w:t>
      </w:r>
      <w:r w:rsidRPr="00046B92">
        <w:t>, повлекшие ухудшение результата оказанных услуг, Заказчик вправе потребовать от Исполнителя безвозмездного устранения недостатков в сроки, установленные Заказчиком либо соразмерного уменьшения стоимости услуг.</w:t>
      </w:r>
    </w:p>
    <w:p w:rsidR="002F1A25" w:rsidRPr="00046B92" w:rsidRDefault="002F1A25" w:rsidP="002F1A25">
      <w:pPr>
        <w:ind w:firstLine="539"/>
        <w:jc w:val="both"/>
      </w:pPr>
      <w:r w:rsidRPr="00046B92">
        <w:t>2.1.6</w:t>
      </w:r>
      <w:r w:rsidR="002A242C" w:rsidRPr="00046B92">
        <w:rPr>
          <w:rStyle w:val="af2"/>
          <w:b w:val="0"/>
          <w:sz w:val="24"/>
          <w:szCs w:val="24"/>
        </w:rPr>
        <w:t xml:space="preserve">.  </w:t>
      </w:r>
      <w:r w:rsidRPr="00046B92">
        <w:t>В течение 5 (пяти) календарных дней с момента заключения настоящего Договора Исполнитель обязуется раскрыть Заказчику сведения о собственниках (номинальных владельцах) долей Исполнителя, по форме, предусмотренной Приложе</w:t>
      </w:r>
      <w:r w:rsidR="00D464AA" w:rsidRPr="00046B92">
        <w:t>нием №2</w:t>
      </w:r>
      <w:r w:rsidRPr="00046B92">
        <w:t xml:space="preserve"> к настоящему Договору, с указанием бенефициаров (в том числе конечного выгодоприобретателя/ бенефициара) с предоставлением подтверждающих документов. </w:t>
      </w:r>
    </w:p>
    <w:p w:rsidR="002F1A25" w:rsidRPr="00046B92" w:rsidRDefault="002F1A25" w:rsidP="002F1A25">
      <w:pPr>
        <w:ind w:right="-6" w:firstLine="539"/>
        <w:jc w:val="both"/>
      </w:pPr>
      <w:r w:rsidRPr="00046B92">
        <w:t>В случае любых изменений сведений о собственниках (номинальных владельцах) долей Исполнителя, включая бенефициаров (в том числе конечного выгодоприобретателя/бенефициара) Исполнитель обязуется в течение 5 (пяти) календарных дней с даты наступления таких изменений предоставить Заказчику актуализированные сведения.</w:t>
      </w:r>
    </w:p>
    <w:p w:rsidR="002F1A25" w:rsidRPr="00046B92" w:rsidRDefault="002F1A25" w:rsidP="002F1A25">
      <w:pPr>
        <w:ind w:right="-6" w:firstLine="539"/>
        <w:jc w:val="both"/>
      </w:pPr>
      <w:r w:rsidRPr="00046B92">
        <w:t>При раскрытии соответствующей информации Стороны обязуются производить обработку персональных данных в соответствии с Федеральным законом №152-ФЗ от 27.07.2006 г. «О персональных данных».</w:t>
      </w:r>
    </w:p>
    <w:p w:rsidR="002F1A25" w:rsidRPr="00046B92" w:rsidRDefault="002F1A25" w:rsidP="002F1A25">
      <w:pPr>
        <w:ind w:right="-6" w:firstLine="539"/>
        <w:jc w:val="both"/>
      </w:pPr>
      <w:r w:rsidRPr="00046B92">
        <w:t>Положения настоящего пункта Стороны признают существенным условием Договора. В случае невыполнения или ненадлежащего выполнения Исполнителем обязательств, предусмотренных настоящим пунктом, Заказчик вправе в одностороннем внесудебном порядке расторгнуть Договор.</w:t>
      </w:r>
    </w:p>
    <w:p w:rsidR="002F1A25" w:rsidRPr="00046B92" w:rsidRDefault="002F1A25" w:rsidP="002F1A25">
      <w:pPr>
        <w:ind w:right="-6" w:firstLine="539"/>
        <w:jc w:val="both"/>
      </w:pPr>
      <w:r w:rsidRPr="00046B92">
        <w:t>2.1.</w:t>
      </w:r>
      <w:r w:rsidR="00A23619" w:rsidRPr="00046B92">
        <w:t>7</w:t>
      </w:r>
      <w:r w:rsidRPr="00046B92">
        <w:t xml:space="preserve">. Исполнитель обязан выполнять указания Заказчика, если Заказчик сочтёт нужным дать такие указания, о совершении тех или иных действий в рамках оказания Исполнителем услуг по настоящему Договору, если эти действия охватываются предметом настоящего Договора. </w:t>
      </w:r>
    </w:p>
    <w:p w:rsidR="002F1A25" w:rsidRPr="00046B92" w:rsidRDefault="002F1A25" w:rsidP="002F1A25">
      <w:pPr>
        <w:ind w:right="-6" w:firstLine="539"/>
        <w:jc w:val="both"/>
      </w:pPr>
      <w:r w:rsidRPr="00046B92">
        <w:t>2.1.</w:t>
      </w:r>
      <w:r w:rsidR="00A23619" w:rsidRPr="00046B92">
        <w:t>8</w:t>
      </w:r>
      <w:r w:rsidRPr="00046B92">
        <w:t>. Исполнитель обязан обеспечить хранение и неразглашение Конфиденциальной  информации (информация, которая предоставляется в документарной форме и/или на электронном носителе, содержащая гриф «Конфиденциально» или «Коммерческая тайна», полученной от Заказчика) и не раскрывать её любым другим лицам.</w:t>
      </w:r>
    </w:p>
    <w:p w:rsidR="002F1A25" w:rsidRPr="00046B92" w:rsidRDefault="002F1A25" w:rsidP="002F1A25">
      <w:pPr>
        <w:ind w:right="-6" w:firstLine="539"/>
        <w:jc w:val="both"/>
      </w:pPr>
      <w:r w:rsidRPr="00046B92">
        <w:t>2.1.</w:t>
      </w:r>
      <w:r w:rsidR="00A23619" w:rsidRPr="00046B92">
        <w:t>9</w:t>
      </w:r>
      <w:r w:rsidRPr="00046B92">
        <w:t>. В случае нарушения Заказчиком обязательств, предусмотренных пунктами 2.2.1 и 2.2.2 настоящего Договора, Исполнитель вправе приостановить оказание услуг по настоящему Договору до момента полного выполнения Заказчиком указанных обязательств.</w:t>
      </w:r>
    </w:p>
    <w:p w:rsidR="002F1A25" w:rsidRPr="00046B92" w:rsidRDefault="002F1A25" w:rsidP="002F1A25">
      <w:pPr>
        <w:ind w:right="-6" w:firstLine="539"/>
        <w:jc w:val="both"/>
      </w:pPr>
      <w:r w:rsidRPr="00046B92">
        <w:t>2.1.1</w:t>
      </w:r>
      <w:r w:rsidR="00A23619" w:rsidRPr="00046B92">
        <w:t>0</w:t>
      </w:r>
      <w:r w:rsidRPr="00046B92">
        <w:t xml:space="preserve">. </w:t>
      </w:r>
      <w:r w:rsidR="00191429" w:rsidRPr="00046B92">
        <w:t xml:space="preserve">Исполнитель обязан обеспечить соблюдение прав правообладателей, объекты интеллектуальной собственности (программный код (программы для ЭВМ), изображения, текстовые статьи, базы данных и т.д.) которых используются Исполнителем при оказании услуг </w:t>
      </w:r>
      <w:r w:rsidR="00191429" w:rsidRPr="00046B92">
        <w:lastRenderedPageBreak/>
        <w:t>по настоящему Договору и (или) включаются в результат услуг (интернет-сайты). Заказчику принадлежат исключительные права на все объекты интеллектуальной собственности, созданные Исполнителем при исполнении настоящего Договора, причём как те, создание которых прямо предусмотрено настоящим Договором, так и те, создание которых настоящим Договором прямо не предусмотрено. Исполнитель не сохраняет за собой каких-либо прав на такие объекты интеллектуальной собственности и не вправе их использовать каким бы то ни было способом без разрешения Заказчика. На объекты интеллектуальной собственности, исключительное право на которые принадлежит третьим лицам и которые были включены Исполнителем в результаты услуг, Исполнитель передает (предоставляет) Заказчику неисключительное право (неисключительную лицензию) в объеме, позволяющем делать неограниченное количество копий (на бумажных носителях, в электронном виде и иными способами), публиковать (делать доступным для всеобщего сведения) в сети Интернет, в иных информационных сетях, распространять, перерабатывать по своему усмотрению, записывать и хранить в памяти ЭВМ на весь срок действия исключительного права.</w:t>
      </w:r>
    </w:p>
    <w:p w:rsidR="00191429" w:rsidRPr="00046B92" w:rsidRDefault="00191429" w:rsidP="00EE3411">
      <w:pPr>
        <w:spacing w:line="276" w:lineRule="auto"/>
        <w:jc w:val="both"/>
        <w:rPr>
          <w:i/>
        </w:rPr>
      </w:pPr>
      <w:r w:rsidRPr="00046B92">
        <w:rPr>
          <w:i/>
        </w:rPr>
        <w:t xml:space="preserve">2.2. </w:t>
      </w:r>
      <w:r w:rsidRPr="00046B92">
        <w:rPr>
          <w:i/>
        </w:rPr>
        <w:tab/>
        <w:t>Права и обязанности Заказчика:</w:t>
      </w:r>
    </w:p>
    <w:p w:rsidR="00191429" w:rsidRPr="00046B92" w:rsidRDefault="00191429" w:rsidP="00EE3411">
      <w:pPr>
        <w:spacing w:line="276" w:lineRule="auto"/>
        <w:jc w:val="both"/>
      </w:pPr>
      <w:r w:rsidRPr="00046B92">
        <w:t xml:space="preserve">2.2.1. </w:t>
      </w:r>
      <w:r w:rsidRPr="00046B92">
        <w:tab/>
        <w:t>Заказчик обязан предоставлять Исполнителю всю необходимую информацию и материалы для исполнения обязательств по Договору в разумный срок, указанный в соответствующем запросе Исполнителя.</w:t>
      </w:r>
    </w:p>
    <w:p w:rsidR="00191429" w:rsidRPr="00046B92" w:rsidRDefault="00191429" w:rsidP="00EE3411">
      <w:pPr>
        <w:spacing w:line="276" w:lineRule="auto"/>
        <w:jc w:val="both"/>
      </w:pPr>
      <w:r w:rsidRPr="00046B92">
        <w:t xml:space="preserve">2.2.2. </w:t>
      </w:r>
      <w:r w:rsidRPr="00046B92">
        <w:tab/>
        <w:t>Заказчик обязан в порядке и на условиях Договора оплачивать оказанные Исполнителем услуги.</w:t>
      </w:r>
    </w:p>
    <w:p w:rsidR="00191429" w:rsidRPr="00046B92" w:rsidRDefault="00191429" w:rsidP="00EE3411">
      <w:pPr>
        <w:spacing w:line="276" w:lineRule="auto"/>
        <w:jc w:val="both"/>
      </w:pPr>
      <w:r w:rsidRPr="00046B92">
        <w:t xml:space="preserve">2.2.3. </w:t>
      </w:r>
      <w:r w:rsidRPr="00046B92">
        <w:tab/>
        <w:t>Заказчик обязан принять ока</w:t>
      </w:r>
      <w:r w:rsidR="002F1A25" w:rsidRPr="00046B92">
        <w:t>занные услуги по Акту сдачи-приё</w:t>
      </w:r>
      <w:r w:rsidRPr="00046B92">
        <w:t xml:space="preserve">мки оказанных услуг. </w:t>
      </w:r>
    </w:p>
    <w:p w:rsidR="00191429" w:rsidRPr="00046B92" w:rsidRDefault="00191429" w:rsidP="00EE3411">
      <w:pPr>
        <w:spacing w:line="276" w:lineRule="auto"/>
        <w:jc w:val="both"/>
      </w:pPr>
      <w:r w:rsidRPr="00046B92">
        <w:t xml:space="preserve">2.2.4. </w:t>
      </w:r>
      <w:r w:rsidRPr="00046B92">
        <w:tab/>
        <w:t>Заказчик обязан подписать Акт сдачи-при</w:t>
      </w:r>
      <w:r w:rsidR="002F1A25" w:rsidRPr="00046B92">
        <w:t>ё</w:t>
      </w:r>
      <w:r w:rsidRPr="00046B92">
        <w:t>мки оказанных услуг и направить ег</w:t>
      </w:r>
      <w:r w:rsidR="004C36CE" w:rsidRPr="00046B92">
        <w:t>о Исполнителю в срок не более 5</w:t>
      </w:r>
      <w:r w:rsidRPr="00046B92">
        <w:t xml:space="preserve"> (</w:t>
      </w:r>
      <w:r w:rsidR="004C36CE" w:rsidRPr="00046B92">
        <w:t>пяти</w:t>
      </w:r>
      <w:r w:rsidRPr="00046B92">
        <w:t>) календарных дней с момента предоставления Исполнителем, либо в тот же срок направить Исполнителю мотивированный отказ от подписания акта, содержащий сведения о замечаниях и недостатках оказанных услуг и (или) о недостатках оформленных Исполнителем документов и сроков их устранения.</w:t>
      </w:r>
    </w:p>
    <w:p w:rsidR="00AA0D59" w:rsidRPr="00046B92" w:rsidRDefault="00AA0D59" w:rsidP="00EE3411">
      <w:pPr>
        <w:spacing w:line="276" w:lineRule="auto"/>
        <w:jc w:val="both"/>
      </w:pPr>
    </w:p>
    <w:p w:rsidR="00A9154D" w:rsidRPr="00046B92" w:rsidRDefault="00A9154D" w:rsidP="00EE3411">
      <w:pPr>
        <w:spacing w:line="276" w:lineRule="auto"/>
        <w:jc w:val="both"/>
      </w:pPr>
    </w:p>
    <w:p w:rsidR="00191429" w:rsidRPr="00046B92" w:rsidRDefault="00191429" w:rsidP="002F1A25">
      <w:pPr>
        <w:numPr>
          <w:ilvl w:val="0"/>
          <w:numId w:val="1"/>
        </w:numPr>
        <w:tabs>
          <w:tab w:val="left" w:pos="-720"/>
        </w:tabs>
        <w:suppressAutoHyphens/>
        <w:spacing w:after="120" w:line="276" w:lineRule="auto"/>
        <w:ind w:left="357" w:hanging="357"/>
        <w:rPr>
          <w:b/>
          <w:spacing w:val="-2"/>
        </w:rPr>
      </w:pPr>
      <w:r w:rsidRPr="00046B92">
        <w:rPr>
          <w:b/>
        </w:rPr>
        <w:t>СРОКИ В ДОГОВОРЕ</w:t>
      </w:r>
    </w:p>
    <w:p w:rsidR="00191429" w:rsidRPr="00BE2D19" w:rsidRDefault="00191429" w:rsidP="00E80B6A">
      <w:pPr>
        <w:pStyle w:val="ac"/>
        <w:numPr>
          <w:ilvl w:val="1"/>
          <w:numId w:val="1"/>
        </w:numPr>
        <w:tabs>
          <w:tab w:val="clear" w:pos="450"/>
          <w:tab w:val="num" w:pos="0"/>
          <w:tab w:val="left" w:pos="426"/>
        </w:tabs>
        <w:ind w:left="0" w:firstLine="0"/>
        <w:jc w:val="both"/>
        <w:rPr>
          <w:rFonts w:ascii="Times New Roman" w:hAnsi="Times New Roman"/>
          <w:spacing w:val="-2"/>
        </w:rPr>
      </w:pPr>
      <w:r w:rsidRPr="00046B92">
        <w:rPr>
          <w:rFonts w:ascii="Times New Roman" w:hAnsi="Times New Roman"/>
          <w:spacing w:val="-2"/>
          <w:sz w:val="24"/>
          <w:szCs w:val="24"/>
        </w:rPr>
        <w:t>Настоящий Договор вступает в силу с даты его подписания</w:t>
      </w:r>
      <w:r w:rsidR="00ED5D05" w:rsidRPr="00046B92">
        <w:rPr>
          <w:rFonts w:ascii="Times New Roman" w:hAnsi="Times New Roman"/>
          <w:spacing w:val="-2"/>
          <w:sz w:val="24"/>
          <w:szCs w:val="24"/>
        </w:rPr>
        <w:t xml:space="preserve">, </w:t>
      </w:r>
      <w:r w:rsidR="002F1A25" w:rsidRPr="00046B92">
        <w:rPr>
          <w:rFonts w:ascii="Times New Roman" w:hAnsi="Times New Roman"/>
          <w:sz w:val="24"/>
          <w:szCs w:val="24"/>
        </w:rPr>
        <w:t>распространяет свое действие на отношения Сторон, возникши</w:t>
      </w:r>
      <w:r w:rsidR="0087128A" w:rsidRPr="00046B92">
        <w:rPr>
          <w:rFonts w:ascii="Times New Roman" w:hAnsi="Times New Roman"/>
          <w:sz w:val="24"/>
          <w:szCs w:val="24"/>
        </w:rPr>
        <w:t xml:space="preserve">е с </w:t>
      </w:r>
      <w:r w:rsidR="00AA0D59" w:rsidRPr="00046B92">
        <w:rPr>
          <w:rFonts w:ascii="Times New Roman" w:hAnsi="Times New Roman"/>
          <w:sz w:val="24"/>
          <w:szCs w:val="24"/>
        </w:rPr>
        <w:t>……</w:t>
      </w:r>
      <w:r w:rsidR="002F1A25" w:rsidRPr="00046B92">
        <w:rPr>
          <w:rFonts w:ascii="Times New Roman" w:hAnsi="Times New Roman"/>
          <w:sz w:val="24"/>
          <w:szCs w:val="24"/>
        </w:rPr>
        <w:t xml:space="preserve"> 201</w:t>
      </w:r>
      <w:r w:rsidR="00AA0D59" w:rsidRPr="00046B92">
        <w:rPr>
          <w:rFonts w:ascii="Times New Roman" w:hAnsi="Times New Roman"/>
          <w:sz w:val="24"/>
          <w:szCs w:val="24"/>
        </w:rPr>
        <w:t>9</w:t>
      </w:r>
      <w:r w:rsidR="002F1A25" w:rsidRPr="00046B92">
        <w:rPr>
          <w:rFonts w:ascii="Times New Roman" w:hAnsi="Times New Roman"/>
          <w:sz w:val="24"/>
          <w:szCs w:val="24"/>
        </w:rPr>
        <w:t xml:space="preserve"> г. и действует в части оказания услуг до 31 декабря 201</w:t>
      </w:r>
      <w:r w:rsidR="00AA0D59" w:rsidRPr="00046B92">
        <w:rPr>
          <w:rFonts w:ascii="Times New Roman" w:hAnsi="Times New Roman"/>
          <w:sz w:val="24"/>
          <w:szCs w:val="24"/>
        </w:rPr>
        <w:t>9</w:t>
      </w:r>
      <w:r w:rsidR="002F1A25" w:rsidRPr="00046B92">
        <w:rPr>
          <w:rFonts w:ascii="Times New Roman" w:hAnsi="Times New Roman"/>
          <w:sz w:val="24"/>
          <w:szCs w:val="24"/>
        </w:rPr>
        <w:t xml:space="preserve"> г., а в части исполнения Сторонами своих обязательств по Договору - до полного их исполнения.</w:t>
      </w:r>
    </w:p>
    <w:p w:rsidR="00046B92" w:rsidRPr="00BE2D19" w:rsidRDefault="00046B92" w:rsidP="00BE2D19">
      <w:pPr>
        <w:pStyle w:val="ac"/>
        <w:tabs>
          <w:tab w:val="left" w:pos="426"/>
        </w:tabs>
        <w:ind w:left="0"/>
        <w:jc w:val="both"/>
        <w:rPr>
          <w:rFonts w:ascii="Times New Roman" w:hAnsi="Times New Roman"/>
          <w:spacing w:val="-2"/>
        </w:rPr>
      </w:pPr>
    </w:p>
    <w:p w:rsidR="00AA0D59" w:rsidRPr="00BE2D19" w:rsidRDefault="00AA0D59" w:rsidP="00BE2D19">
      <w:pPr>
        <w:pStyle w:val="ac"/>
        <w:tabs>
          <w:tab w:val="left" w:pos="426"/>
        </w:tabs>
        <w:ind w:left="0"/>
        <w:jc w:val="both"/>
        <w:rPr>
          <w:rFonts w:ascii="Times New Roman" w:hAnsi="Times New Roman"/>
          <w:spacing w:val="-2"/>
        </w:rPr>
      </w:pPr>
    </w:p>
    <w:p w:rsidR="00191429" w:rsidRPr="00046B92" w:rsidRDefault="00191429" w:rsidP="002F1A25">
      <w:pPr>
        <w:numPr>
          <w:ilvl w:val="0"/>
          <w:numId w:val="1"/>
        </w:numPr>
        <w:tabs>
          <w:tab w:val="left" w:pos="-720"/>
        </w:tabs>
        <w:suppressAutoHyphens/>
        <w:spacing w:after="120" w:line="276" w:lineRule="auto"/>
        <w:ind w:left="357" w:hanging="357"/>
        <w:rPr>
          <w:b/>
          <w:spacing w:val="-2"/>
        </w:rPr>
      </w:pPr>
      <w:r w:rsidRPr="00046B92">
        <w:rPr>
          <w:b/>
          <w:spacing w:val="-2"/>
        </w:rPr>
        <w:t>ПОРЯДО</w:t>
      </w:r>
      <w:r w:rsidR="002F1A25" w:rsidRPr="00046B92">
        <w:rPr>
          <w:b/>
          <w:spacing w:val="-2"/>
        </w:rPr>
        <w:t>К СДАЧИ-ПРИЁ</w:t>
      </w:r>
      <w:r w:rsidRPr="00046B92">
        <w:rPr>
          <w:b/>
          <w:spacing w:val="-2"/>
        </w:rPr>
        <w:t>МКИ УСЛУГ</w:t>
      </w:r>
    </w:p>
    <w:p w:rsidR="002E14C6" w:rsidRPr="00046B92" w:rsidRDefault="006253C8" w:rsidP="00E80B6A">
      <w:pPr>
        <w:spacing w:line="276" w:lineRule="auto"/>
        <w:jc w:val="both"/>
      </w:pPr>
      <w:r w:rsidRPr="00046B92">
        <w:t xml:space="preserve">4.1. </w:t>
      </w:r>
      <w:r w:rsidR="00803507" w:rsidRPr="00046B92">
        <w:t xml:space="preserve">Первым </w:t>
      </w:r>
      <w:r w:rsidR="003440CC" w:rsidRPr="00046B92">
        <w:t xml:space="preserve">Отчетным </w:t>
      </w:r>
      <w:r w:rsidR="00803507" w:rsidRPr="00046B92">
        <w:t xml:space="preserve">периодом является временной интервал с </w:t>
      </w:r>
      <w:r w:rsidR="00AA0D59" w:rsidRPr="00046B92">
        <w:t>__</w:t>
      </w:r>
      <w:r w:rsidR="00803507" w:rsidRPr="00046B92">
        <w:t>.</w:t>
      </w:r>
      <w:r w:rsidR="00AA0D59" w:rsidRPr="00046B92">
        <w:t>__</w:t>
      </w:r>
      <w:r w:rsidR="00803507" w:rsidRPr="00046B92">
        <w:t>.201</w:t>
      </w:r>
      <w:r w:rsidR="00AA0D59" w:rsidRPr="00046B92">
        <w:t xml:space="preserve">9 </w:t>
      </w:r>
      <w:r w:rsidR="00803507" w:rsidRPr="00046B92">
        <w:t>г. по 31.03.201</w:t>
      </w:r>
      <w:r w:rsidR="00AA0D59" w:rsidRPr="00046B92">
        <w:t xml:space="preserve">9 </w:t>
      </w:r>
      <w:r w:rsidR="00803507" w:rsidRPr="00046B92">
        <w:t xml:space="preserve">г., вторым </w:t>
      </w:r>
      <w:r w:rsidR="003440CC" w:rsidRPr="00046B92">
        <w:t xml:space="preserve">Отчетным </w:t>
      </w:r>
      <w:r w:rsidR="00803507" w:rsidRPr="00046B92">
        <w:t>периодом является временной интервал с 01.04.201</w:t>
      </w:r>
      <w:r w:rsidR="00AA0D59" w:rsidRPr="00046B92">
        <w:t xml:space="preserve">9 </w:t>
      </w:r>
      <w:r w:rsidR="00803507" w:rsidRPr="00046B92">
        <w:t>г. по 30.06.201</w:t>
      </w:r>
      <w:r w:rsidR="00AA0D59" w:rsidRPr="00046B92">
        <w:t xml:space="preserve">9 </w:t>
      </w:r>
      <w:r w:rsidR="00803507" w:rsidRPr="00046B92">
        <w:t xml:space="preserve">г., третьим </w:t>
      </w:r>
      <w:r w:rsidR="003440CC" w:rsidRPr="00046B92">
        <w:t xml:space="preserve">Отчетным </w:t>
      </w:r>
      <w:r w:rsidR="00803507" w:rsidRPr="00046B92">
        <w:t>периодом является временной интервал с</w:t>
      </w:r>
      <w:r w:rsidR="00540D8B" w:rsidRPr="00046B92">
        <w:t xml:space="preserve"> </w:t>
      </w:r>
      <w:r w:rsidR="00803507" w:rsidRPr="00046B92">
        <w:t>01.07.201</w:t>
      </w:r>
      <w:r w:rsidR="00AA0D59" w:rsidRPr="00046B92">
        <w:t xml:space="preserve">9 </w:t>
      </w:r>
      <w:r w:rsidR="00803507" w:rsidRPr="00046B92">
        <w:t>г. по 30.09.201</w:t>
      </w:r>
      <w:r w:rsidR="00AA0D59" w:rsidRPr="00046B92">
        <w:t xml:space="preserve">9 </w:t>
      </w:r>
      <w:r w:rsidR="00803507" w:rsidRPr="00046B92">
        <w:t xml:space="preserve">г., четвертым </w:t>
      </w:r>
      <w:r w:rsidR="003440CC" w:rsidRPr="00046B92">
        <w:t xml:space="preserve">Отчетным </w:t>
      </w:r>
      <w:r w:rsidR="00803507" w:rsidRPr="00046B92">
        <w:t>периодом является временной интервал с 01.10.201</w:t>
      </w:r>
      <w:r w:rsidR="00AA0D59" w:rsidRPr="00046B92">
        <w:t xml:space="preserve">9 </w:t>
      </w:r>
      <w:r w:rsidR="00803507" w:rsidRPr="00046B92">
        <w:t>г. по 31.12.201</w:t>
      </w:r>
      <w:r w:rsidR="00AA0D59" w:rsidRPr="00046B92">
        <w:t xml:space="preserve">9 </w:t>
      </w:r>
      <w:r w:rsidR="00803507" w:rsidRPr="00046B92">
        <w:t xml:space="preserve">г. </w:t>
      </w:r>
    </w:p>
    <w:p w:rsidR="00191429" w:rsidRPr="00046B92" w:rsidRDefault="00191429" w:rsidP="00E80B6A">
      <w:pPr>
        <w:spacing w:line="276" w:lineRule="auto"/>
        <w:jc w:val="both"/>
      </w:pPr>
      <w:r w:rsidRPr="00046B92">
        <w:t>Сдача-приёмка услуг, предусмотренных п. 1.</w:t>
      </w:r>
      <w:r w:rsidR="00415ECB" w:rsidRPr="00046B92">
        <w:t>1</w:t>
      </w:r>
      <w:r w:rsidR="009D539C" w:rsidRPr="00046B92">
        <w:t>.</w:t>
      </w:r>
      <w:r w:rsidR="00A92E0B" w:rsidRPr="00046B92">
        <w:t xml:space="preserve"> </w:t>
      </w:r>
      <w:r w:rsidRPr="00046B92">
        <w:t xml:space="preserve">настоящего договора, осуществляется в следующем порядке: </w:t>
      </w:r>
    </w:p>
    <w:p w:rsidR="00191429" w:rsidRPr="00046B92" w:rsidRDefault="00191429" w:rsidP="00EE3411">
      <w:pPr>
        <w:spacing w:line="276" w:lineRule="auto"/>
        <w:jc w:val="both"/>
      </w:pPr>
      <w:r w:rsidRPr="00046B92">
        <w:t>4.1.1.</w:t>
      </w:r>
      <w:r w:rsidRPr="00046B92">
        <w:tab/>
        <w:t xml:space="preserve">Исполнитель в дату, следующую за датой </w:t>
      </w:r>
      <w:r w:rsidR="003440CC" w:rsidRPr="00046B92">
        <w:t xml:space="preserve">Окончания </w:t>
      </w:r>
      <w:r w:rsidRPr="00046B92">
        <w:t xml:space="preserve">отчетного периода, до 12:00 по московскому времени обязан уведомить об этом Заказчика, передать сканированные копии </w:t>
      </w:r>
      <w:r w:rsidRPr="00046B92">
        <w:lastRenderedPageBreak/>
        <w:t xml:space="preserve">документов, подтверждающих факт оказания услуги в данном отчетном периоде средствами электронной связи по адресам электронной почты, указанным в пункте 4.1.2. настоящего Договора. Оригиналы документов, подтверждающих факт оказания услуги (подписанные Исполнителем акты сдачи-приемки оказанных </w:t>
      </w:r>
      <w:r w:rsidR="00CA61CD" w:rsidRPr="00046B92">
        <w:t>услуг по форме Приложения №3</w:t>
      </w:r>
      <w:r w:rsidR="004F5B89" w:rsidRPr="00046B92">
        <w:t>, отчёт об оказанных услугах</w:t>
      </w:r>
      <w:r w:rsidRPr="00046B92">
        <w:t xml:space="preserve"> и счета–фактуры), должны быть направлены Заказчику не позднее 5 (пяти) календарных дней, считая со дня окончания отчётного периода, но в любом случае до 7-го числа месяца, следующего за датой окончания отчётного периода.</w:t>
      </w:r>
    </w:p>
    <w:p w:rsidR="00D7640E" w:rsidRPr="00046B92" w:rsidRDefault="00D7640E" w:rsidP="00E80B6A">
      <w:pPr>
        <w:spacing w:line="276" w:lineRule="auto"/>
        <w:ind w:firstLine="708"/>
        <w:jc w:val="both"/>
      </w:pPr>
      <w:r w:rsidRPr="00046B92">
        <w:t xml:space="preserve">Стороны отдельно оговорили, что при оказании услуг, указанных в п.п. 1.1.4., 1.1.5., 1.1.7. Договора (услуги по Заказам), Исполнитель </w:t>
      </w:r>
      <w:r w:rsidR="00540D8B" w:rsidRPr="00046B92">
        <w:t>предоставляет</w:t>
      </w:r>
      <w:r w:rsidRPr="00046B92">
        <w:t xml:space="preserve"> документы, подтверждающие факт оказания услуг по Заказам, </w:t>
      </w:r>
      <w:r w:rsidR="002F5BA5" w:rsidRPr="00046B92">
        <w:t>после окончания оказания услуг по соответствующим Заказам</w:t>
      </w:r>
      <w:r w:rsidRPr="00046B92">
        <w:t>. В этих случаях оригиналы документов, подтверждающих факт оказания услуги по Заказам (подписанные Исполнителем акты сдачи-приемки оказанных услуг по форме Приложения №3, отчёт об оказанных услугах и счета–фактуры), должны быть направлены Заказчику не позднее 5 (пяти) календарных дней, считая со дня окончания оказания услуги по Заказу.</w:t>
      </w:r>
    </w:p>
    <w:p w:rsidR="00191429" w:rsidRPr="00046B92" w:rsidRDefault="00191429" w:rsidP="00EE3411">
      <w:pPr>
        <w:spacing w:line="276" w:lineRule="auto"/>
        <w:jc w:val="both"/>
      </w:pPr>
      <w:r w:rsidRPr="00046B92">
        <w:t>4.1.2. Адресами электронной почты для отправки копий документов, подтверждающих факт оказания услуг, являются адреса:</w:t>
      </w:r>
      <w:r w:rsidR="00AA0D59" w:rsidRPr="00046B92">
        <w:t xml:space="preserve"> </w:t>
      </w:r>
      <w:hyperlink r:id="rId8" w:history="1">
        <w:r w:rsidR="00AA0D59" w:rsidRPr="00046B92">
          <w:rPr>
            <w:rStyle w:val="a3"/>
          </w:rPr>
          <w:t>modina_am@interrao.ru</w:t>
        </w:r>
      </w:hyperlink>
      <w:r w:rsidR="00AA0D59" w:rsidRPr="00046B92">
        <w:t xml:space="preserve">; </w:t>
      </w:r>
      <w:hyperlink r:id="rId9" w:history="1">
        <w:r w:rsidR="0014772A" w:rsidRPr="00046B92">
          <w:rPr>
            <w:rStyle w:val="a3"/>
            <w:lang w:val="en-US"/>
          </w:rPr>
          <w:t>kadushin</w:t>
        </w:r>
        <w:r w:rsidR="0014772A" w:rsidRPr="00046B92">
          <w:rPr>
            <w:rStyle w:val="a3"/>
          </w:rPr>
          <w:t>_</w:t>
        </w:r>
        <w:r w:rsidR="0014772A" w:rsidRPr="00046B92">
          <w:rPr>
            <w:rStyle w:val="a3"/>
            <w:lang w:val="en-US"/>
          </w:rPr>
          <w:t>av</w:t>
        </w:r>
        <w:r w:rsidR="0014772A" w:rsidRPr="00046B92">
          <w:rPr>
            <w:rStyle w:val="a3"/>
          </w:rPr>
          <w:t>@</w:t>
        </w:r>
        <w:r w:rsidR="0014772A" w:rsidRPr="00046B92">
          <w:rPr>
            <w:rStyle w:val="a3"/>
            <w:lang w:val="en-US"/>
          </w:rPr>
          <w:t>interrao</w:t>
        </w:r>
        <w:r w:rsidR="0014772A" w:rsidRPr="00046B92">
          <w:rPr>
            <w:rStyle w:val="a3"/>
          </w:rPr>
          <w:t>.</w:t>
        </w:r>
        <w:r w:rsidR="0014772A" w:rsidRPr="00046B92">
          <w:rPr>
            <w:rStyle w:val="a3"/>
            <w:lang w:val="en-US"/>
          </w:rPr>
          <w:t>ru</w:t>
        </w:r>
      </w:hyperlink>
    </w:p>
    <w:p w:rsidR="00191429" w:rsidRPr="00046B92" w:rsidRDefault="00191429" w:rsidP="00EE3411">
      <w:pPr>
        <w:spacing w:line="276" w:lineRule="auto"/>
        <w:jc w:val="both"/>
      </w:pPr>
      <w:r w:rsidRPr="00046B92">
        <w:t>4.1.3. Документы, подтверждающие факт оказания услуги, должны быть оформлены на имя Заказчика. В случае непредставления необходимых документов Заказчик уведомляет об этом Исполнителя. Исполнитель обязан в течение 2 (двух) календарных дней с момента получения данного уведомления Заказчика, но не позднее 7-го числа месяца, следующего за отчетным периодом, в котором услуги были оказаны, представить недостающие копии документов Заказчика, что не освобождает Исполнителя от ответственности, предусмотренной в пункте 4.1.4. настоящего   Договора. В случае наличия ошибок и иных неточностей в указанных копиях документов Заказчик уведомляет об этом Исполнителя в течение 2 (двух) календарных дней с даты получения от Исполнителя копий документов, подтверждающих факт оказания услуг. В таком уведомлении Заказчик должен указать способ устранения ошибок и иных неточностей в указанных документах. Исполнитель обязан в течение 2 (двух) календарных дней с момента получения данного уведомления от Заказчика устранить ошибки и иные неточности в таких документах и представить копии таких исправленных документов Заказчику, что не освобождает Исполнителя от ответственности, предусмотренной пунктом 4.1.4. настоящего Договора.</w:t>
      </w:r>
    </w:p>
    <w:p w:rsidR="00191429" w:rsidRPr="00046B92" w:rsidRDefault="00191429" w:rsidP="00EE3411">
      <w:pPr>
        <w:spacing w:line="276" w:lineRule="auto"/>
        <w:jc w:val="both"/>
      </w:pPr>
      <w:r w:rsidRPr="00046B92">
        <w:t>4.1.4.</w:t>
      </w:r>
      <w:r w:rsidRPr="00046B92">
        <w:tab/>
        <w:t>За нарушение Исполнителем сроков исполнения обязательств по предоставлению до</w:t>
      </w:r>
      <w:r w:rsidR="00415ECB" w:rsidRPr="00046B92">
        <w:t>кументов в соответствии пунктом</w:t>
      </w:r>
      <w:r w:rsidRPr="00046B92">
        <w:t xml:space="preserve"> 4.1.1 настоящего Договора Заказчик имеет право потребовать от Исполнителя уплаты пени в размере 1/360 ставки рефинансирования ЦБ РФ от суммы неисполненного обязательства за каждый день просрочки. Стороны договорились, что в случае нарушения Исполнителем сроков исполнения обязательств по предоставлению документов в соо</w:t>
      </w:r>
      <w:r w:rsidR="000738A5" w:rsidRPr="00046B92">
        <w:t>тветствии с пунктами 4.1.1</w:t>
      </w:r>
      <w:r w:rsidRPr="00046B92">
        <w:t>настоящего Договора для целей расчета пеней, указанных в настоящем пункте, суммой неисполненного Исполнителем обязательства считается сумма, которая должна быть указана в счете-фактуре и/или документах, подтверждающих факт оказания услуг.</w:t>
      </w:r>
    </w:p>
    <w:p w:rsidR="00AA0D59" w:rsidRPr="00046B92" w:rsidRDefault="00AA0D59" w:rsidP="002F1A25">
      <w:pPr>
        <w:spacing w:line="276" w:lineRule="auto"/>
      </w:pPr>
    </w:p>
    <w:p w:rsidR="00AA0D59" w:rsidRPr="00046B92" w:rsidRDefault="00AA0D59" w:rsidP="002F1A25">
      <w:pPr>
        <w:spacing w:line="276" w:lineRule="auto"/>
      </w:pPr>
    </w:p>
    <w:p w:rsidR="00191429" w:rsidRPr="00046B92" w:rsidRDefault="00191429" w:rsidP="002F1A25">
      <w:pPr>
        <w:spacing w:after="120" w:line="276" w:lineRule="auto"/>
        <w:rPr>
          <w:b/>
        </w:rPr>
      </w:pPr>
      <w:r w:rsidRPr="00046B92">
        <w:rPr>
          <w:b/>
        </w:rPr>
        <w:t>5.</w:t>
      </w:r>
      <w:r w:rsidR="002F1A25" w:rsidRPr="00046B92">
        <w:rPr>
          <w:b/>
        </w:rPr>
        <w:t xml:space="preserve"> СТОИМОСТЬ УСЛУГ И ПОРЯДОК РАСЧЁ</w:t>
      </w:r>
      <w:r w:rsidRPr="00046B92">
        <w:rPr>
          <w:b/>
        </w:rPr>
        <w:t>ТОВ</w:t>
      </w:r>
    </w:p>
    <w:p w:rsidR="00191429" w:rsidRPr="00046B92" w:rsidRDefault="00191429">
      <w:pPr>
        <w:spacing w:line="276" w:lineRule="auto"/>
        <w:jc w:val="both"/>
        <w:rPr>
          <w:rFonts w:eastAsia="Helvetica-Bold"/>
        </w:rPr>
      </w:pPr>
      <w:r w:rsidRPr="00046B92">
        <w:lastRenderedPageBreak/>
        <w:t>5.1.</w:t>
      </w:r>
      <w:r w:rsidR="005511AA" w:rsidRPr="00046B92">
        <w:t xml:space="preserve"> </w:t>
      </w:r>
      <w:r w:rsidRPr="00046B92">
        <w:rPr>
          <w:rFonts w:eastAsia="Helvetica-Bold"/>
        </w:rPr>
        <w:t xml:space="preserve">Общая стоимость услуг по настоящему Договору </w:t>
      </w:r>
      <w:r w:rsidR="002F1A25" w:rsidRPr="00046B92">
        <w:rPr>
          <w:rFonts w:eastAsia="Helvetica-Bold"/>
        </w:rPr>
        <w:t>составляет</w:t>
      </w:r>
      <w:r w:rsidR="00A92E0B" w:rsidRPr="00046B92">
        <w:rPr>
          <w:rFonts w:eastAsia="Helvetica-Bold"/>
        </w:rPr>
        <w:t xml:space="preserve"> </w:t>
      </w:r>
      <w:r w:rsidR="00AA0D59" w:rsidRPr="00046B92">
        <w:rPr>
          <w:rFonts w:eastAsia="Helvetica-Bold"/>
        </w:rPr>
        <w:t>………</w:t>
      </w:r>
    </w:p>
    <w:p w:rsidR="00AA0D59" w:rsidRPr="00046B92" w:rsidRDefault="00DD2BD1" w:rsidP="00BE2D19">
      <w:pPr>
        <w:jc w:val="both"/>
        <w:rPr>
          <w:rFonts w:eastAsia="Helvetica-Bold"/>
        </w:rPr>
      </w:pPr>
      <w:r w:rsidRPr="00046B92">
        <w:rPr>
          <w:rFonts w:eastAsia="Helvetica-Bold"/>
        </w:rPr>
        <w:t xml:space="preserve">5.1.1. </w:t>
      </w:r>
      <w:r w:rsidR="00F015F8" w:rsidRPr="00046B92">
        <w:rPr>
          <w:rFonts w:eastAsia="Helvetica-Bold"/>
        </w:rPr>
        <w:t xml:space="preserve">Стоимость услуг, указанных в п. 3.1.1., 3.1.2., 3.1.3., 3.1.6. Технического задания (Приложение № 1 к Договору), составляет </w:t>
      </w:r>
      <w:r w:rsidR="00AA0D59" w:rsidRPr="00046B92">
        <w:rPr>
          <w:rFonts w:eastAsia="Helvetica-Bold"/>
        </w:rPr>
        <w:t>–</w:t>
      </w:r>
      <w:r w:rsidR="005511AA" w:rsidRPr="00046B92">
        <w:rPr>
          <w:rFonts w:eastAsia="Helvetica-Bold"/>
        </w:rPr>
        <w:t xml:space="preserve"> </w:t>
      </w:r>
    </w:p>
    <w:p w:rsidR="00AA0D59" w:rsidRPr="00046B92" w:rsidRDefault="00DD2BD1" w:rsidP="00BE2D19">
      <w:pPr>
        <w:jc w:val="both"/>
      </w:pPr>
      <w:r w:rsidRPr="00046B92">
        <w:rPr>
          <w:rFonts w:eastAsia="Helvetica-Bold"/>
        </w:rPr>
        <w:t xml:space="preserve">5.1.1.1. </w:t>
      </w:r>
      <w:r w:rsidR="00CB10B8" w:rsidRPr="00046B92">
        <w:rPr>
          <w:rFonts w:eastAsia="Helvetica-Bold"/>
        </w:rPr>
        <w:t xml:space="preserve">Стоимость услуг, указанных в п. 3.1.1., 3.1.2., 3.1.3., 3.1.6. Технического задания (Приложение № 1 к Договору), за первый отчётный период составляет </w:t>
      </w:r>
      <w:r w:rsidR="00CB10B8" w:rsidRPr="00046B92">
        <w:t>–</w:t>
      </w:r>
      <w:r w:rsidR="00AA0D59" w:rsidRPr="00046B92">
        <w:t xml:space="preserve"> </w:t>
      </w:r>
    </w:p>
    <w:p w:rsidR="00CB10B8" w:rsidRPr="00046B92" w:rsidRDefault="00DD2BD1" w:rsidP="00BE2D19">
      <w:pPr>
        <w:jc w:val="both"/>
        <w:rPr>
          <w:rFonts w:eastAsia="Helvetica-Bold"/>
        </w:rPr>
      </w:pPr>
      <w:r w:rsidRPr="00046B92">
        <w:t xml:space="preserve">5.1.1.2. </w:t>
      </w:r>
      <w:r w:rsidR="00CB10B8" w:rsidRPr="00046B92">
        <w:t xml:space="preserve">Стоимость услуг, </w:t>
      </w:r>
      <w:r w:rsidR="00CB10B8" w:rsidRPr="00046B92">
        <w:rPr>
          <w:rFonts w:eastAsia="Helvetica-Bold"/>
        </w:rPr>
        <w:t xml:space="preserve">указанных в п. 3.1.1., 3.1.2., 3.1.3., 3.1.6. Технического задания (Приложение № 1 к Договору) за последующие отчетные периоды составляет – </w:t>
      </w:r>
    </w:p>
    <w:p w:rsidR="00AA0D59" w:rsidRPr="00046B92" w:rsidRDefault="00DD2BD1" w:rsidP="00BE2D19">
      <w:pPr>
        <w:jc w:val="both"/>
        <w:rPr>
          <w:rFonts w:eastAsia="Helvetica-Bold"/>
        </w:rPr>
      </w:pPr>
      <w:r w:rsidRPr="00046B92">
        <w:rPr>
          <w:rFonts w:eastAsia="Helvetica-Bold"/>
        </w:rPr>
        <w:t xml:space="preserve">5.1.2. </w:t>
      </w:r>
      <w:r w:rsidR="00F015F8" w:rsidRPr="00046B92">
        <w:rPr>
          <w:rFonts w:eastAsia="Helvetica-Bold"/>
        </w:rPr>
        <w:t>Стоимость услуг, указа</w:t>
      </w:r>
      <w:r w:rsidR="00281501" w:rsidRPr="00046B92">
        <w:rPr>
          <w:rFonts w:eastAsia="Helvetica-Bold"/>
        </w:rPr>
        <w:t>нных в п. 3.1.4., 3.1.5., 3.1.7</w:t>
      </w:r>
      <w:r w:rsidR="00F015F8" w:rsidRPr="00046B92">
        <w:rPr>
          <w:rFonts w:eastAsia="Helvetica-Bold"/>
        </w:rPr>
        <w:t>.</w:t>
      </w:r>
      <w:r w:rsidR="002F5BA5" w:rsidRPr="00046B92">
        <w:rPr>
          <w:rFonts w:eastAsia="Helvetica-Bold"/>
        </w:rPr>
        <w:t xml:space="preserve"> </w:t>
      </w:r>
      <w:r w:rsidR="00F015F8" w:rsidRPr="00046B92">
        <w:rPr>
          <w:rFonts w:eastAsia="Helvetica-Bold"/>
        </w:rPr>
        <w:t>Технического задания, определяется по каждому Заказу</w:t>
      </w:r>
      <w:r w:rsidR="003440CC" w:rsidRPr="00046B92">
        <w:rPr>
          <w:rFonts w:eastAsia="Helvetica-Bold"/>
        </w:rPr>
        <w:t xml:space="preserve"> в зависимости от объёма работ</w:t>
      </w:r>
    </w:p>
    <w:p w:rsidR="00DD2BD1" w:rsidRPr="00046B92" w:rsidRDefault="00DD2BD1" w:rsidP="00BE2D19">
      <w:pPr>
        <w:jc w:val="both"/>
        <w:rPr>
          <w:rFonts w:eastAsia="Helvetica-Bold"/>
        </w:rPr>
      </w:pPr>
      <w:r w:rsidRPr="00046B92">
        <w:rPr>
          <w:rFonts w:eastAsia="Helvetica-Bold"/>
        </w:rPr>
        <w:t xml:space="preserve">5.1.3. Стороны договорились, что стоимость услуг, предусмотренная п.5.1.1.1. за первый отчетный период, начинающийся с </w:t>
      </w:r>
      <w:r w:rsidR="008A400C" w:rsidRPr="00046B92">
        <w:rPr>
          <w:rFonts w:eastAsia="Helvetica-Bold"/>
        </w:rPr>
        <w:t>момента</w:t>
      </w:r>
      <w:r w:rsidRPr="00046B92">
        <w:rPr>
          <w:rFonts w:eastAsia="Helvetica-Bold"/>
        </w:rPr>
        <w:t xml:space="preserve"> подписания Договора, а именно </w:t>
      </w:r>
      <w:r w:rsidR="00AA0D59" w:rsidRPr="00046B92">
        <w:rPr>
          <w:rFonts w:eastAsia="Helvetica-Bold"/>
        </w:rPr>
        <w:t>__</w:t>
      </w:r>
      <w:r w:rsidRPr="00046B92">
        <w:rPr>
          <w:rFonts w:eastAsia="Helvetica-Bold"/>
        </w:rPr>
        <w:t>.</w:t>
      </w:r>
      <w:r w:rsidR="00AA0D59" w:rsidRPr="00046B92">
        <w:rPr>
          <w:rFonts w:eastAsia="Helvetica-Bold"/>
        </w:rPr>
        <w:t>__</w:t>
      </w:r>
      <w:r w:rsidRPr="00046B92">
        <w:rPr>
          <w:rFonts w:eastAsia="Helvetica-Bold"/>
        </w:rPr>
        <w:t>.201</w:t>
      </w:r>
      <w:r w:rsidR="00AA0D59" w:rsidRPr="00046B92">
        <w:rPr>
          <w:rFonts w:eastAsia="Helvetica-Bold"/>
        </w:rPr>
        <w:t>9</w:t>
      </w:r>
      <w:r w:rsidRPr="00046B92">
        <w:rPr>
          <w:rFonts w:eastAsia="Helvetica-Bold"/>
        </w:rPr>
        <w:t xml:space="preserve"> г. и заканчивающийся 31.03.201</w:t>
      </w:r>
      <w:r w:rsidR="00AA0D59" w:rsidRPr="00046B92">
        <w:rPr>
          <w:rFonts w:eastAsia="Helvetica-Bold"/>
        </w:rPr>
        <w:t xml:space="preserve">9 </w:t>
      </w:r>
      <w:r w:rsidRPr="00046B92">
        <w:rPr>
          <w:rFonts w:eastAsia="Helvetica-Bold"/>
        </w:rPr>
        <w:t>г., включает</w:t>
      </w:r>
      <w:r w:rsidR="008A400C" w:rsidRPr="00046B92">
        <w:rPr>
          <w:rFonts w:eastAsia="Helvetica-Bold"/>
        </w:rPr>
        <w:t xml:space="preserve"> в себя стоимость услуг за 2 (два) полных календарных месяца.</w:t>
      </w:r>
    </w:p>
    <w:p w:rsidR="009374AE" w:rsidRPr="00046B92" w:rsidRDefault="00EF52B6" w:rsidP="00DA3F58">
      <w:pPr>
        <w:spacing w:line="276" w:lineRule="auto"/>
        <w:jc w:val="both"/>
        <w:rPr>
          <w:rFonts w:eastAsia="Helvetica-Bold"/>
        </w:rPr>
      </w:pPr>
      <w:r w:rsidRPr="00046B92">
        <w:rPr>
          <w:rFonts w:eastAsia="Helvetica-Bold"/>
        </w:rPr>
        <w:t xml:space="preserve">5.2. </w:t>
      </w:r>
      <w:r w:rsidR="003E3992" w:rsidRPr="00046B92">
        <w:rPr>
          <w:rFonts w:eastAsia="Helvetica-Bold"/>
        </w:rPr>
        <w:t>Оплата услуг осуществляется</w:t>
      </w:r>
      <w:r w:rsidR="004D0E1A" w:rsidRPr="00046B92">
        <w:rPr>
          <w:rFonts w:eastAsia="Helvetica-Bold"/>
        </w:rPr>
        <w:t xml:space="preserve"> за каждый Отчетный период</w:t>
      </w:r>
      <w:r w:rsidR="009D7491" w:rsidRPr="00046B92">
        <w:rPr>
          <w:rFonts w:eastAsia="Helvetica-Bold"/>
        </w:rPr>
        <w:t>. Стоимость услуг</w:t>
      </w:r>
      <w:r w:rsidR="003E3992" w:rsidRPr="00046B92">
        <w:rPr>
          <w:rFonts w:eastAsia="Helvetica-Bold"/>
        </w:rPr>
        <w:t xml:space="preserve"> </w:t>
      </w:r>
      <w:r w:rsidR="005511AA" w:rsidRPr="00046B92">
        <w:rPr>
          <w:rFonts w:eastAsia="Helvetica-Bold"/>
        </w:rPr>
        <w:t>определяется</w:t>
      </w:r>
      <w:r w:rsidR="00570668" w:rsidRPr="00046B92">
        <w:rPr>
          <w:rFonts w:eastAsia="Helvetica-Bold"/>
        </w:rPr>
        <w:t xml:space="preserve"> </w:t>
      </w:r>
      <w:r w:rsidR="003E3992" w:rsidRPr="00046B92">
        <w:rPr>
          <w:rFonts w:eastAsia="Helvetica-Bold"/>
        </w:rPr>
        <w:t>согласно Таблице Стоимости услуг (Прило</w:t>
      </w:r>
      <w:r w:rsidR="004D0E1A" w:rsidRPr="00046B92">
        <w:rPr>
          <w:rFonts w:eastAsia="Helvetica-Bold"/>
        </w:rPr>
        <w:t>жение № 4 к Договору), а также согласно стоимости услуг, изложенной в</w:t>
      </w:r>
      <w:r w:rsidR="003E3992" w:rsidRPr="00046B92">
        <w:rPr>
          <w:rFonts w:eastAsia="Helvetica-Bold"/>
        </w:rPr>
        <w:t xml:space="preserve"> соответствующих Заказах, оформленных в соответствии с Приложением № 5 к настоящему Договору. Стоимость каждого Заказа устанавливается индивидуально в каждом конкретном </w:t>
      </w:r>
      <w:r w:rsidR="009374AE" w:rsidRPr="00046B92">
        <w:rPr>
          <w:rFonts w:eastAsia="Helvetica-Bold"/>
        </w:rPr>
        <w:t>случае, исходя из объёма услуг, а также на основании расценок, утвержденных в Приложении №</w:t>
      </w:r>
      <w:r w:rsidR="00F50C3E" w:rsidRPr="00046B92">
        <w:rPr>
          <w:rFonts w:eastAsia="Helvetica-Bold"/>
        </w:rPr>
        <w:t xml:space="preserve"> </w:t>
      </w:r>
      <w:r w:rsidR="00DA3F58" w:rsidRPr="00046B92">
        <w:rPr>
          <w:rFonts w:eastAsia="Helvetica-Bold"/>
        </w:rPr>
        <w:t>4</w:t>
      </w:r>
      <w:r w:rsidR="009374AE" w:rsidRPr="00046B92">
        <w:rPr>
          <w:rFonts w:eastAsia="Helvetica-Bold"/>
        </w:rPr>
        <w:t xml:space="preserve"> к настоящему Договору.</w:t>
      </w:r>
    </w:p>
    <w:p w:rsidR="00191429" w:rsidRPr="00046B92" w:rsidRDefault="00191429" w:rsidP="00540A32">
      <w:pPr>
        <w:pStyle w:val="3"/>
        <w:spacing w:line="276" w:lineRule="auto"/>
        <w:jc w:val="both"/>
        <w:rPr>
          <w:rFonts w:eastAsia="Helvetica-Bold"/>
          <w:sz w:val="24"/>
          <w:szCs w:val="24"/>
        </w:rPr>
      </w:pPr>
      <w:r w:rsidRPr="00046B92">
        <w:rPr>
          <w:rFonts w:eastAsia="Helvetica-Bold"/>
          <w:sz w:val="24"/>
          <w:szCs w:val="24"/>
        </w:rPr>
        <w:t>5.</w:t>
      </w:r>
      <w:r w:rsidR="001F1828" w:rsidRPr="00046B92">
        <w:rPr>
          <w:rFonts w:eastAsia="Helvetica-Bold"/>
          <w:sz w:val="24"/>
          <w:szCs w:val="24"/>
        </w:rPr>
        <w:t>3</w:t>
      </w:r>
      <w:r w:rsidRPr="00046B92">
        <w:rPr>
          <w:rFonts w:eastAsia="Helvetica-Bold"/>
          <w:sz w:val="24"/>
          <w:szCs w:val="24"/>
        </w:rPr>
        <w:t>.</w:t>
      </w:r>
      <w:r w:rsidRPr="00046B92">
        <w:rPr>
          <w:rFonts w:eastAsia="Helvetica-Bold"/>
          <w:sz w:val="24"/>
          <w:szCs w:val="24"/>
        </w:rPr>
        <w:tab/>
        <w:t>Оплата услуг, оказанных по настоящему Договору, произво</w:t>
      </w:r>
      <w:r w:rsidR="00032E23" w:rsidRPr="00046B92">
        <w:rPr>
          <w:rFonts w:eastAsia="Helvetica-Bold"/>
          <w:sz w:val="24"/>
          <w:szCs w:val="24"/>
        </w:rPr>
        <w:t>дится в форме безналичного расчё</w:t>
      </w:r>
      <w:r w:rsidRPr="00046B92">
        <w:rPr>
          <w:rFonts w:eastAsia="Helvetica-Bold"/>
          <w:sz w:val="24"/>
          <w:szCs w:val="24"/>
        </w:rPr>
        <w:t>та путем перечисления денежных средств на расчетный сч</w:t>
      </w:r>
      <w:r w:rsidR="00032E23" w:rsidRPr="00046B92">
        <w:rPr>
          <w:rFonts w:eastAsia="Helvetica-Bold"/>
          <w:sz w:val="24"/>
          <w:szCs w:val="24"/>
        </w:rPr>
        <w:t>ё</w:t>
      </w:r>
      <w:r w:rsidRPr="00046B92">
        <w:rPr>
          <w:rFonts w:eastAsia="Helvetica-Bold"/>
          <w:sz w:val="24"/>
          <w:szCs w:val="24"/>
        </w:rPr>
        <w:t xml:space="preserve">т Исполнителя, указанный в пункте 9 настоящего Договора, в течение </w:t>
      </w:r>
      <w:r w:rsidR="00540A32" w:rsidRPr="00046B92">
        <w:rPr>
          <w:rFonts w:eastAsia="Helvetica-Bold"/>
          <w:sz w:val="24"/>
          <w:szCs w:val="24"/>
        </w:rPr>
        <w:t>3</w:t>
      </w:r>
      <w:r w:rsidR="001D7723" w:rsidRPr="00046B92">
        <w:rPr>
          <w:rFonts w:eastAsia="Helvetica-Bold"/>
          <w:sz w:val="24"/>
          <w:szCs w:val="24"/>
        </w:rPr>
        <w:t>0</w:t>
      </w:r>
      <w:r w:rsidRPr="00046B92">
        <w:rPr>
          <w:rFonts w:eastAsia="Helvetica-Bold"/>
          <w:sz w:val="24"/>
          <w:szCs w:val="24"/>
        </w:rPr>
        <w:t xml:space="preserve"> календарных  дней с даты подписания Заказчиком акта сдачи-при</w:t>
      </w:r>
      <w:r w:rsidR="00032E23" w:rsidRPr="00046B92">
        <w:rPr>
          <w:rFonts w:eastAsia="Helvetica-Bold"/>
          <w:sz w:val="24"/>
          <w:szCs w:val="24"/>
        </w:rPr>
        <w:t>ё</w:t>
      </w:r>
      <w:r w:rsidRPr="00046B92">
        <w:rPr>
          <w:rFonts w:eastAsia="Helvetica-Bold"/>
          <w:sz w:val="24"/>
          <w:szCs w:val="24"/>
        </w:rPr>
        <w:t>мки оказанных услуг  на основании выставленных оригиналов счета при условии получения Заказчиком счета-фактуры</w:t>
      </w:r>
      <w:r w:rsidR="009D7491" w:rsidRPr="00046B92">
        <w:rPr>
          <w:rFonts w:eastAsia="Helvetica-Bold"/>
          <w:sz w:val="24"/>
          <w:szCs w:val="24"/>
        </w:rPr>
        <w:t xml:space="preserve"> и отчетных документов, предусмотренных </w:t>
      </w:r>
      <w:r w:rsidR="00544C7C" w:rsidRPr="00046B92">
        <w:rPr>
          <w:rFonts w:eastAsia="Helvetica-Bold"/>
          <w:sz w:val="24"/>
          <w:szCs w:val="24"/>
        </w:rPr>
        <w:t>п. 4.1.1. Договора</w:t>
      </w:r>
      <w:r w:rsidRPr="00046B92">
        <w:rPr>
          <w:rFonts w:eastAsia="Helvetica-Bold"/>
          <w:sz w:val="24"/>
          <w:szCs w:val="24"/>
        </w:rPr>
        <w:t xml:space="preserve">. </w:t>
      </w:r>
    </w:p>
    <w:p w:rsidR="00191429" w:rsidRPr="00046B92" w:rsidRDefault="001F1828" w:rsidP="00EE3411">
      <w:pPr>
        <w:pStyle w:val="3"/>
        <w:spacing w:line="276" w:lineRule="auto"/>
        <w:jc w:val="both"/>
        <w:rPr>
          <w:rFonts w:eastAsia="Helvetica-Bold"/>
          <w:sz w:val="24"/>
          <w:szCs w:val="24"/>
        </w:rPr>
      </w:pPr>
      <w:r w:rsidRPr="00046B92">
        <w:rPr>
          <w:rFonts w:eastAsia="Helvetica-Bold"/>
          <w:sz w:val="24"/>
          <w:szCs w:val="24"/>
        </w:rPr>
        <w:t>5.4</w:t>
      </w:r>
      <w:r w:rsidR="00191429" w:rsidRPr="00046B92">
        <w:rPr>
          <w:rFonts w:eastAsia="Helvetica-Bold"/>
          <w:sz w:val="24"/>
          <w:szCs w:val="24"/>
        </w:rPr>
        <w:t>.</w:t>
      </w:r>
      <w:r w:rsidR="00191429" w:rsidRPr="00046B92">
        <w:rPr>
          <w:rFonts w:eastAsia="Helvetica-Bold"/>
          <w:sz w:val="24"/>
          <w:szCs w:val="24"/>
        </w:rPr>
        <w:tab/>
        <w:t>Дн</w:t>
      </w:r>
      <w:r w:rsidR="00032E23" w:rsidRPr="00046B92">
        <w:rPr>
          <w:rFonts w:eastAsia="Helvetica-Bold"/>
          <w:sz w:val="24"/>
          <w:szCs w:val="24"/>
        </w:rPr>
        <w:t>ё</w:t>
      </w:r>
      <w:r w:rsidR="00191429" w:rsidRPr="00046B92">
        <w:rPr>
          <w:rFonts w:eastAsia="Helvetica-Bold"/>
          <w:sz w:val="24"/>
          <w:szCs w:val="24"/>
        </w:rPr>
        <w:t>м осуществления платежа считается дата списания денежных средств с корреспондентского счета банка, обслуживающего Заказчика.</w:t>
      </w:r>
    </w:p>
    <w:p w:rsidR="00191429" w:rsidRPr="00046B92" w:rsidRDefault="001F1828" w:rsidP="00EE3411">
      <w:pPr>
        <w:pStyle w:val="3"/>
        <w:spacing w:line="276" w:lineRule="auto"/>
        <w:jc w:val="both"/>
        <w:rPr>
          <w:rFonts w:eastAsia="Helvetica-Bold"/>
          <w:sz w:val="24"/>
          <w:szCs w:val="24"/>
        </w:rPr>
      </w:pPr>
      <w:r w:rsidRPr="00046B92">
        <w:rPr>
          <w:rFonts w:eastAsia="Helvetica-Bold"/>
          <w:sz w:val="24"/>
          <w:szCs w:val="24"/>
        </w:rPr>
        <w:t>5.5</w:t>
      </w:r>
      <w:r w:rsidR="00191429" w:rsidRPr="00046B92">
        <w:rPr>
          <w:rFonts w:eastAsia="Helvetica-Bold"/>
          <w:sz w:val="24"/>
          <w:szCs w:val="24"/>
        </w:rPr>
        <w:t>.</w:t>
      </w:r>
      <w:r w:rsidR="00191429" w:rsidRPr="00046B92">
        <w:rPr>
          <w:rFonts w:eastAsia="Helvetica-Bold"/>
          <w:sz w:val="24"/>
          <w:szCs w:val="24"/>
        </w:rPr>
        <w:tab/>
        <w:t>Исполнитель не позднее 5 числа месяца, следующего за окончанием каждого календарного квартала, направляет в адрес Заказчика оформленный со своей стороны акт сверки. Заказчик в течение 5 календарных дней с момента получения акта сверки, производит сверку расчетов между Сторонами, при необходимости оформляет протокол разногласий и возвращает Исполнителю один экземпляр надлежаще оформленного акта.</w:t>
      </w:r>
    </w:p>
    <w:p w:rsidR="00D464AA" w:rsidRPr="00046B92" w:rsidRDefault="001F1828" w:rsidP="00EE3411">
      <w:pPr>
        <w:pStyle w:val="3"/>
        <w:spacing w:line="276" w:lineRule="auto"/>
        <w:jc w:val="both"/>
        <w:rPr>
          <w:rFonts w:eastAsia="Helvetica-Bold"/>
          <w:sz w:val="24"/>
          <w:szCs w:val="24"/>
        </w:rPr>
      </w:pPr>
      <w:r w:rsidRPr="00046B92">
        <w:rPr>
          <w:rFonts w:eastAsia="Helvetica-Bold"/>
          <w:sz w:val="24"/>
          <w:szCs w:val="24"/>
        </w:rPr>
        <w:t>5.6</w:t>
      </w:r>
      <w:r w:rsidR="00D464AA" w:rsidRPr="00046B92">
        <w:rPr>
          <w:rFonts w:eastAsia="Helvetica-Bold"/>
          <w:sz w:val="24"/>
          <w:szCs w:val="24"/>
        </w:rPr>
        <w:t>.   Стороны согласились, что к отношениям Сторон не применяются положения ст. 317.1 Гражданского кодекса Российской Федерации о начислении процентов на суммы денежных средств, подлежащие уплате в соответствии с условиями настоящего Договора</w:t>
      </w:r>
      <w:r w:rsidR="00046B92" w:rsidRPr="00046B92">
        <w:rPr>
          <w:rFonts w:eastAsia="Helvetica-Bold"/>
          <w:sz w:val="24"/>
          <w:szCs w:val="24"/>
        </w:rPr>
        <w:t>.</w:t>
      </w:r>
    </w:p>
    <w:p w:rsidR="00046B92" w:rsidRPr="00046B92" w:rsidRDefault="00046B92" w:rsidP="00EE3411">
      <w:pPr>
        <w:pStyle w:val="3"/>
        <w:spacing w:line="276" w:lineRule="auto"/>
        <w:jc w:val="both"/>
        <w:rPr>
          <w:rFonts w:eastAsia="Helvetica-Bold"/>
          <w:sz w:val="24"/>
          <w:szCs w:val="24"/>
        </w:rPr>
      </w:pPr>
    </w:p>
    <w:p w:rsidR="004F0369" w:rsidRPr="00046B92" w:rsidRDefault="004F0369" w:rsidP="004F0369">
      <w:pPr>
        <w:pStyle w:val="3"/>
        <w:spacing w:line="276" w:lineRule="auto"/>
        <w:jc w:val="both"/>
        <w:rPr>
          <w:rFonts w:eastAsia="Helvetica-Bold"/>
          <w:sz w:val="24"/>
          <w:szCs w:val="24"/>
        </w:rPr>
      </w:pPr>
    </w:p>
    <w:p w:rsidR="00191429" w:rsidRPr="00046B92" w:rsidRDefault="00032E23" w:rsidP="00032E23">
      <w:pPr>
        <w:autoSpaceDE w:val="0"/>
        <w:autoSpaceDN w:val="0"/>
        <w:adjustRightInd w:val="0"/>
        <w:spacing w:after="120" w:line="276" w:lineRule="auto"/>
        <w:rPr>
          <w:b/>
        </w:rPr>
      </w:pPr>
      <w:r w:rsidRPr="00046B92">
        <w:rPr>
          <w:rFonts w:eastAsia="Helvetica-Bold"/>
          <w:b/>
        </w:rPr>
        <w:t xml:space="preserve">6. </w:t>
      </w:r>
      <w:r w:rsidR="00191429" w:rsidRPr="00046B92">
        <w:rPr>
          <w:b/>
        </w:rPr>
        <w:t>ОТВЕТСТВЕННОСТЬ СТОРОН</w:t>
      </w:r>
    </w:p>
    <w:p w:rsidR="00191429" w:rsidRPr="00046B92" w:rsidRDefault="00191429" w:rsidP="00EE3411">
      <w:pPr>
        <w:spacing w:line="276" w:lineRule="auto"/>
        <w:jc w:val="both"/>
      </w:pPr>
      <w:r w:rsidRPr="00046B92">
        <w:t xml:space="preserve">6.1. </w:t>
      </w:r>
      <w:r w:rsidRPr="00046B92">
        <w:tab/>
        <w:t xml:space="preserve">За неисполнение или ненадлежащее исполнение своих обязанностей по Договору Стороны несут ответственность в соответствии с действующим законодательством Российской Федерации. </w:t>
      </w:r>
    </w:p>
    <w:p w:rsidR="002A242C" w:rsidRPr="00046B92" w:rsidRDefault="002A242C" w:rsidP="002A242C">
      <w:pPr>
        <w:jc w:val="both"/>
        <w:rPr>
          <w:color w:val="000000"/>
          <w:spacing w:val="5"/>
        </w:rPr>
      </w:pPr>
      <w:r w:rsidRPr="00046B92">
        <w:t xml:space="preserve">6.2. </w:t>
      </w:r>
      <w:r w:rsidRPr="00046B92">
        <w:rPr>
          <w:color w:val="000000"/>
          <w:spacing w:val="5"/>
        </w:rPr>
        <w:t xml:space="preserve">В случае ненадлежащего оказания Исполнителем Услуг, оказанных в соответствии с Приложением №1 настоящего Договора, а также возникновения у Заказчика каких-либо убытков, связанных с ненадлежащим оказанием указанных Услуг, Исполнитель в течение 10 дней с момента получения требования Заказчика возмещает такие убытки Заказчику в </w:t>
      </w:r>
      <w:r w:rsidRPr="00046B92">
        <w:rPr>
          <w:color w:val="000000"/>
          <w:spacing w:val="5"/>
        </w:rPr>
        <w:lastRenderedPageBreak/>
        <w:t>полном объёме и в указанный выше срок уплачивает штраф в размере 10% от стоимости Услуг (в соответствии с таблицей стоимости услуг, Приложением №</w:t>
      </w:r>
      <w:r w:rsidR="00F50C3E" w:rsidRPr="00046B92">
        <w:rPr>
          <w:color w:val="000000"/>
          <w:spacing w:val="5"/>
        </w:rPr>
        <w:t xml:space="preserve"> </w:t>
      </w:r>
      <w:r w:rsidRPr="00046B92">
        <w:rPr>
          <w:color w:val="000000"/>
          <w:spacing w:val="5"/>
        </w:rPr>
        <w:t>4 к настоящему договору), не принятых Заказчиком, или Услуг, которые повлекли возникновение убытков у Заказчика.</w:t>
      </w:r>
    </w:p>
    <w:p w:rsidR="002A242C" w:rsidRPr="00046B92" w:rsidRDefault="002A242C" w:rsidP="002A242C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 w:rsidRPr="00046B92">
        <w:rPr>
          <w:color w:val="000000"/>
          <w:spacing w:val="5"/>
        </w:rPr>
        <w:t>6.3. Уплата Исполнителем штрафных санкций не освобождает его от выполнения обязательств по настоящему Договору.</w:t>
      </w:r>
    </w:p>
    <w:p w:rsidR="00191429" w:rsidRPr="00046B92" w:rsidRDefault="00191429" w:rsidP="00EE3411">
      <w:pPr>
        <w:spacing w:line="276" w:lineRule="auto"/>
        <w:jc w:val="both"/>
      </w:pPr>
      <w:r w:rsidRPr="00046B92">
        <w:t>6.</w:t>
      </w:r>
      <w:r w:rsidR="002A242C" w:rsidRPr="00046B92">
        <w:t>4</w:t>
      </w:r>
      <w:r w:rsidRPr="00046B92">
        <w:t>.</w:t>
      </w:r>
      <w:r w:rsidRPr="00046B92">
        <w:tab/>
        <w:t>Стороны освобождаются от ответственности по Договору частично или полностью в случае наступления обстоятельств непреодолимой силы, являющихся таковыми в соответствии с пунктом 3 статьи 401 Гражданского кодекса Российской Федерации.</w:t>
      </w:r>
    </w:p>
    <w:p w:rsidR="00191429" w:rsidRPr="00046B92" w:rsidRDefault="00191429" w:rsidP="00EE3411">
      <w:pPr>
        <w:spacing w:line="276" w:lineRule="auto"/>
        <w:jc w:val="both"/>
      </w:pPr>
      <w:r w:rsidRPr="00046B92">
        <w:t>6.</w:t>
      </w:r>
      <w:r w:rsidR="002A242C" w:rsidRPr="00046B92">
        <w:t>5</w:t>
      </w:r>
      <w:r w:rsidRPr="00046B92">
        <w:t xml:space="preserve">. </w:t>
      </w:r>
      <w:r w:rsidRPr="00046B92">
        <w:tab/>
        <w:t>Сторона, ссылающаяся на обстоятельства непреодолимой силы, должна немедленно после возникновения таких обстоятельств известить в письменной форме другую Сторону об их начале, указав характер обстоятельств, предполагаемую продолжительность их действия и степень, в которой они помешали выполнению такой Стороной обязательств по Договору.</w:t>
      </w:r>
    </w:p>
    <w:p w:rsidR="00191429" w:rsidRPr="00046B92" w:rsidRDefault="00191429" w:rsidP="00EE3411">
      <w:pPr>
        <w:spacing w:line="276" w:lineRule="auto"/>
        <w:jc w:val="both"/>
      </w:pPr>
      <w:r w:rsidRPr="00046B92">
        <w:t>6.</w:t>
      </w:r>
      <w:r w:rsidR="002A242C" w:rsidRPr="00046B92">
        <w:t>6</w:t>
      </w:r>
      <w:r w:rsidRPr="00046B92">
        <w:t xml:space="preserve">. </w:t>
      </w:r>
      <w:r w:rsidRPr="00046B92">
        <w:tab/>
        <w:t>Документ, выданный соответствующим компетентным органом, является достаточным подтверждением наличия и продолжительности действия непреодолимой силы.</w:t>
      </w:r>
    </w:p>
    <w:p w:rsidR="00191429" w:rsidRDefault="00191429" w:rsidP="00E80B6A">
      <w:pPr>
        <w:spacing w:line="276" w:lineRule="auto"/>
        <w:jc w:val="both"/>
      </w:pPr>
      <w:r w:rsidRPr="00046B92">
        <w:t>6</w:t>
      </w:r>
      <w:r w:rsidR="002A242C" w:rsidRPr="00046B92">
        <w:t>.7</w:t>
      </w:r>
      <w:r w:rsidRPr="00046B92">
        <w:t xml:space="preserve">. </w:t>
      </w:r>
      <w:r w:rsidRPr="00046B92">
        <w:tab/>
        <w:t>В случае наступления обстоятель</w:t>
      </w:r>
      <w:r w:rsidR="0095209B" w:rsidRPr="00046B92">
        <w:t>ств, предусмотренных пунктом 6.4.</w:t>
      </w:r>
      <w:r w:rsidRPr="00046B92">
        <w:t xml:space="preserve"> Договора, срок выполнения обязательств по Договору отодвигается соразмерно времени, в течение которого действуют такие обстоятельства и/или их последствия.</w:t>
      </w:r>
    </w:p>
    <w:p w:rsidR="00046B92" w:rsidRPr="00046B92" w:rsidRDefault="00046B92" w:rsidP="00E80B6A">
      <w:pPr>
        <w:spacing w:line="276" w:lineRule="auto"/>
        <w:jc w:val="both"/>
      </w:pPr>
    </w:p>
    <w:p w:rsidR="005511AA" w:rsidRPr="00046B92" w:rsidRDefault="005511AA" w:rsidP="00E80B6A">
      <w:pPr>
        <w:spacing w:line="276" w:lineRule="auto"/>
        <w:rPr>
          <w:b/>
        </w:rPr>
      </w:pPr>
    </w:p>
    <w:p w:rsidR="00191429" w:rsidRPr="00046B92" w:rsidRDefault="00191429" w:rsidP="00E80B6A">
      <w:pPr>
        <w:spacing w:line="276" w:lineRule="auto"/>
        <w:rPr>
          <w:b/>
        </w:rPr>
      </w:pPr>
      <w:r w:rsidRPr="00046B92">
        <w:rPr>
          <w:b/>
        </w:rPr>
        <w:t>7. ПОРЯДОК РАЗРЕШЕНИЯ СПОРОВ</w:t>
      </w:r>
    </w:p>
    <w:p w:rsidR="00191429" w:rsidRPr="00046B92" w:rsidRDefault="00191429" w:rsidP="00E80B6A">
      <w:pPr>
        <w:spacing w:line="276" w:lineRule="auto"/>
        <w:jc w:val="both"/>
      </w:pPr>
      <w:r w:rsidRPr="00046B92">
        <w:t xml:space="preserve">7.1. </w:t>
      </w:r>
      <w:r w:rsidRPr="00046B92">
        <w:tab/>
        <w:t>Все споры, разногласия или претензии Сторон, возникающие из Договора или в связи с ним, или в связи с его нарушением, расторжением или действительностью, будут урегулироваться Сторонами путем переговоров.</w:t>
      </w:r>
    </w:p>
    <w:p w:rsidR="00191429" w:rsidRPr="00046B92" w:rsidRDefault="00191429" w:rsidP="00EE3411">
      <w:pPr>
        <w:spacing w:line="276" w:lineRule="auto"/>
        <w:jc w:val="both"/>
      </w:pPr>
      <w:r w:rsidRPr="00046B92">
        <w:t xml:space="preserve">7.2. </w:t>
      </w:r>
      <w:r w:rsidRPr="00046B92">
        <w:tab/>
        <w:t>Споры, разногласия или претензии по которым Стороны не достигли договоренности, разрешаются Арбитражным судом г. Москвы в соответствии с действующим законодательством Российской Федерации.</w:t>
      </w:r>
    </w:p>
    <w:p w:rsidR="005511AA" w:rsidRPr="00046B92" w:rsidRDefault="005511AA" w:rsidP="00EE3411">
      <w:pPr>
        <w:spacing w:line="276" w:lineRule="auto"/>
        <w:jc w:val="both"/>
      </w:pPr>
    </w:p>
    <w:p w:rsidR="00A9154D" w:rsidRPr="00046B92" w:rsidRDefault="00A9154D" w:rsidP="00EE3411">
      <w:pPr>
        <w:spacing w:line="276" w:lineRule="auto"/>
        <w:jc w:val="both"/>
      </w:pPr>
    </w:p>
    <w:p w:rsidR="00191429" w:rsidRPr="00046B92" w:rsidRDefault="00191429" w:rsidP="00032E23">
      <w:pPr>
        <w:spacing w:after="120" w:line="276" w:lineRule="auto"/>
        <w:rPr>
          <w:b/>
        </w:rPr>
      </w:pPr>
      <w:r w:rsidRPr="00046B92">
        <w:rPr>
          <w:b/>
        </w:rPr>
        <w:t>8. ЗАКЛЮЧИТЕЛЬНЫЕ ПОЛОЖЕНИЯ</w:t>
      </w:r>
    </w:p>
    <w:p w:rsidR="00191429" w:rsidRPr="00046B92" w:rsidRDefault="00191429" w:rsidP="00EE3411">
      <w:pPr>
        <w:spacing w:line="276" w:lineRule="auto"/>
        <w:jc w:val="both"/>
      </w:pPr>
      <w:r w:rsidRPr="00046B92">
        <w:t xml:space="preserve">8.1. </w:t>
      </w:r>
      <w:r w:rsidRPr="00046B92">
        <w:tab/>
        <w:t>Любые изменения и дополнения к Договору имеют силу, только если они оформлены письменно и подписаны уполномоченными на то представителями Сторон.</w:t>
      </w:r>
    </w:p>
    <w:p w:rsidR="00191429" w:rsidRPr="00046B92" w:rsidRDefault="00191429" w:rsidP="00EE3411">
      <w:pPr>
        <w:spacing w:line="276" w:lineRule="auto"/>
        <w:jc w:val="both"/>
      </w:pPr>
      <w:r w:rsidRPr="00046B92">
        <w:t xml:space="preserve">8.2. </w:t>
      </w:r>
      <w:r w:rsidRPr="00046B92">
        <w:tab/>
        <w:t>Надлежащим образом оформленные дополнительные соглашения к Договору составляют его неотъемлемую часть.</w:t>
      </w:r>
    </w:p>
    <w:p w:rsidR="00191429" w:rsidRPr="00046B92" w:rsidRDefault="00191429" w:rsidP="00EE3411">
      <w:pPr>
        <w:spacing w:line="276" w:lineRule="auto"/>
        <w:jc w:val="both"/>
      </w:pPr>
      <w:r w:rsidRPr="00046B92">
        <w:t xml:space="preserve">8.3. </w:t>
      </w:r>
      <w:r w:rsidRPr="00046B92">
        <w:tab/>
        <w:t>Условия каждого дополнительного соглашения к Договору применяются лишь к оказываемым услугам, оговариваемым в этом соглашении, и не распространяются на иные виды услуг, оказываемых в рамках Договора по другим соглашениям.</w:t>
      </w:r>
    </w:p>
    <w:p w:rsidR="00191429" w:rsidRPr="00046B92" w:rsidRDefault="00191429" w:rsidP="00EE3411">
      <w:pPr>
        <w:spacing w:line="276" w:lineRule="auto"/>
        <w:jc w:val="both"/>
      </w:pPr>
      <w:r w:rsidRPr="00046B92">
        <w:t xml:space="preserve">8.4. </w:t>
      </w:r>
      <w:r w:rsidRPr="00046B92">
        <w:tab/>
        <w:t>Стороны обязаны извещать друг друга об изменении своего юридического адреса и местонахождения, номеров контактных телефонов и факсов, а также банковских реквизитов не позднее 5 (Пяти) календарных дней с даты их изменения, об изменении адресов электронной почты – в течение 12 часов с момента их изменения.</w:t>
      </w:r>
    </w:p>
    <w:p w:rsidR="00191429" w:rsidRPr="00046B92" w:rsidRDefault="00191429" w:rsidP="00EE3411">
      <w:pPr>
        <w:spacing w:line="276" w:lineRule="auto"/>
        <w:jc w:val="both"/>
      </w:pPr>
      <w:r w:rsidRPr="00046B92">
        <w:t>При нарушении этого обязательства, сообщения, переданные по указанным в Договоре реквизитам, считаются отправленными надлежащим образом.</w:t>
      </w:r>
    </w:p>
    <w:p w:rsidR="00191429" w:rsidRPr="00046B92" w:rsidRDefault="00191429" w:rsidP="00EE3411">
      <w:pPr>
        <w:spacing w:line="276" w:lineRule="auto"/>
        <w:jc w:val="both"/>
      </w:pPr>
      <w:r w:rsidRPr="00046B92">
        <w:lastRenderedPageBreak/>
        <w:t xml:space="preserve">8.5. </w:t>
      </w:r>
      <w:r w:rsidRPr="00046B92">
        <w:tab/>
        <w:t>Во всем остальном, что не предусмотрено Договором и дополнительными соглашениями к нему, Стороны будут руководствоваться действующим законодательством Российской Федерации.</w:t>
      </w:r>
    </w:p>
    <w:p w:rsidR="00191429" w:rsidRPr="00046B92" w:rsidRDefault="00191429" w:rsidP="00EE3411">
      <w:pPr>
        <w:spacing w:line="276" w:lineRule="auto"/>
        <w:jc w:val="both"/>
      </w:pPr>
      <w:r w:rsidRPr="00046B92">
        <w:t xml:space="preserve">8.6. </w:t>
      </w:r>
      <w:r w:rsidRPr="00046B92">
        <w:tab/>
        <w:t>Договор составлен на русском языке в двух подлинных экземплярах, каждый из которых имеет одинаковую юридическую силу, по одному для каждой из Сторон.</w:t>
      </w:r>
    </w:p>
    <w:p w:rsidR="00191429" w:rsidRPr="00046B92" w:rsidRDefault="00191429" w:rsidP="00EE3411">
      <w:pPr>
        <w:spacing w:line="276" w:lineRule="auto"/>
        <w:jc w:val="both"/>
      </w:pPr>
      <w:r w:rsidRPr="00046B92">
        <w:t>8.7. Список приложений, являющихся неотъемлемыми частями настоящего Договора:</w:t>
      </w:r>
    </w:p>
    <w:p w:rsidR="00BF77DD" w:rsidRPr="00046B92" w:rsidRDefault="00191429" w:rsidP="00BF77DD">
      <w:pPr>
        <w:pStyle w:val="1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sz w:val="24"/>
          <w:szCs w:val="24"/>
        </w:rPr>
      </w:pPr>
      <w:r w:rsidRPr="00046B92">
        <w:t xml:space="preserve">8.7.1. </w:t>
      </w:r>
      <w:r w:rsidRPr="00046B92">
        <w:rPr>
          <w:sz w:val="24"/>
          <w:szCs w:val="24"/>
        </w:rPr>
        <w:t xml:space="preserve">Приложение №1. Техническое задание </w:t>
      </w:r>
      <w:r w:rsidR="00BF77DD" w:rsidRPr="00046B92">
        <w:rPr>
          <w:color w:val="auto"/>
          <w:sz w:val="24"/>
          <w:szCs w:val="24"/>
        </w:rPr>
        <w:t>на оказание услуг по развитию интернет-сайтов Группы «Интер РАО»</w:t>
      </w:r>
    </w:p>
    <w:p w:rsidR="00191429" w:rsidRPr="00046B92" w:rsidRDefault="00191429" w:rsidP="002A3DC2">
      <w:pPr>
        <w:spacing w:line="276" w:lineRule="auto"/>
        <w:jc w:val="both"/>
      </w:pPr>
      <w:r w:rsidRPr="00046B92">
        <w:t>8.7.2.</w:t>
      </w:r>
      <w:r w:rsidR="002A3DC2" w:rsidRPr="00046B92">
        <w:t>Приложение №2</w:t>
      </w:r>
      <w:r w:rsidRPr="00046B92">
        <w:t>. Форма раскрытия сведений о собственниках (номинальных владельцах) долей/акций/паев Исполнителя.</w:t>
      </w:r>
    </w:p>
    <w:p w:rsidR="00191429" w:rsidRPr="00046B92" w:rsidRDefault="00191429" w:rsidP="00EE3411">
      <w:pPr>
        <w:spacing w:line="276" w:lineRule="auto"/>
        <w:ind w:right="-28"/>
      </w:pPr>
      <w:r w:rsidRPr="00046B92">
        <w:t>8.7.</w:t>
      </w:r>
      <w:r w:rsidR="000D11A3" w:rsidRPr="00046B92">
        <w:t>3</w:t>
      </w:r>
      <w:r w:rsidR="002A3DC2" w:rsidRPr="00046B92">
        <w:t>. Приложение №3.</w:t>
      </w:r>
      <w:r w:rsidR="00F85D70" w:rsidRPr="00046B92">
        <w:t xml:space="preserve"> Форм</w:t>
      </w:r>
      <w:r w:rsidR="00C17D54" w:rsidRPr="00046B92">
        <w:t>а</w:t>
      </w:r>
      <w:r w:rsidRPr="00046B92">
        <w:t xml:space="preserve"> Акта сдачи-приёмки оказанных услуг.</w:t>
      </w:r>
    </w:p>
    <w:p w:rsidR="00A04FA2" w:rsidRPr="00046B92" w:rsidRDefault="00A04FA2" w:rsidP="00EE3411">
      <w:pPr>
        <w:spacing w:line="276" w:lineRule="auto"/>
        <w:ind w:right="-28"/>
      </w:pPr>
      <w:r w:rsidRPr="00046B92">
        <w:t>8.7.4. Приложение №4. Таблица стоимости услуг</w:t>
      </w:r>
    </w:p>
    <w:p w:rsidR="004D0E1A" w:rsidRPr="00046B92" w:rsidRDefault="004D0E1A" w:rsidP="00EE3411">
      <w:pPr>
        <w:spacing w:line="276" w:lineRule="auto"/>
        <w:ind w:right="-28"/>
      </w:pPr>
      <w:r w:rsidRPr="00046B92">
        <w:t>8.7.5. Приложение №5.  Форма Заказа на оказание Услуг.</w:t>
      </w:r>
    </w:p>
    <w:p w:rsidR="00BF77DD" w:rsidRPr="00046B92" w:rsidRDefault="00BF77DD" w:rsidP="00191429">
      <w:pPr>
        <w:spacing w:after="120"/>
        <w:jc w:val="center"/>
      </w:pPr>
    </w:p>
    <w:p w:rsidR="00191429" w:rsidRPr="00046B92" w:rsidRDefault="00191429" w:rsidP="00666606">
      <w:pPr>
        <w:spacing w:after="120"/>
        <w:rPr>
          <w:b/>
        </w:rPr>
      </w:pPr>
      <w:r w:rsidRPr="00046B92">
        <w:rPr>
          <w:b/>
        </w:rPr>
        <w:t>9. АДРЕСА И БАНКОВСКИЕ РЕКВИЗИТЫ СТОРОН</w:t>
      </w:r>
    </w:p>
    <w:tbl>
      <w:tblPr>
        <w:tblW w:w="9889" w:type="dxa"/>
        <w:tblLook w:val="01E0" w:firstRow="1" w:lastRow="1" w:firstColumn="1" w:lastColumn="1" w:noHBand="0" w:noVBand="0"/>
      </w:tblPr>
      <w:tblGrid>
        <w:gridCol w:w="4788"/>
        <w:gridCol w:w="236"/>
        <w:gridCol w:w="4865"/>
      </w:tblGrid>
      <w:tr w:rsidR="00191429" w:rsidRPr="00046B92" w:rsidTr="00E80B6A">
        <w:trPr>
          <w:trHeight w:val="442"/>
        </w:trPr>
        <w:tc>
          <w:tcPr>
            <w:tcW w:w="4788" w:type="dxa"/>
            <w:hideMark/>
          </w:tcPr>
          <w:p w:rsidR="00191429" w:rsidRPr="00046B92" w:rsidRDefault="00191429">
            <w:pPr>
              <w:spacing w:after="120"/>
              <w:jc w:val="both"/>
            </w:pPr>
            <w:r w:rsidRPr="00046B92">
              <w:t>Заказчик</w:t>
            </w:r>
          </w:p>
        </w:tc>
        <w:tc>
          <w:tcPr>
            <w:tcW w:w="236" w:type="dxa"/>
          </w:tcPr>
          <w:p w:rsidR="00191429" w:rsidRPr="00046B92" w:rsidRDefault="00191429">
            <w:pPr>
              <w:spacing w:after="120"/>
              <w:jc w:val="both"/>
            </w:pPr>
          </w:p>
        </w:tc>
        <w:tc>
          <w:tcPr>
            <w:tcW w:w="4865" w:type="dxa"/>
            <w:hideMark/>
          </w:tcPr>
          <w:p w:rsidR="00191429" w:rsidRPr="00046B92" w:rsidRDefault="00191429">
            <w:pPr>
              <w:spacing w:after="120"/>
              <w:jc w:val="both"/>
            </w:pPr>
            <w:r w:rsidRPr="00046B92">
              <w:t>Исполнитель</w:t>
            </w:r>
          </w:p>
        </w:tc>
      </w:tr>
      <w:tr w:rsidR="00191429" w:rsidRPr="00046B92" w:rsidTr="00E80B6A">
        <w:trPr>
          <w:trHeight w:val="3550"/>
        </w:trPr>
        <w:tc>
          <w:tcPr>
            <w:tcW w:w="4788" w:type="dxa"/>
            <w:hideMark/>
          </w:tcPr>
          <w:p w:rsidR="00191429" w:rsidRPr="00046B92" w:rsidRDefault="00191429">
            <w:pPr>
              <w:pStyle w:val="a4"/>
            </w:pPr>
          </w:p>
        </w:tc>
        <w:tc>
          <w:tcPr>
            <w:tcW w:w="236" w:type="dxa"/>
          </w:tcPr>
          <w:p w:rsidR="00191429" w:rsidRPr="00046B92" w:rsidRDefault="00191429">
            <w:pPr>
              <w:spacing w:after="120"/>
            </w:pPr>
          </w:p>
        </w:tc>
        <w:tc>
          <w:tcPr>
            <w:tcW w:w="4865" w:type="dxa"/>
          </w:tcPr>
          <w:p w:rsidR="00321011" w:rsidRPr="00BE2D19" w:rsidRDefault="00321011" w:rsidP="00BE2D19"/>
        </w:tc>
      </w:tr>
      <w:tr w:rsidR="00191429" w:rsidRPr="00046B92" w:rsidTr="00E80B6A">
        <w:tc>
          <w:tcPr>
            <w:tcW w:w="4788" w:type="dxa"/>
          </w:tcPr>
          <w:p w:rsidR="00191429" w:rsidRPr="00046B92" w:rsidRDefault="00191429">
            <w:pPr>
              <w:spacing w:after="120"/>
            </w:pPr>
          </w:p>
          <w:p w:rsidR="00191429" w:rsidRPr="00046B92" w:rsidRDefault="00191429">
            <w:pPr>
              <w:spacing w:after="120"/>
            </w:pPr>
            <w:r w:rsidRPr="00046B92">
              <w:t>________________________ /</w:t>
            </w:r>
            <w:r w:rsidR="00AA0D59" w:rsidRPr="00046B92" w:rsidDel="00AA0D59">
              <w:t xml:space="preserve"> </w:t>
            </w:r>
            <w:r w:rsidRPr="00046B92">
              <w:t>/</w:t>
            </w:r>
          </w:p>
        </w:tc>
        <w:tc>
          <w:tcPr>
            <w:tcW w:w="236" w:type="dxa"/>
          </w:tcPr>
          <w:p w:rsidR="00191429" w:rsidRPr="00046B92" w:rsidRDefault="00191429">
            <w:pPr>
              <w:spacing w:after="120"/>
            </w:pPr>
          </w:p>
        </w:tc>
        <w:tc>
          <w:tcPr>
            <w:tcW w:w="4865" w:type="dxa"/>
            <w:vAlign w:val="bottom"/>
          </w:tcPr>
          <w:p w:rsidR="00191429" w:rsidRPr="00046B92" w:rsidRDefault="00191429">
            <w:pPr>
              <w:spacing w:after="120"/>
            </w:pPr>
          </w:p>
          <w:p w:rsidR="00191429" w:rsidRPr="00046B92" w:rsidRDefault="00A66BFE">
            <w:pPr>
              <w:spacing w:after="120"/>
            </w:pPr>
            <w:r w:rsidRPr="00046B92">
              <w:t>____________________</w:t>
            </w:r>
            <w:r w:rsidR="00321011" w:rsidRPr="00046B92">
              <w:t>_</w:t>
            </w:r>
            <w:r w:rsidRPr="00046B92">
              <w:t>/</w:t>
            </w:r>
            <w:r w:rsidR="00AA0D59" w:rsidRPr="00046B92" w:rsidDel="00AA0D59">
              <w:t xml:space="preserve"> </w:t>
            </w:r>
            <w:r w:rsidR="004E32CA" w:rsidRPr="00046B92">
              <w:t>/</w:t>
            </w:r>
          </w:p>
        </w:tc>
      </w:tr>
    </w:tbl>
    <w:p w:rsidR="00191429" w:rsidRPr="00046B92" w:rsidRDefault="00191429" w:rsidP="00D84F6A">
      <w:pPr>
        <w:jc w:val="right"/>
      </w:pPr>
      <w:r w:rsidRPr="00046B92">
        <w:br w:type="page"/>
      </w:r>
      <w:r w:rsidRPr="00046B92">
        <w:lastRenderedPageBreak/>
        <w:t>Приложение № 1</w:t>
      </w:r>
    </w:p>
    <w:p w:rsidR="00D84F6A" w:rsidRPr="00046B92" w:rsidRDefault="00191429" w:rsidP="00D84F6A">
      <w:pPr>
        <w:jc w:val="right"/>
      </w:pPr>
      <w:r w:rsidRPr="00046B92">
        <w:t xml:space="preserve">к Договору № </w:t>
      </w:r>
      <w:r w:rsidR="00D84F6A" w:rsidRPr="00046B92">
        <w:t>_________</w:t>
      </w:r>
    </w:p>
    <w:p w:rsidR="00191429" w:rsidRPr="00046B92" w:rsidRDefault="00191429" w:rsidP="00D84F6A">
      <w:pPr>
        <w:jc w:val="right"/>
      </w:pPr>
      <w:r w:rsidRPr="00046B92">
        <w:t>от «</w:t>
      </w:r>
      <w:r w:rsidR="00AA0D59" w:rsidRPr="00046B92">
        <w:t xml:space="preserve">  </w:t>
      </w:r>
      <w:r w:rsidR="00EC4E2A" w:rsidRPr="00046B92">
        <w:t>»</w:t>
      </w:r>
      <w:r w:rsidR="0087128A" w:rsidRPr="00046B92">
        <w:t xml:space="preserve"> </w:t>
      </w:r>
      <w:r w:rsidR="00AA0D59" w:rsidRPr="00046B92">
        <w:t xml:space="preserve">           </w:t>
      </w:r>
      <w:r w:rsidR="00032E23" w:rsidRPr="00046B92">
        <w:t>201</w:t>
      </w:r>
      <w:r w:rsidR="00AA0D59" w:rsidRPr="00046B92">
        <w:t>9</w:t>
      </w:r>
      <w:r w:rsidRPr="00046B92">
        <w:t xml:space="preserve"> г.</w:t>
      </w:r>
    </w:p>
    <w:p w:rsidR="006B47CE" w:rsidRDefault="006B47CE" w:rsidP="006B47CE">
      <w:pPr>
        <w:pStyle w:val="1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firstLine="284"/>
        <w:jc w:val="center"/>
        <w:rPr>
          <w:b/>
          <w:color w:val="auto"/>
          <w:sz w:val="24"/>
          <w:szCs w:val="24"/>
        </w:rPr>
      </w:pPr>
    </w:p>
    <w:p w:rsidR="006B47CE" w:rsidRDefault="006B47CE" w:rsidP="006B47CE">
      <w:pPr>
        <w:pStyle w:val="1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firstLine="284"/>
        <w:jc w:val="center"/>
        <w:rPr>
          <w:b/>
          <w:color w:val="auto"/>
          <w:sz w:val="24"/>
          <w:szCs w:val="24"/>
        </w:rPr>
      </w:pPr>
    </w:p>
    <w:p w:rsidR="006B47CE" w:rsidRPr="00FF7D71" w:rsidRDefault="006B47CE" w:rsidP="006B47CE">
      <w:pPr>
        <w:jc w:val="both"/>
        <w:rPr>
          <w:b/>
        </w:rPr>
      </w:pPr>
    </w:p>
    <w:p w:rsidR="006B47CE" w:rsidRPr="005904AD" w:rsidRDefault="006B47CE" w:rsidP="006B47C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firstLine="284"/>
        <w:jc w:val="center"/>
        <w:rPr>
          <w:b/>
        </w:rPr>
      </w:pPr>
      <w:r w:rsidRPr="005904AD">
        <w:rPr>
          <w:b/>
        </w:rPr>
        <w:t xml:space="preserve">ТЕХНИЧЕСКОЕ ЗАДАНИЕ </w:t>
      </w:r>
    </w:p>
    <w:p w:rsidR="006B47CE" w:rsidRPr="005904AD" w:rsidRDefault="006B47CE" w:rsidP="006B47C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firstLine="284"/>
        <w:jc w:val="center"/>
        <w:rPr>
          <w:b/>
        </w:rPr>
      </w:pPr>
      <w:r w:rsidRPr="005904AD">
        <w:rPr>
          <w:b/>
        </w:rPr>
        <w:t xml:space="preserve">на оказание услуг по развитию интернет-сайтов </w:t>
      </w:r>
    </w:p>
    <w:p w:rsidR="006B47CE" w:rsidRPr="005904AD" w:rsidRDefault="006B47CE" w:rsidP="006B47C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firstLine="284"/>
        <w:jc w:val="center"/>
        <w:rPr>
          <w:b/>
        </w:rPr>
      </w:pPr>
      <w:r w:rsidRPr="005904AD">
        <w:rPr>
          <w:b/>
        </w:rPr>
        <w:t>ПАО «Интер РАО»</w:t>
      </w:r>
    </w:p>
    <w:p w:rsidR="006B47CE" w:rsidRPr="005904AD" w:rsidRDefault="006B47CE" w:rsidP="006B47CE">
      <w:pPr>
        <w:ind w:left="567" w:firstLine="284"/>
        <w:jc w:val="both"/>
        <w:rPr>
          <w:b/>
        </w:rPr>
      </w:pPr>
    </w:p>
    <w:p w:rsidR="006B47CE" w:rsidRPr="005904AD" w:rsidRDefault="006B47CE" w:rsidP="006B47CE">
      <w:pPr>
        <w:ind w:left="567" w:firstLine="284"/>
        <w:jc w:val="both"/>
        <w:rPr>
          <w:b/>
        </w:rPr>
      </w:pPr>
    </w:p>
    <w:p w:rsidR="006B47CE" w:rsidRPr="005904AD" w:rsidRDefault="006B47CE" w:rsidP="006B47CE">
      <w:pPr>
        <w:ind w:left="567" w:firstLine="284"/>
        <w:jc w:val="both"/>
        <w:rPr>
          <w:b/>
        </w:rPr>
      </w:pPr>
    </w:p>
    <w:p w:rsidR="006B47CE" w:rsidRPr="00CD31C7" w:rsidRDefault="006B47CE" w:rsidP="006B47CE">
      <w:pPr>
        <w:numPr>
          <w:ilvl w:val="0"/>
          <w:numId w:val="3"/>
        </w:numPr>
        <w:spacing w:line="276" w:lineRule="auto"/>
        <w:ind w:left="567" w:right="40" w:firstLine="0"/>
        <w:jc w:val="both"/>
        <w:rPr>
          <w:rFonts w:eastAsia="Calibri"/>
          <w:b/>
          <w:bCs/>
          <w:shd w:val="clear" w:color="auto" w:fill="FFFFFF"/>
        </w:rPr>
      </w:pPr>
      <w:r w:rsidRPr="00CD31C7">
        <w:rPr>
          <w:rFonts w:eastAsia="Calibri"/>
          <w:b/>
          <w:bCs/>
          <w:shd w:val="clear" w:color="auto" w:fill="FFFFFF"/>
        </w:rPr>
        <w:t>Наименование услуг и перечень объектов, на которых будут оказываться услуги</w:t>
      </w:r>
    </w:p>
    <w:p w:rsidR="006B47CE" w:rsidRPr="00CD31C7" w:rsidRDefault="006B47CE" w:rsidP="006B47CE">
      <w:pPr>
        <w:spacing w:line="276" w:lineRule="auto"/>
        <w:ind w:left="567"/>
        <w:jc w:val="both"/>
      </w:pPr>
    </w:p>
    <w:p w:rsidR="006B47CE" w:rsidRPr="005904AD" w:rsidRDefault="006B47CE" w:rsidP="006B47CE">
      <w:pPr>
        <w:spacing w:line="276" w:lineRule="auto"/>
        <w:ind w:left="567"/>
        <w:jc w:val="both"/>
      </w:pPr>
      <w:r w:rsidRPr="00CD31C7">
        <w:t>Комплексное обслуживание в части развития официального сайта ПАО «Интер РАО», в том числе промо-сайтов sport.interrao.ru, konkurs.interrao.ru</w:t>
      </w:r>
    </w:p>
    <w:p w:rsidR="006B47CE" w:rsidRPr="005904AD" w:rsidRDefault="006B47CE" w:rsidP="006B47CE">
      <w:pPr>
        <w:spacing w:after="200" w:line="276" w:lineRule="auto"/>
        <w:ind w:left="567"/>
        <w:contextualSpacing/>
        <w:jc w:val="both"/>
        <w:rPr>
          <w:rFonts w:eastAsia="Calibri"/>
        </w:rPr>
      </w:pPr>
    </w:p>
    <w:p w:rsidR="006B47CE" w:rsidRPr="005904AD" w:rsidRDefault="006B47CE" w:rsidP="006B47CE">
      <w:pPr>
        <w:numPr>
          <w:ilvl w:val="0"/>
          <w:numId w:val="3"/>
        </w:numPr>
        <w:shd w:val="clear" w:color="auto" w:fill="FFFFFF"/>
        <w:spacing w:before="180" w:line="276" w:lineRule="auto"/>
        <w:ind w:left="567" w:right="40" w:firstLine="0"/>
        <w:jc w:val="both"/>
        <w:rPr>
          <w:rFonts w:eastAsia="Calibri"/>
          <w:b/>
          <w:bCs/>
          <w:shd w:val="clear" w:color="auto" w:fill="FFFFFF"/>
        </w:rPr>
      </w:pPr>
      <w:r w:rsidRPr="005904AD">
        <w:rPr>
          <w:rFonts w:eastAsia="Calibri"/>
          <w:b/>
          <w:bCs/>
          <w:shd w:val="clear" w:color="auto" w:fill="FFFFFF"/>
        </w:rPr>
        <w:t>Общие требования</w:t>
      </w:r>
    </w:p>
    <w:p w:rsidR="006B47CE" w:rsidRPr="005904AD" w:rsidRDefault="006B47CE" w:rsidP="006B47CE">
      <w:pPr>
        <w:shd w:val="clear" w:color="auto" w:fill="FFFFFF"/>
        <w:spacing w:before="180" w:line="276" w:lineRule="auto"/>
        <w:ind w:left="567" w:right="40"/>
        <w:jc w:val="both"/>
        <w:rPr>
          <w:rFonts w:eastAsia="Calibri"/>
          <w:b/>
          <w:bCs/>
          <w:shd w:val="clear" w:color="auto" w:fill="FFFFFF"/>
        </w:rPr>
      </w:pPr>
    </w:p>
    <w:p w:rsidR="006B47CE" w:rsidRPr="005904AD" w:rsidRDefault="006B47CE" w:rsidP="006B47CE">
      <w:pPr>
        <w:spacing w:line="276" w:lineRule="auto"/>
        <w:ind w:left="567" w:right="40"/>
        <w:jc w:val="both"/>
        <w:rPr>
          <w:rFonts w:eastAsia="Calibri"/>
          <w:b/>
          <w:bCs/>
          <w:shd w:val="clear" w:color="auto" w:fill="FFFFFF"/>
        </w:rPr>
      </w:pPr>
      <w:r w:rsidRPr="005904AD">
        <w:rPr>
          <w:rFonts w:eastAsia="Calibri"/>
          <w:b/>
          <w:bCs/>
          <w:shd w:val="clear" w:color="auto" w:fill="FFFFFF"/>
        </w:rPr>
        <w:t>2.1. Основание для оказания услуг</w:t>
      </w:r>
    </w:p>
    <w:p w:rsidR="006B47CE" w:rsidRPr="005904AD" w:rsidRDefault="006B47CE" w:rsidP="006B47CE">
      <w:pPr>
        <w:spacing w:after="200" w:line="276" w:lineRule="auto"/>
        <w:ind w:left="567"/>
        <w:contextualSpacing/>
        <w:jc w:val="both"/>
        <w:rPr>
          <w:rFonts w:eastAsia="Calibri"/>
        </w:rPr>
      </w:pPr>
    </w:p>
    <w:p w:rsidR="006B47CE" w:rsidRPr="005904AD" w:rsidRDefault="006B47CE" w:rsidP="006B47CE">
      <w:pPr>
        <w:numPr>
          <w:ilvl w:val="2"/>
          <w:numId w:val="10"/>
        </w:numPr>
        <w:spacing w:line="276" w:lineRule="auto"/>
        <w:ind w:left="567" w:firstLine="0"/>
        <w:contextualSpacing/>
        <w:jc w:val="both"/>
        <w:rPr>
          <w:rFonts w:eastAsia="Calibri"/>
        </w:rPr>
      </w:pPr>
      <w:r w:rsidRPr="005904AD">
        <w:rPr>
          <w:rFonts w:eastAsia="Calibri"/>
        </w:rPr>
        <w:t>Эффективная реализация коммуникационной стратегии ПАО «Интер РАО», внедрение лучших мировых практик и стандартов в области развития официального сайта компании;</w:t>
      </w:r>
    </w:p>
    <w:p w:rsidR="006B47CE" w:rsidRPr="005904AD" w:rsidRDefault="006B47CE" w:rsidP="006B47CE">
      <w:pPr>
        <w:numPr>
          <w:ilvl w:val="2"/>
          <w:numId w:val="10"/>
        </w:numPr>
        <w:spacing w:after="200" w:line="276" w:lineRule="auto"/>
        <w:ind w:left="567" w:firstLine="0"/>
        <w:contextualSpacing/>
        <w:rPr>
          <w:rFonts w:eastAsia="Calibri"/>
        </w:rPr>
      </w:pPr>
      <w:r w:rsidRPr="005904AD">
        <w:rPr>
          <w:rFonts w:eastAsia="Calibri"/>
        </w:rPr>
        <w:t>Функциональное развитие и оперативная поддержка официального сайта ПАО «Интер РАО», а также промо-сайтов sport.interrao.ru, konkurs.interrao.ru</w:t>
      </w:r>
    </w:p>
    <w:p w:rsidR="006B47CE" w:rsidRPr="005904AD" w:rsidRDefault="006B47CE" w:rsidP="006B47CE">
      <w:pPr>
        <w:spacing w:line="276" w:lineRule="auto"/>
        <w:ind w:left="567"/>
        <w:contextualSpacing/>
        <w:jc w:val="both"/>
        <w:rPr>
          <w:rFonts w:eastAsia="Calibri"/>
        </w:rPr>
      </w:pPr>
    </w:p>
    <w:p w:rsidR="006B47CE" w:rsidRPr="005904AD" w:rsidRDefault="006B47CE" w:rsidP="006B47CE">
      <w:pPr>
        <w:spacing w:after="200" w:line="276" w:lineRule="auto"/>
        <w:ind w:left="567"/>
        <w:contextualSpacing/>
        <w:jc w:val="both"/>
        <w:rPr>
          <w:rFonts w:eastAsia="Calibri"/>
        </w:rPr>
      </w:pPr>
    </w:p>
    <w:p w:rsidR="006B47CE" w:rsidRPr="005904AD" w:rsidRDefault="006B47CE" w:rsidP="006B47CE">
      <w:pPr>
        <w:spacing w:line="276" w:lineRule="auto"/>
        <w:ind w:left="567" w:right="40"/>
        <w:jc w:val="both"/>
        <w:rPr>
          <w:rFonts w:eastAsia="Calibri"/>
          <w:b/>
          <w:bCs/>
          <w:shd w:val="clear" w:color="auto" w:fill="FFFFFF"/>
        </w:rPr>
      </w:pPr>
      <w:r w:rsidRPr="005904AD">
        <w:rPr>
          <w:rFonts w:eastAsia="Calibri"/>
          <w:b/>
          <w:bCs/>
          <w:shd w:val="clear" w:color="auto" w:fill="FFFFFF"/>
        </w:rPr>
        <w:t>2.2. Требования к срокам оказания услуг</w:t>
      </w:r>
    </w:p>
    <w:p w:rsidR="006B47CE" w:rsidRPr="005904AD" w:rsidRDefault="006B47CE" w:rsidP="006B47CE">
      <w:pPr>
        <w:jc w:val="both"/>
      </w:pPr>
    </w:p>
    <w:p w:rsidR="006B47CE" w:rsidRPr="005904AD" w:rsidRDefault="006B47CE" w:rsidP="006B47CE">
      <w:pPr>
        <w:spacing w:after="200" w:line="276" w:lineRule="auto"/>
        <w:ind w:left="567"/>
        <w:contextualSpacing/>
        <w:jc w:val="both"/>
        <w:rPr>
          <w:rFonts w:eastAsia="Calibri"/>
        </w:rPr>
      </w:pPr>
      <w:r w:rsidRPr="005904AD">
        <w:rPr>
          <w:rFonts w:eastAsia="Calibri"/>
        </w:rPr>
        <w:t>Начало оказания услуг – 1 января 2019 г.;</w:t>
      </w:r>
    </w:p>
    <w:p w:rsidR="006B47CE" w:rsidRPr="005904AD" w:rsidRDefault="006B47CE" w:rsidP="006B47CE">
      <w:pPr>
        <w:spacing w:after="200" w:line="276" w:lineRule="auto"/>
        <w:ind w:left="567"/>
        <w:contextualSpacing/>
        <w:jc w:val="both"/>
        <w:rPr>
          <w:rFonts w:eastAsia="Calibri"/>
        </w:rPr>
      </w:pPr>
      <w:r w:rsidRPr="005904AD">
        <w:rPr>
          <w:rFonts w:eastAsia="Calibri"/>
        </w:rPr>
        <w:t xml:space="preserve">Окончание оказания услуг – 31 декабря 2019 г. </w:t>
      </w:r>
    </w:p>
    <w:p w:rsidR="006B47CE" w:rsidRPr="005904AD" w:rsidRDefault="006B47CE" w:rsidP="006B47CE">
      <w:pPr>
        <w:spacing w:after="200" w:line="276" w:lineRule="auto"/>
        <w:ind w:left="567"/>
        <w:contextualSpacing/>
        <w:jc w:val="both"/>
        <w:rPr>
          <w:rFonts w:eastAsia="Calibri"/>
          <w:b/>
        </w:rPr>
      </w:pPr>
    </w:p>
    <w:p w:rsidR="006B47CE" w:rsidRPr="005904AD" w:rsidRDefault="006B47CE" w:rsidP="006B47CE">
      <w:pPr>
        <w:spacing w:line="276" w:lineRule="auto"/>
        <w:ind w:left="567"/>
        <w:jc w:val="both"/>
        <w:rPr>
          <w:b/>
        </w:rPr>
      </w:pPr>
      <w:r w:rsidRPr="005904AD">
        <w:rPr>
          <w:b/>
        </w:rPr>
        <w:t>3. Требования к оказанию услуг</w:t>
      </w:r>
    </w:p>
    <w:p w:rsidR="006B47CE" w:rsidRPr="005904AD" w:rsidRDefault="006B47CE" w:rsidP="006B47CE">
      <w:pPr>
        <w:spacing w:line="276" w:lineRule="auto"/>
        <w:ind w:left="567"/>
        <w:jc w:val="both"/>
        <w:rPr>
          <w:b/>
        </w:rPr>
      </w:pPr>
      <w:r w:rsidRPr="005904AD">
        <w:rPr>
          <w:b/>
        </w:rPr>
        <w:t xml:space="preserve">3.1. </w:t>
      </w:r>
      <w:r w:rsidRPr="005904AD">
        <w:rPr>
          <w:b/>
        </w:rPr>
        <w:tab/>
        <w:t>Объём оказываемых услуг</w:t>
      </w:r>
    </w:p>
    <w:p w:rsidR="006B47CE" w:rsidRPr="005904AD" w:rsidRDefault="006B47CE" w:rsidP="006B47CE">
      <w:pPr>
        <w:spacing w:line="276" w:lineRule="auto"/>
        <w:ind w:left="567"/>
        <w:jc w:val="both"/>
        <w:rPr>
          <w:b/>
        </w:rPr>
      </w:pPr>
    </w:p>
    <w:p w:rsidR="006B47CE" w:rsidRPr="005904AD" w:rsidRDefault="006B47CE" w:rsidP="006B47CE">
      <w:pPr>
        <w:numPr>
          <w:ilvl w:val="2"/>
          <w:numId w:val="4"/>
        </w:numPr>
        <w:spacing w:line="276" w:lineRule="auto"/>
        <w:ind w:left="567" w:firstLine="0"/>
        <w:contextualSpacing/>
        <w:jc w:val="both"/>
        <w:rPr>
          <w:rFonts w:eastAsia="Calibri"/>
          <w:b/>
        </w:rPr>
      </w:pPr>
      <w:r w:rsidRPr="005904AD">
        <w:rPr>
          <w:rFonts w:eastAsia="Calibri"/>
          <w:b/>
        </w:rPr>
        <w:t>Информационная и контент-поддержка официального сайта ПАО «Интер РАО»:</w:t>
      </w:r>
    </w:p>
    <w:p w:rsidR="006B47CE" w:rsidRPr="005904AD" w:rsidRDefault="006B47CE" w:rsidP="006B47CE">
      <w:pPr>
        <w:spacing w:line="276" w:lineRule="auto"/>
        <w:ind w:left="567"/>
        <w:jc w:val="both"/>
      </w:pPr>
    </w:p>
    <w:p w:rsidR="006B47CE" w:rsidRPr="005904AD" w:rsidRDefault="006B47CE" w:rsidP="006B47CE">
      <w:pPr>
        <w:numPr>
          <w:ilvl w:val="0"/>
          <w:numId w:val="12"/>
        </w:numPr>
        <w:spacing w:line="276" w:lineRule="auto"/>
        <w:ind w:left="567" w:firstLine="0"/>
        <w:contextualSpacing/>
        <w:jc w:val="both"/>
        <w:rPr>
          <w:rFonts w:eastAsia="Calibri"/>
        </w:rPr>
      </w:pPr>
      <w:r w:rsidRPr="005904AD">
        <w:rPr>
          <w:rFonts w:eastAsia="Calibri"/>
        </w:rPr>
        <w:t>Подготовка (вёрстка) и размещение текстовой информации на сайте (в том числе, в нерабочее время и праздничные дни). Информация должна размещаться в установленные Заказчиком сроки без снижения качества оказания услуг;</w:t>
      </w:r>
    </w:p>
    <w:p w:rsidR="006B47CE" w:rsidRPr="005904AD" w:rsidRDefault="006B47CE" w:rsidP="006B47CE">
      <w:pPr>
        <w:numPr>
          <w:ilvl w:val="0"/>
          <w:numId w:val="12"/>
        </w:numPr>
        <w:spacing w:line="276" w:lineRule="auto"/>
        <w:ind w:left="567" w:firstLine="0"/>
        <w:contextualSpacing/>
        <w:jc w:val="both"/>
        <w:rPr>
          <w:rFonts w:eastAsia="Calibri"/>
        </w:rPr>
      </w:pPr>
      <w:r w:rsidRPr="005904AD">
        <w:rPr>
          <w:rFonts w:eastAsia="Calibri"/>
        </w:rPr>
        <w:lastRenderedPageBreak/>
        <w:t>Регулярное обновление информации на страницах сайта (добавление новостей, обновление данных в раздел «раскрытие информации», обновление раздела «закупки», замена прейскурантов и т.д.);</w:t>
      </w:r>
    </w:p>
    <w:p w:rsidR="006B47CE" w:rsidRPr="005904AD" w:rsidRDefault="006B47CE" w:rsidP="006B47CE">
      <w:pPr>
        <w:numPr>
          <w:ilvl w:val="0"/>
          <w:numId w:val="12"/>
        </w:numPr>
        <w:spacing w:line="276" w:lineRule="auto"/>
        <w:ind w:left="567" w:firstLine="0"/>
        <w:contextualSpacing/>
        <w:jc w:val="both"/>
        <w:rPr>
          <w:rFonts w:eastAsia="Calibri"/>
        </w:rPr>
      </w:pPr>
      <w:r w:rsidRPr="005904AD">
        <w:rPr>
          <w:rFonts w:eastAsia="Calibri"/>
        </w:rPr>
        <w:t>Добавление файлов, предназначенных для скачивания с сайта;</w:t>
      </w:r>
    </w:p>
    <w:p w:rsidR="006B47CE" w:rsidRPr="005904AD" w:rsidRDefault="006B47CE" w:rsidP="006B47CE">
      <w:pPr>
        <w:numPr>
          <w:ilvl w:val="0"/>
          <w:numId w:val="12"/>
        </w:numPr>
        <w:spacing w:line="276" w:lineRule="auto"/>
        <w:ind w:left="567" w:firstLine="0"/>
        <w:contextualSpacing/>
        <w:jc w:val="both"/>
        <w:rPr>
          <w:rFonts w:eastAsia="Calibri"/>
        </w:rPr>
      </w:pPr>
      <w:r w:rsidRPr="005904AD">
        <w:rPr>
          <w:rFonts w:eastAsia="Calibri"/>
        </w:rPr>
        <w:t>Добавление записей в каталог товаров;</w:t>
      </w:r>
    </w:p>
    <w:p w:rsidR="006B47CE" w:rsidRPr="005904AD" w:rsidRDefault="006B47CE" w:rsidP="006B47CE">
      <w:pPr>
        <w:numPr>
          <w:ilvl w:val="0"/>
          <w:numId w:val="12"/>
        </w:numPr>
        <w:spacing w:line="276" w:lineRule="auto"/>
        <w:ind w:left="567" w:firstLine="0"/>
        <w:contextualSpacing/>
        <w:jc w:val="both"/>
        <w:rPr>
          <w:rFonts w:eastAsia="Calibri"/>
        </w:rPr>
      </w:pPr>
      <w:r w:rsidRPr="005904AD">
        <w:rPr>
          <w:rFonts w:eastAsia="Calibri"/>
        </w:rPr>
        <w:t>Обработка (оптимизация) и размещение графических изображений на сайте;</w:t>
      </w:r>
    </w:p>
    <w:p w:rsidR="006B47CE" w:rsidRPr="005904AD" w:rsidRDefault="006B47CE" w:rsidP="006B47CE">
      <w:pPr>
        <w:numPr>
          <w:ilvl w:val="0"/>
          <w:numId w:val="12"/>
        </w:numPr>
        <w:spacing w:line="276" w:lineRule="auto"/>
        <w:ind w:left="567" w:firstLine="0"/>
        <w:contextualSpacing/>
        <w:jc w:val="both"/>
        <w:rPr>
          <w:rFonts w:eastAsia="Calibri"/>
        </w:rPr>
      </w:pPr>
      <w:r w:rsidRPr="005904AD">
        <w:rPr>
          <w:rFonts w:eastAsia="Calibri"/>
        </w:rPr>
        <w:t>Наполнение, обновление, обработка, оптимизация и размещение аудио- и видеоконтента сайта (медиаматериалы);</w:t>
      </w:r>
    </w:p>
    <w:p w:rsidR="006B47CE" w:rsidRPr="005904AD" w:rsidRDefault="006B47CE" w:rsidP="006B47CE">
      <w:pPr>
        <w:numPr>
          <w:ilvl w:val="0"/>
          <w:numId w:val="12"/>
        </w:numPr>
        <w:spacing w:line="276" w:lineRule="auto"/>
        <w:ind w:left="567" w:firstLine="0"/>
        <w:contextualSpacing/>
        <w:jc w:val="both"/>
        <w:rPr>
          <w:rFonts w:eastAsia="Calibri"/>
        </w:rPr>
      </w:pPr>
      <w:r w:rsidRPr="005904AD">
        <w:rPr>
          <w:rFonts w:eastAsia="Calibri"/>
        </w:rPr>
        <w:t>Изменение структуры сайта – добавление, редактирование, удаление разделов/ подразделов/ страниц, не влекущих за собой кардинального пересмотра всей структуры сайта;</w:t>
      </w:r>
    </w:p>
    <w:p w:rsidR="006B47CE" w:rsidRPr="005904AD" w:rsidRDefault="006B47CE" w:rsidP="006B47CE">
      <w:pPr>
        <w:numPr>
          <w:ilvl w:val="0"/>
          <w:numId w:val="12"/>
        </w:numPr>
        <w:spacing w:line="276" w:lineRule="auto"/>
        <w:ind w:left="567" w:firstLine="0"/>
        <w:contextualSpacing/>
        <w:jc w:val="both"/>
        <w:rPr>
          <w:rFonts w:eastAsia="Calibri"/>
        </w:rPr>
      </w:pPr>
      <w:r w:rsidRPr="005904AD">
        <w:rPr>
          <w:rFonts w:eastAsia="Calibri"/>
        </w:rPr>
        <w:t>Разработка, установка, снятие со страниц сайта внутренних рекламных объявлений, анимированных и статичных баннеров;</w:t>
      </w:r>
    </w:p>
    <w:p w:rsidR="006B47CE" w:rsidRPr="005904AD" w:rsidRDefault="006B47CE" w:rsidP="006B47CE">
      <w:pPr>
        <w:numPr>
          <w:ilvl w:val="0"/>
          <w:numId w:val="12"/>
        </w:numPr>
        <w:spacing w:line="276" w:lineRule="auto"/>
        <w:ind w:left="567" w:firstLine="0"/>
        <w:contextualSpacing/>
        <w:jc w:val="both"/>
        <w:rPr>
          <w:rFonts w:eastAsia="Calibri"/>
        </w:rPr>
      </w:pPr>
      <w:r w:rsidRPr="005904AD">
        <w:rPr>
          <w:rFonts w:eastAsia="Calibri"/>
        </w:rPr>
        <w:t>Исправление ошибок в текстах, возникших как по вине Заказчика, так и по вине Исполнителя.</w:t>
      </w:r>
    </w:p>
    <w:p w:rsidR="006B47CE" w:rsidRPr="005904AD" w:rsidRDefault="006B47CE" w:rsidP="006B47CE">
      <w:pPr>
        <w:spacing w:after="200" w:line="276" w:lineRule="auto"/>
        <w:ind w:left="567"/>
        <w:contextualSpacing/>
        <w:jc w:val="both"/>
        <w:rPr>
          <w:rFonts w:eastAsia="Calibri"/>
        </w:rPr>
      </w:pPr>
    </w:p>
    <w:p w:rsidR="006B47CE" w:rsidRPr="005904AD" w:rsidRDefault="006B47CE" w:rsidP="006B47CE">
      <w:pPr>
        <w:numPr>
          <w:ilvl w:val="2"/>
          <w:numId w:val="4"/>
        </w:numPr>
        <w:spacing w:line="276" w:lineRule="auto"/>
        <w:ind w:left="567" w:firstLine="0"/>
        <w:contextualSpacing/>
        <w:jc w:val="both"/>
        <w:rPr>
          <w:rFonts w:eastAsia="Calibri"/>
          <w:b/>
        </w:rPr>
      </w:pPr>
      <w:r w:rsidRPr="005904AD">
        <w:rPr>
          <w:rFonts w:eastAsia="Calibri"/>
          <w:b/>
        </w:rPr>
        <w:t>Техническое администрирование и обеспечение бесперебойного функционирования официального сайта ПАО «Интер РАО» и его мобильной версии:</w:t>
      </w:r>
    </w:p>
    <w:p w:rsidR="006B47CE" w:rsidRPr="005904AD" w:rsidRDefault="006B47CE" w:rsidP="006B47CE">
      <w:pPr>
        <w:spacing w:after="200" w:line="276" w:lineRule="auto"/>
        <w:ind w:left="567"/>
        <w:contextualSpacing/>
        <w:jc w:val="both"/>
        <w:rPr>
          <w:rFonts w:eastAsia="Calibri"/>
          <w:b/>
        </w:rPr>
      </w:pPr>
    </w:p>
    <w:p w:rsidR="006B47CE" w:rsidRPr="005904AD" w:rsidRDefault="006B47CE" w:rsidP="006B47CE">
      <w:pPr>
        <w:numPr>
          <w:ilvl w:val="0"/>
          <w:numId w:val="6"/>
        </w:numPr>
        <w:spacing w:line="276" w:lineRule="auto"/>
        <w:ind w:left="567" w:firstLine="0"/>
        <w:contextualSpacing/>
        <w:jc w:val="both"/>
        <w:rPr>
          <w:rFonts w:eastAsia="Calibri"/>
        </w:rPr>
      </w:pPr>
      <w:r w:rsidRPr="005904AD">
        <w:rPr>
          <w:rFonts w:eastAsia="Calibri"/>
        </w:rPr>
        <w:t>Мониторинг служб веб-сервера;</w:t>
      </w:r>
    </w:p>
    <w:p w:rsidR="006B47CE" w:rsidRPr="005904AD" w:rsidRDefault="006B47CE" w:rsidP="006B47CE">
      <w:pPr>
        <w:numPr>
          <w:ilvl w:val="0"/>
          <w:numId w:val="6"/>
        </w:numPr>
        <w:spacing w:line="276" w:lineRule="auto"/>
        <w:ind w:left="567" w:firstLine="0"/>
        <w:contextualSpacing/>
        <w:jc w:val="both"/>
        <w:rPr>
          <w:rFonts w:eastAsia="Calibri"/>
        </w:rPr>
      </w:pPr>
      <w:r w:rsidRPr="005904AD">
        <w:rPr>
          <w:rFonts w:eastAsia="Calibri"/>
        </w:rPr>
        <w:t>Проведение профилактических работ;</w:t>
      </w:r>
    </w:p>
    <w:p w:rsidR="006B47CE" w:rsidRPr="005904AD" w:rsidRDefault="006B47CE" w:rsidP="006B47CE">
      <w:pPr>
        <w:numPr>
          <w:ilvl w:val="0"/>
          <w:numId w:val="6"/>
        </w:numPr>
        <w:spacing w:line="276" w:lineRule="auto"/>
        <w:ind w:left="567" w:firstLine="0"/>
        <w:contextualSpacing/>
        <w:jc w:val="both"/>
        <w:rPr>
          <w:rFonts w:eastAsia="Calibri"/>
        </w:rPr>
      </w:pPr>
      <w:r w:rsidRPr="005904AD">
        <w:rPr>
          <w:rFonts w:eastAsia="Calibri"/>
        </w:rPr>
        <w:t>Регулярное обновление программного обеспечения веб-сервера и CMS сайта;</w:t>
      </w:r>
    </w:p>
    <w:p w:rsidR="006B47CE" w:rsidRPr="005904AD" w:rsidRDefault="006B47CE" w:rsidP="006B47CE">
      <w:pPr>
        <w:numPr>
          <w:ilvl w:val="0"/>
          <w:numId w:val="6"/>
        </w:numPr>
        <w:spacing w:line="276" w:lineRule="auto"/>
        <w:ind w:left="567" w:firstLine="0"/>
        <w:contextualSpacing/>
        <w:jc w:val="both"/>
        <w:rPr>
          <w:rFonts w:eastAsia="Calibri"/>
        </w:rPr>
      </w:pPr>
      <w:r w:rsidRPr="005904AD">
        <w:rPr>
          <w:rFonts w:eastAsia="Calibri"/>
        </w:rPr>
        <w:t>Контроль безопасности сайта – проверка на наличие вирусов, критических ошибок, оперативное их устранение;</w:t>
      </w:r>
    </w:p>
    <w:p w:rsidR="006B47CE" w:rsidRPr="005904AD" w:rsidRDefault="006B47CE" w:rsidP="006B47CE">
      <w:pPr>
        <w:numPr>
          <w:ilvl w:val="0"/>
          <w:numId w:val="6"/>
        </w:numPr>
        <w:spacing w:line="276" w:lineRule="auto"/>
        <w:ind w:left="567" w:firstLine="0"/>
        <w:contextualSpacing/>
        <w:jc w:val="both"/>
        <w:rPr>
          <w:rFonts w:eastAsia="Calibri"/>
        </w:rPr>
      </w:pPr>
      <w:r w:rsidRPr="005904AD">
        <w:rPr>
          <w:rFonts w:eastAsia="Calibri"/>
        </w:rPr>
        <w:t>Контроль срока регистрации доменного имени и услуг хостинг-провайдера;</w:t>
      </w:r>
    </w:p>
    <w:p w:rsidR="006B47CE" w:rsidRPr="005904AD" w:rsidRDefault="006B47CE" w:rsidP="006B47CE">
      <w:pPr>
        <w:numPr>
          <w:ilvl w:val="0"/>
          <w:numId w:val="6"/>
        </w:numPr>
        <w:spacing w:line="276" w:lineRule="auto"/>
        <w:ind w:left="567" w:firstLine="0"/>
        <w:contextualSpacing/>
        <w:jc w:val="both"/>
        <w:rPr>
          <w:rFonts w:eastAsia="Calibri"/>
        </w:rPr>
      </w:pPr>
      <w:r w:rsidRPr="005904AD">
        <w:rPr>
          <w:rFonts w:eastAsia="Calibri"/>
        </w:rPr>
        <w:t>Своевременная оплата домена и хостинга сайта;</w:t>
      </w:r>
    </w:p>
    <w:p w:rsidR="006B47CE" w:rsidRPr="005904AD" w:rsidRDefault="006B47CE" w:rsidP="006B47CE">
      <w:pPr>
        <w:numPr>
          <w:ilvl w:val="0"/>
          <w:numId w:val="6"/>
        </w:numPr>
        <w:spacing w:line="276" w:lineRule="auto"/>
        <w:ind w:left="567" w:firstLine="0"/>
        <w:contextualSpacing/>
        <w:jc w:val="both"/>
        <w:rPr>
          <w:rFonts w:eastAsia="Calibri"/>
        </w:rPr>
      </w:pPr>
      <w:r w:rsidRPr="005904AD">
        <w:rPr>
          <w:rFonts w:eastAsia="Calibri"/>
        </w:rPr>
        <w:t>Техническое администрирование и обеспечение бесперебойного функционирования сайта на мобильных устройствах.</w:t>
      </w:r>
    </w:p>
    <w:p w:rsidR="006B47CE" w:rsidRPr="005904AD" w:rsidRDefault="006B47CE" w:rsidP="006B47CE">
      <w:pPr>
        <w:spacing w:after="200" w:line="276" w:lineRule="auto"/>
        <w:ind w:left="567"/>
        <w:contextualSpacing/>
        <w:jc w:val="both"/>
        <w:rPr>
          <w:rFonts w:eastAsia="Calibri"/>
        </w:rPr>
      </w:pPr>
    </w:p>
    <w:p w:rsidR="006B47CE" w:rsidRPr="005904AD" w:rsidRDefault="006B47CE" w:rsidP="006B47CE">
      <w:pPr>
        <w:numPr>
          <w:ilvl w:val="3"/>
          <w:numId w:val="4"/>
        </w:numPr>
        <w:spacing w:line="276" w:lineRule="auto"/>
        <w:ind w:left="567" w:firstLine="0"/>
        <w:contextualSpacing/>
        <w:jc w:val="both"/>
        <w:rPr>
          <w:rFonts w:eastAsia="Calibri"/>
          <w:b/>
        </w:rPr>
      </w:pPr>
      <w:r w:rsidRPr="005904AD">
        <w:rPr>
          <w:rFonts w:eastAsia="Calibri"/>
          <w:b/>
        </w:rPr>
        <w:t>Обеспечение круглосуточного доступа конечных пользователей к сайту:</w:t>
      </w:r>
    </w:p>
    <w:p w:rsidR="006B47CE" w:rsidRPr="005904AD" w:rsidRDefault="006B47CE" w:rsidP="006B47CE">
      <w:pPr>
        <w:spacing w:after="200" w:line="276" w:lineRule="auto"/>
        <w:ind w:left="567"/>
        <w:contextualSpacing/>
        <w:jc w:val="both"/>
        <w:rPr>
          <w:rFonts w:eastAsia="Calibri"/>
        </w:rPr>
      </w:pPr>
    </w:p>
    <w:p w:rsidR="006B47CE" w:rsidRPr="005904AD" w:rsidRDefault="006B47CE" w:rsidP="006B47CE">
      <w:pPr>
        <w:numPr>
          <w:ilvl w:val="0"/>
          <w:numId w:val="7"/>
        </w:numPr>
        <w:spacing w:line="276" w:lineRule="auto"/>
        <w:ind w:left="567" w:firstLine="0"/>
        <w:contextualSpacing/>
        <w:jc w:val="both"/>
        <w:rPr>
          <w:rFonts w:eastAsia="Calibri"/>
        </w:rPr>
      </w:pPr>
      <w:r w:rsidRPr="005904AD">
        <w:rPr>
          <w:rFonts w:eastAsia="Calibri"/>
        </w:rPr>
        <w:t>Мультисегментный мониторинг канала связи с сервером;</w:t>
      </w:r>
    </w:p>
    <w:p w:rsidR="006B47CE" w:rsidRPr="005904AD" w:rsidRDefault="006B47CE" w:rsidP="006B47CE">
      <w:pPr>
        <w:numPr>
          <w:ilvl w:val="0"/>
          <w:numId w:val="7"/>
        </w:numPr>
        <w:spacing w:line="276" w:lineRule="auto"/>
        <w:ind w:left="567" w:firstLine="0"/>
        <w:contextualSpacing/>
        <w:jc w:val="both"/>
        <w:rPr>
          <w:rFonts w:eastAsia="Calibri"/>
        </w:rPr>
      </w:pPr>
      <w:r w:rsidRPr="005904AD">
        <w:rPr>
          <w:rFonts w:eastAsia="Calibri"/>
        </w:rPr>
        <w:t>Контроль работоспособности технологической площадки (хостинга).</w:t>
      </w:r>
    </w:p>
    <w:p w:rsidR="006B47CE" w:rsidRPr="005904AD" w:rsidRDefault="006B47CE" w:rsidP="006B47CE">
      <w:pPr>
        <w:spacing w:after="200" w:line="276" w:lineRule="auto"/>
        <w:ind w:left="567"/>
        <w:contextualSpacing/>
        <w:jc w:val="both"/>
        <w:rPr>
          <w:rFonts w:eastAsia="Calibri"/>
        </w:rPr>
      </w:pPr>
    </w:p>
    <w:p w:rsidR="006B47CE" w:rsidRPr="005904AD" w:rsidRDefault="006B47CE" w:rsidP="006B47CE">
      <w:pPr>
        <w:numPr>
          <w:ilvl w:val="3"/>
          <w:numId w:val="4"/>
        </w:numPr>
        <w:spacing w:line="276" w:lineRule="auto"/>
        <w:ind w:left="567" w:firstLine="0"/>
        <w:contextualSpacing/>
        <w:jc w:val="both"/>
        <w:rPr>
          <w:rFonts w:eastAsia="Calibri"/>
          <w:b/>
        </w:rPr>
      </w:pPr>
      <w:r w:rsidRPr="005904AD">
        <w:rPr>
          <w:rFonts w:eastAsia="Calibri"/>
          <w:b/>
        </w:rPr>
        <w:t>Осуществление резервного копирования данных Интернет-ресурса:</w:t>
      </w:r>
    </w:p>
    <w:p w:rsidR="006B47CE" w:rsidRPr="005904AD" w:rsidRDefault="006B47CE" w:rsidP="006B47CE">
      <w:pPr>
        <w:spacing w:after="200" w:line="276" w:lineRule="auto"/>
        <w:ind w:left="567"/>
        <w:contextualSpacing/>
        <w:jc w:val="both"/>
        <w:rPr>
          <w:rFonts w:eastAsia="Calibri"/>
          <w:b/>
        </w:rPr>
      </w:pPr>
    </w:p>
    <w:p w:rsidR="006B47CE" w:rsidRPr="005904AD" w:rsidRDefault="006B47CE" w:rsidP="006B47CE">
      <w:pPr>
        <w:numPr>
          <w:ilvl w:val="0"/>
          <w:numId w:val="8"/>
        </w:numPr>
        <w:spacing w:line="276" w:lineRule="auto"/>
        <w:ind w:left="567" w:firstLine="0"/>
        <w:contextualSpacing/>
        <w:jc w:val="both"/>
        <w:rPr>
          <w:rFonts w:eastAsia="Calibri"/>
        </w:rPr>
      </w:pPr>
      <w:r w:rsidRPr="005904AD">
        <w:rPr>
          <w:rFonts w:eastAsia="Calibri"/>
        </w:rPr>
        <w:t>Ежедневный дамп данных SQL;</w:t>
      </w:r>
    </w:p>
    <w:p w:rsidR="006B47CE" w:rsidRPr="005904AD" w:rsidRDefault="006B47CE" w:rsidP="006B47CE">
      <w:pPr>
        <w:numPr>
          <w:ilvl w:val="0"/>
          <w:numId w:val="8"/>
        </w:numPr>
        <w:spacing w:line="276" w:lineRule="auto"/>
        <w:ind w:left="567" w:firstLine="0"/>
        <w:contextualSpacing/>
        <w:jc w:val="both"/>
        <w:rPr>
          <w:rFonts w:eastAsia="Calibri"/>
        </w:rPr>
      </w:pPr>
      <w:r w:rsidRPr="005904AD">
        <w:rPr>
          <w:rFonts w:eastAsia="Calibri"/>
        </w:rPr>
        <w:t>Ежедневный файловый дамп;</w:t>
      </w:r>
    </w:p>
    <w:p w:rsidR="006B47CE" w:rsidRPr="005904AD" w:rsidRDefault="006B47CE" w:rsidP="006B47CE">
      <w:pPr>
        <w:numPr>
          <w:ilvl w:val="0"/>
          <w:numId w:val="8"/>
        </w:numPr>
        <w:spacing w:line="276" w:lineRule="auto"/>
        <w:ind w:left="567" w:firstLine="0"/>
        <w:contextualSpacing/>
        <w:jc w:val="both"/>
        <w:rPr>
          <w:rFonts w:eastAsia="Calibri"/>
        </w:rPr>
      </w:pPr>
      <w:r w:rsidRPr="005904AD">
        <w:rPr>
          <w:rFonts w:eastAsia="Calibri"/>
        </w:rPr>
        <w:t>Регулярное резервное копирование данных на удалённое хранилище.</w:t>
      </w:r>
    </w:p>
    <w:p w:rsidR="006B47CE" w:rsidRPr="005904AD" w:rsidRDefault="006B47CE" w:rsidP="006B47CE">
      <w:pPr>
        <w:spacing w:after="200" w:line="276" w:lineRule="auto"/>
        <w:ind w:left="567"/>
        <w:contextualSpacing/>
        <w:jc w:val="both"/>
        <w:rPr>
          <w:rFonts w:eastAsia="Calibri"/>
        </w:rPr>
      </w:pPr>
    </w:p>
    <w:p w:rsidR="006B47CE" w:rsidRPr="005904AD" w:rsidRDefault="006B47CE" w:rsidP="006B47CE">
      <w:pPr>
        <w:numPr>
          <w:ilvl w:val="3"/>
          <w:numId w:val="4"/>
        </w:numPr>
        <w:spacing w:line="276" w:lineRule="auto"/>
        <w:ind w:left="567" w:firstLine="0"/>
        <w:contextualSpacing/>
        <w:jc w:val="both"/>
        <w:rPr>
          <w:rFonts w:eastAsia="Calibri"/>
          <w:b/>
        </w:rPr>
      </w:pPr>
      <w:r w:rsidRPr="005904AD">
        <w:rPr>
          <w:rFonts w:eastAsia="Calibri"/>
          <w:b/>
        </w:rPr>
        <w:t>Восстановление работоспособности сайта и данных в случае сбоев (аварийных ситуаций):</w:t>
      </w:r>
    </w:p>
    <w:p w:rsidR="006B47CE" w:rsidRPr="005904AD" w:rsidRDefault="006B47CE" w:rsidP="006B47CE">
      <w:pPr>
        <w:spacing w:after="200" w:line="276" w:lineRule="auto"/>
        <w:ind w:left="567"/>
        <w:contextualSpacing/>
        <w:jc w:val="both"/>
        <w:rPr>
          <w:rFonts w:eastAsia="Calibri"/>
          <w:b/>
        </w:rPr>
      </w:pPr>
    </w:p>
    <w:p w:rsidR="006B47CE" w:rsidRPr="005904AD" w:rsidRDefault="006B47CE" w:rsidP="006B47CE">
      <w:pPr>
        <w:numPr>
          <w:ilvl w:val="0"/>
          <w:numId w:val="9"/>
        </w:numPr>
        <w:spacing w:line="276" w:lineRule="auto"/>
        <w:ind w:left="567" w:firstLine="0"/>
        <w:contextualSpacing/>
        <w:jc w:val="both"/>
        <w:rPr>
          <w:rFonts w:eastAsia="Calibri"/>
        </w:rPr>
      </w:pPr>
      <w:r w:rsidRPr="005904AD">
        <w:rPr>
          <w:rFonts w:eastAsia="Calibri"/>
        </w:rPr>
        <w:lastRenderedPageBreak/>
        <w:t>Восстановление с последней резервной копии;</w:t>
      </w:r>
    </w:p>
    <w:p w:rsidR="006B47CE" w:rsidRPr="005904AD" w:rsidRDefault="006B47CE" w:rsidP="006B47CE">
      <w:pPr>
        <w:numPr>
          <w:ilvl w:val="0"/>
          <w:numId w:val="9"/>
        </w:numPr>
        <w:spacing w:line="276" w:lineRule="auto"/>
        <w:ind w:left="567" w:firstLine="0"/>
        <w:contextualSpacing/>
        <w:jc w:val="both"/>
        <w:rPr>
          <w:rFonts w:eastAsia="Calibri"/>
        </w:rPr>
      </w:pPr>
      <w:r w:rsidRPr="005904AD">
        <w:rPr>
          <w:rFonts w:eastAsia="Calibri"/>
        </w:rPr>
        <w:t>Оперативное устранение ошибок в работе Интернет-ресурса.</w:t>
      </w:r>
    </w:p>
    <w:p w:rsidR="006B47CE" w:rsidRPr="005904AD" w:rsidRDefault="006B47CE" w:rsidP="006B47CE">
      <w:pPr>
        <w:numPr>
          <w:ilvl w:val="0"/>
          <w:numId w:val="9"/>
        </w:numPr>
        <w:spacing w:line="276" w:lineRule="auto"/>
        <w:ind w:left="567" w:firstLine="0"/>
        <w:contextualSpacing/>
        <w:jc w:val="both"/>
        <w:rPr>
          <w:rFonts w:eastAsia="Calibri"/>
        </w:rPr>
      </w:pPr>
      <w:r w:rsidRPr="005904AD">
        <w:rPr>
          <w:rFonts w:eastAsia="Calibri"/>
        </w:rPr>
        <w:t>Работы по бесперебойному функционированию ресурса, обеспечению круглосуточного доступа конечных пользователей к сайту, в том числе мониторинг служб веб-сервера, мультисегментный мониторинг канала связи с сервером должны проводиться в круглосуточном режиме.</w:t>
      </w:r>
    </w:p>
    <w:p w:rsidR="006B47CE" w:rsidRPr="005904AD" w:rsidRDefault="006B47CE" w:rsidP="006B47CE">
      <w:pPr>
        <w:numPr>
          <w:ilvl w:val="0"/>
          <w:numId w:val="9"/>
        </w:numPr>
        <w:spacing w:line="276" w:lineRule="auto"/>
        <w:ind w:left="567" w:firstLine="0"/>
        <w:contextualSpacing/>
        <w:jc w:val="both"/>
        <w:rPr>
          <w:rFonts w:eastAsia="Calibri"/>
        </w:rPr>
      </w:pPr>
      <w:r w:rsidRPr="005904AD">
        <w:rPr>
          <w:rFonts w:eastAsia="Calibri"/>
        </w:rPr>
        <w:t>Профилактические работы, обновление ПО сервера и CMS должны проводиться по мере возникновения необходимости.</w:t>
      </w:r>
    </w:p>
    <w:p w:rsidR="006B47CE" w:rsidRPr="005904AD" w:rsidRDefault="006B47CE" w:rsidP="006B47CE">
      <w:pPr>
        <w:numPr>
          <w:ilvl w:val="0"/>
          <w:numId w:val="9"/>
        </w:numPr>
        <w:spacing w:line="276" w:lineRule="auto"/>
        <w:ind w:left="567" w:firstLine="0"/>
        <w:contextualSpacing/>
        <w:jc w:val="both"/>
        <w:rPr>
          <w:rFonts w:eastAsia="Calibri"/>
        </w:rPr>
      </w:pPr>
      <w:r w:rsidRPr="005904AD">
        <w:rPr>
          <w:rFonts w:eastAsia="Calibri"/>
        </w:rPr>
        <w:t>В случае аварийных ситуаций время восстановления работы сайта должно составлять не более двух часов в рабочее время (с 9.00 до 18.00, время московское) и не более четырех часов в ночное время и выходные дни с момента установления факта неисправности.</w:t>
      </w:r>
    </w:p>
    <w:p w:rsidR="006B47CE" w:rsidRPr="005904AD" w:rsidRDefault="006B47CE" w:rsidP="006B47CE">
      <w:pPr>
        <w:numPr>
          <w:ilvl w:val="0"/>
          <w:numId w:val="9"/>
        </w:numPr>
        <w:spacing w:line="276" w:lineRule="auto"/>
        <w:ind w:left="567" w:firstLine="0"/>
        <w:contextualSpacing/>
        <w:jc w:val="both"/>
        <w:rPr>
          <w:rFonts w:eastAsia="Calibri"/>
        </w:rPr>
      </w:pPr>
      <w:r w:rsidRPr="005904AD">
        <w:rPr>
          <w:rFonts w:eastAsia="Calibri"/>
        </w:rPr>
        <w:t>Ежедневное резервное копирование данных ресурса, а именно: дамп данных SQL и файловый дамп должны проводиться на локальное хранилище. Число копий данных SQL не менее десяти, количество копий файлового дампа не менее одной.</w:t>
      </w:r>
    </w:p>
    <w:p w:rsidR="006B47CE" w:rsidRPr="005904AD" w:rsidRDefault="006B47CE" w:rsidP="006B47CE">
      <w:pPr>
        <w:numPr>
          <w:ilvl w:val="0"/>
          <w:numId w:val="9"/>
        </w:numPr>
        <w:spacing w:line="276" w:lineRule="auto"/>
        <w:ind w:left="567" w:firstLine="0"/>
        <w:contextualSpacing/>
        <w:jc w:val="both"/>
        <w:rPr>
          <w:rFonts w:eastAsia="Calibri"/>
        </w:rPr>
      </w:pPr>
      <w:r w:rsidRPr="005904AD">
        <w:rPr>
          <w:rFonts w:eastAsia="Calibri"/>
        </w:rPr>
        <w:t>Резервное копирование данных ресурса на удаленное хранилище должно проводиться не реже 1 раза в месяц. Количество копий не менее трёх.</w:t>
      </w:r>
    </w:p>
    <w:p w:rsidR="006B47CE" w:rsidRPr="005904AD" w:rsidRDefault="006B47CE" w:rsidP="006B47CE">
      <w:pPr>
        <w:jc w:val="both"/>
      </w:pPr>
    </w:p>
    <w:p w:rsidR="006B47CE" w:rsidRPr="005904AD" w:rsidRDefault="006B47CE" w:rsidP="006B47CE">
      <w:pPr>
        <w:numPr>
          <w:ilvl w:val="2"/>
          <w:numId w:val="4"/>
        </w:numPr>
        <w:spacing w:line="276" w:lineRule="auto"/>
        <w:ind w:left="567" w:firstLine="0"/>
        <w:contextualSpacing/>
        <w:jc w:val="both"/>
        <w:rPr>
          <w:rFonts w:eastAsia="Calibri"/>
          <w:b/>
        </w:rPr>
      </w:pPr>
      <w:r w:rsidRPr="005904AD">
        <w:rPr>
          <w:rFonts w:eastAsia="Calibri"/>
          <w:b/>
        </w:rPr>
        <w:t>Модернизация функциональных возможностей официального сайта ПАО «Интер РАО», включая его мобильную версию:</w:t>
      </w:r>
    </w:p>
    <w:p w:rsidR="006B47CE" w:rsidRPr="005904AD" w:rsidRDefault="006B47CE" w:rsidP="006B47CE">
      <w:pPr>
        <w:spacing w:line="276" w:lineRule="auto"/>
        <w:ind w:left="567"/>
        <w:jc w:val="both"/>
      </w:pPr>
    </w:p>
    <w:p w:rsidR="006B47CE" w:rsidRPr="005904AD" w:rsidRDefault="006B47CE" w:rsidP="006B47CE">
      <w:pPr>
        <w:numPr>
          <w:ilvl w:val="0"/>
          <w:numId w:val="5"/>
        </w:numPr>
        <w:spacing w:line="276" w:lineRule="auto"/>
        <w:ind w:left="567" w:firstLine="0"/>
        <w:contextualSpacing/>
        <w:jc w:val="both"/>
        <w:rPr>
          <w:rFonts w:eastAsia="Calibri"/>
        </w:rPr>
      </w:pPr>
      <w:r w:rsidRPr="005904AD">
        <w:rPr>
          <w:rFonts w:eastAsia="Calibri"/>
        </w:rPr>
        <w:t>Создание новых страниц, подключение и настройка новых стандартных функциональных модулей;</w:t>
      </w:r>
    </w:p>
    <w:p w:rsidR="006B47CE" w:rsidRPr="005904AD" w:rsidRDefault="006B47CE" w:rsidP="006B47CE">
      <w:pPr>
        <w:numPr>
          <w:ilvl w:val="0"/>
          <w:numId w:val="5"/>
        </w:numPr>
        <w:spacing w:line="276" w:lineRule="auto"/>
        <w:ind w:left="567" w:firstLine="0"/>
        <w:contextualSpacing/>
        <w:jc w:val="both"/>
        <w:rPr>
          <w:rFonts w:eastAsia="Calibri"/>
        </w:rPr>
      </w:pPr>
      <w:r w:rsidRPr="005904AD">
        <w:rPr>
          <w:rFonts w:eastAsia="Calibri"/>
        </w:rPr>
        <w:t>Модернизация существующих программных модулей;</w:t>
      </w:r>
    </w:p>
    <w:p w:rsidR="006B47CE" w:rsidRPr="005904AD" w:rsidRDefault="006B47CE" w:rsidP="006B47CE">
      <w:pPr>
        <w:numPr>
          <w:ilvl w:val="0"/>
          <w:numId w:val="5"/>
        </w:numPr>
        <w:spacing w:line="276" w:lineRule="auto"/>
        <w:ind w:left="567" w:firstLine="0"/>
        <w:contextualSpacing/>
        <w:jc w:val="both"/>
        <w:rPr>
          <w:rFonts w:eastAsia="Calibri"/>
        </w:rPr>
      </w:pPr>
      <w:r w:rsidRPr="005904AD">
        <w:rPr>
          <w:rFonts w:eastAsia="Calibri"/>
        </w:rPr>
        <w:t>Разработка и создание новых разделов;</w:t>
      </w:r>
    </w:p>
    <w:p w:rsidR="006B47CE" w:rsidRPr="005904AD" w:rsidRDefault="006B47CE" w:rsidP="006B47CE">
      <w:pPr>
        <w:numPr>
          <w:ilvl w:val="0"/>
          <w:numId w:val="5"/>
        </w:numPr>
        <w:spacing w:line="276" w:lineRule="auto"/>
        <w:ind w:left="567" w:firstLine="0"/>
        <w:contextualSpacing/>
        <w:jc w:val="both"/>
        <w:rPr>
          <w:rFonts w:eastAsia="Calibri"/>
        </w:rPr>
      </w:pPr>
      <w:r w:rsidRPr="005904AD">
        <w:rPr>
          <w:rFonts w:eastAsia="Calibri"/>
        </w:rPr>
        <w:t>Оптимизация функционирования разделов;</w:t>
      </w:r>
    </w:p>
    <w:p w:rsidR="006B47CE" w:rsidRPr="005904AD" w:rsidRDefault="006B47CE" w:rsidP="006B47CE">
      <w:pPr>
        <w:numPr>
          <w:ilvl w:val="0"/>
          <w:numId w:val="5"/>
        </w:numPr>
        <w:spacing w:line="276" w:lineRule="auto"/>
        <w:ind w:left="567" w:firstLine="0"/>
        <w:contextualSpacing/>
        <w:jc w:val="both"/>
        <w:rPr>
          <w:rFonts w:eastAsia="Calibri"/>
        </w:rPr>
      </w:pPr>
      <w:r w:rsidRPr="005904AD">
        <w:rPr>
          <w:rFonts w:eastAsia="Calibri"/>
        </w:rPr>
        <w:t>Обновление системы управления сайтом;</w:t>
      </w:r>
    </w:p>
    <w:p w:rsidR="006B47CE" w:rsidRPr="005904AD" w:rsidRDefault="006B47CE" w:rsidP="006B47CE">
      <w:pPr>
        <w:numPr>
          <w:ilvl w:val="0"/>
          <w:numId w:val="5"/>
        </w:numPr>
        <w:spacing w:line="276" w:lineRule="auto"/>
        <w:ind w:left="567" w:firstLine="0"/>
        <w:contextualSpacing/>
        <w:jc w:val="both"/>
        <w:rPr>
          <w:rFonts w:eastAsia="Calibri"/>
        </w:rPr>
      </w:pPr>
      <w:r w:rsidRPr="005904AD">
        <w:rPr>
          <w:rFonts w:eastAsia="Calibri"/>
        </w:rPr>
        <w:t>Настройка компонентов CMS;</w:t>
      </w:r>
    </w:p>
    <w:p w:rsidR="006B47CE" w:rsidRPr="005904AD" w:rsidRDefault="006B47CE" w:rsidP="006B47CE">
      <w:pPr>
        <w:numPr>
          <w:ilvl w:val="0"/>
          <w:numId w:val="5"/>
        </w:numPr>
        <w:spacing w:line="276" w:lineRule="auto"/>
        <w:ind w:left="567" w:firstLine="0"/>
        <w:contextualSpacing/>
        <w:jc w:val="both"/>
        <w:rPr>
          <w:rFonts w:eastAsia="Calibri"/>
        </w:rPr>
      </w:pPr>
      <w:r w:rsidRPr="005904AD">
        <w:rPr>
          <w:rFonts w:eastAsia="Calibri"/>
        </w:rPr>
        <w:t>Интеграция с социальными сетями;</w:t>
      </w:r>
    </w:p>
    <w:p w:rsidR="006B47CE" w:rsidRPr="005904AD" w:rsidRDefault="006B47CE" w:rsidP="006B47CE">
      <w:pPr>
        <w:numPr>
          <w:ilvl w:val="0"/>
          <w:numId w:val="5"/>
        </w:numPr>
        <w:spacing w:line="276" w:lineRule="auto"/>
        <w:ind w:left="567" w:firstLine="0"/>
        <w:contextualSpacing/>
        <w:jc w:val="both"/>
        <w:rPr>
          <w:rFonts w:eastAsia="Calibri"/>
        </w:rPr>
      </w:pPr>
      <w:r w:rsidRPr="005904AD">
        <w:rPr>
          <w:rFonts w:eastAsia="Calibri"/>
        </w:rPr>
        <w:t>Разработка pop-up окон;</w:t>
      </w:r>
    </w:p>
    <w:p w:rsidR="006B47CE" w:rsidRPr="005904AD" w:rsidRDefault="006B47CE" w:rsidP="006B47CE">
      <w:pPr>
        <w:numPr>
          <w:ilvl w:val="0"/>
          <w:numId w:val="5"/>
        </w:numPr>
        <w:spacing w:line="276" w:lineRule="auto"/>
        <w:ind w:left="567" w:firstLine="0"/>
        <w:contextualSpacing/>
        <w:jc w:val="both"/>
        <w:rPr>
          <w:rFonts w:eastAsia="Calibri"/>
        </w:rPr>
      </w:pPr>
      <w:r w:rsidRPr="005904AD">
        <w:rPr>
          <w:rFonts w:eastAsia="Calibri"/>
        </w:rPr>
        <w:t>Изменение структуры сайта;</w:t>
      </w:r>
    </w:p>
    <w:p w:rsidR="006B47CE" w:rsidRPr="005904AD" w:rsidRDefault="006B47CE" w:rsidP="006B47CE">
      <w:pPr>
        <w:numPr>
          <w:ilvl w:val="0"/>
          <w:numId w:val="5"/>
        </w:numPr>
        <w:spacing w:line="276" w:lineRule="auto"/>
        <w:ind w:left="567" w:firstLine="0"/>
        <w:contextualSpacing/>
        <w:jc w:val="both"/>
        <w:rPr>
          <w:rFonts w:eastAsia="Calibri"/>
        </w:rPr>
      </w:pPr>
      <w:r w:rsidRPr="005904AD">
        <w:rPr>
          <w:rFonts w:eastAsia="Calibri"/>
        </w:rPr>
        <w:t>Модернизация дизайна в части визуализации, представления проектов;</w:t>
      </w:r>
    </w:p>
    <w:p w:rsidR="006B47CE" w:rsidRPr="005904AD" w:rsidRDefault="006B47CE" w:rsidP="006B47CE">
      <w:pPr>
        <w:numPr>
          <w:ilvl w:val="0"/>
          <w:numId w:val="5"/>
        </w:numPr>
        <w:spacing w:line="276" w:lineRule="auto"/>
        <w:ind w:left="567" w:firstLine="0"/>
        <w:contextualSpacing/>
        <w:jc w:val="both"/>
        <w:rPr>
          <w:rFonts w:eastAsia="Calibri"/>
        </w:rPr>
      </w:pPr>
      <w:r w:rsidRPr="005904AD">
        <w:rPr>
          <w:rFonts w:eastAsia="Calibri"/>
        </w:rPr>
        <w:t>Разработка и вёрстка интерактивной инфографики;</w:t>
      </w:r>
    </w:p>
    <w:p w:rsidR="006B47CE" w:rsidRPr="005904AD" w:rsidRDefault="006B47CE" w:rsidP="006B47CE">
      <w:pPr>
        <w:numPr>
          <w:ilvl w:val="0"/>
          <w:numId w:val="5"/>
        </w:numPr>
        <w:spacing w:line="276" w:lineRule="auto"/>
        <w:ind w:left="567" w:firstLine="0"/>
        <w:contextualSpacing/>
        <w:jc w:val="both"/>
        <w:rPr>
          <w:rFonts w:eastAsia="Calibri"/>
        </w:rPr>
      </w:pPr>
      <w:r w:rsidRPr="005904AD">
        <w:rPr>
          <w:rFonts w:eastAsia="Calibri"/>
        </w:rPr>
        <w:t>Разработка баннеров (flash, gif, jpeg);</w:t>
      </w:r>
    </w:p>
    <w:p w:rsidR="006B47CE" w:rsidRPr="005904AD" w:rsidRDefault="006B47CE" w:rsidP="006B47CE">
      <w:pPr>
        <w:numPr>
          <w:ilvl w:val="0"/>
          <w:numId w:val="5"/>
        </w:numPr>
        <w:spacing w:line="276" w:lineRule="auto"/>
        <w:ind w:left="567" w:firstLine="0"/>
        <w:contextualSpacing/>
        <w:jc w:val="both"/>
        <w:rPr>
          <w:rFonts w:eastAsia="Calibri"/>
        </w:rPr>
      </w:pPr>
      <w:r w:rsidRPr="005904AD">
        <w:rPr>
          <w:rFonts w:eastAsia="Calibri"/>
        </w:rPr>
        <w:t>Редизайн элементов сайта;</w:t>
      </w:r>
    </w:p>
    <w:p w:rsidR="006B47CE" w:rsidRPr="005904AD" w:rsidRDefault="006B47CE" w:rsidP="006B47CE">
      <w:pPr>
        <w:numPr>
          <w:ilvl w:val="0"/>
          <w:numId w:val="5"/>
        </w:numPr>
        <w:spacing w:line="276" w:lineRule="auto"/>
        <w:ind w:left="567" w:firstLine="0"/>
        <w:contextualSpacing/>
        <w:jc w:val="both"/>
        <w:rPr>
          <w:rFonts w:eastAsia="Calibri"/>
        </w:rPr>
      </w:pPr>
      <w:r w:rsidRPr="005904AD">
        <w:rPr>
          <w:rFonts w:eastAsia="Calibri"/>
        </w:rPr>
        <w:t>Вёрстка шаблонов страниц и программных компонентов.</w:t>
      </w:r>
    </w:p>
    <w:p w:rsidR="006B47CE" w:rsidRPr="005904AD" w:rsidRDefault="006B47CE" w:rsidP="006B47CE">
      <w:pPr>
        <w:numPr>
          <w:ilvl w:val="0"/>
          <w:numId w:val="5"/>
        </w:numPr>
        <w:spacing w:line="276" w:lineRule="auto"/>
        <w:ind w:left="567" w:firstLine="0"/>
        <w:contextualSpacing/>
        <w:jc w:val="both"/>
        <w:rPr>
          <w:rFonts w:eastAsia="Calibri"/>
        </w:rPr>
      </w:pPr>
      <w:r w:rsidRPr="005904AD">
        <w:rPr>
          <w:rFonts w:eastAsia="Calibri"/>
        </w:rPr>
        <w:t>Создание интерактивного раздела с информацией о деятельности ПАО «Интер РАО»</w:t>
      </w:r>
    </w:p>
    <w:p w:rsidR="006B47CE" w:rsidRPr="005904AD" w:rsidRDefault="006B47CE" w:rsidP="006B47CE">
      <w:pPr>
        <w:spacing w:line="276" w:lineRule="auto"/>
        <w:jc w:val="both"/>
      </w:pPr>
    </w:p>
    <w:p w:rsidR="006B47CE" w:rsidRPr="005904AD" w:rsidRDefault="006B47CE" w:rsidP="006B47CE">
      <w:pPr>
        <w:spacing w:after="200" w:line="276" w:lineRule="auto"/>
        <w:ind w:left="567"/>
        <w:contextualSpacing/>
        <w:jc w:val="both"/>
        <w:rPr>
          <w:rFonts w:eastAsia="Calibri"/>
        </w:rPr>
      </w:pPr>
      <w:r w:rsidRPr="005904AD">
        <w:rPr>
          <w:rFonts w:eastAsia="Calibri"/>
          <w:b/>
        </w:rPr>
        <w:t>3.1.4.</w:t>
      </w:r>
      <w:r w:rsidRPr="005904AD">
        <w:rPr>
          <w:rFonts w:eastAsia="Calibri"/>
        </w:rPr>
        <w:t xml:space="preserve"> </w:t>
      </w:r>
      <w:r w:rsidRPr="005904AD">
        <w:rPr>
          <w:rFonts w:eastAsia="Calibri"/>
          <w:b/>
        </w:rPr>
        <w:t>Техническое администрирование и обеспечение бесперебойного функционирования сайта на планшетных устройствах:</w:t>
      </w:r>
    </w:p>
    <w:p w:rsidR="006B47CE" w:rsidRPr="005904AD" w:rsidRDefault="006B47CE" w:rsidP="006B47CE">
      <w:pPr>
        <w:spacing w:after="200" w:line="276" w:lineRule="auto"/>
        <w:ind w:left="567"/>
        <w:contextualSpacing/>
        <w:rPr>
          <w:rFonts w:eastAsia="Calibri"/>
          <w:b/>
        </w:rPr>
      </w:pPr>
    </w:p>
    <w:p w:rsidR="006B47CE" w:rsidRPr="005904AD" w:rsidRDefault="006B47CE" w:rsidP="006B47CE">
      <w:pPr>
        <w:numPr>
          <w:ilvl w:val="0"/>
          <w:numId w:val="13"/>
        </w:numPr>
        <w:spacing w:line="276" w:lineRule="auto"/>
        <w:ind w:left="567" w:firstLine="0"/>
        <w:contextualSpacing/>
        <w:jc w:val="both"/>
        <w:rPr>
          <w:rFonts w:eastAsia="Calibri"/>
        </w:rPr>
      </w:pPr>
      <w:r w:rsidRPr="005904AD">
        <w:rPr>
          <w:rFonts w:eastAsia="Calibri"/>
        </w:rPr>
        <w:t>Поддержание технической работоспособности и актуализация адаптивного веб-дизайна для планшетных устройств;</w:t>
      </w:r>
    </w:p>
    <w:p w:rsidR="006B47CE" w:rsidRPr="005904AD" w:rsidRDefault="006B47CE" w:rsidP="006B47CE">
      <w:pPr>
        <w:numPr>
          <w:ilvl w:val="0"/>
          <w:numId w:val="13"/>
        </w:numPr>
        <w:spacing w:line="276" w:lineRule="auto"/>
        <w:ind w:left="567" w:firstLine="0"/>
        <w:contextualSpacing/>
        <w:jc w:val="both"/>
        <w:rPr>
          <w:rFonts w:eastAsia="Calibri"/>
        </w:rPr>
      </w:pPr>
      <w:r w:rsidRPr="005904AD">
        <w:rPr>
          <w:rFonts w:eastAsia="Calibri"/>
        </w:rPr>
        <w:lastRenderedPageBreak/>
        <w:t>Отладка корректного отображения и пользовательского взаимодействия с сайтом на всех планшетных устройствах.</w:t>
      </w:r>
    </w:p>
    <w:p w:rsidR="006B47CE" w:rsidRPr="005904AD" w:rsidRDefault="006B47CE" w:rsidP="006B47CE">
      <w:pPr>
        <w:spacing w:after="200" w:line="276" w:lineRule="auto"/>
        <w:ind w:left="567"/>
        <w:contextualSpacing/>
        <w:rPr>
          <w:rFonts w:eastAsia="Calibri"/>
        </w:rPr>
      </w:pPr>
    </w:p>
    <w:p w:rsidR="006B47CE" w:rsidRPr="005904AD" w:rsidRDefault="006B47CE" w:rsidP="006B47CE">
      <w:pPr>
        <w:numPr>
          <w:ilvl w:val="2"/>
          <w:numId w:val="34"/>
        </w:numPr>
        <w:spacing w:line="276" w:lineRule="auto"/>
        <w:contextualSpacing/>
        <w:jc w:val="both"/>
        <w:rPr>
          <w:rFonts w:eastAsia="Calibri"/>
          <w:b/>
        </w:rPr>
      </w:pPr>
      <w:r w:rsidRPr="005904AD">
        <w:rPr>
          <w:rFonts w:eastAsia="Calibri"/>
          <w:b/>
        </w:rPr>
        <w:t>Техническая поддержка и обновление специализированной версии сайта для слабовидящих граждан</w:t>
      </w:r>
    </w:p>
    <w:p w:rsidR="006B47CE" w:rsidRPr="005904AD" w:rsidRDefault="006B47CE" w:rsidP="006B47CE">
      <w:pPr>
        <w:numPr>
          <w:ilvl w:val="0"/>
          <w:numId w:val="14"/>
        </w:numPr>
        <w:ind w:left="567" w:firstLine="0"/>
        <w:contextualSpacing/>
        <w:jc w:val="both"/>
        <w:rPr>
          <w:rFonts w:eastAsia="Calibri"/>
        </w:rPr>
      </w:pPr>
      <w:r w:rsidRPr="005904AD">
        <w:rPr>
          <w:rFonts w:eastAsia="Calibri"/>
        </w:rPr>
        <w:t xml:space="preserve">Своевременная адаптация новых разделов официального сайта </w:t>
      </w:r>
      <w:hyperlink r:id="rId10" w:history="1">
        <w:r w:rsidRPr="005904AD">
          <w:rPr>
            <w:rFonts w:eastAsia="Calibri"/>
            <w:color w:val="0000FF"/>
            <w:u w:val="single"/>
            <w:lang w:val="en-US"/>
          </w:rPr>
          <w:t>www</w:t>
        </w:r>
        <w:r w:rsidRPr="005904AD">
          <w:rPr>
            <w:rFonts w:eastAsia="Calibri"/>
            <w:color w:val="0000FF"/>
            <w:u w:val="single"/>
          </w:rPr>
          <w:t>.</w:t>
        </w:r>
        <w:r w:rsidRPr="005904AD">
          <w:rPr>
            <w:rFonts w:eastAsia="Calibri"/>
            <w:color w:val="0000FF"/>
            <w:u w:val="single"/>
            <w:lang w:val="en-US"/>
          </w:rPr>
          <w:t>interrao</w:t>
        </w:r>
        <w:r w:rsidRPr="005904AD">
          <w:rPr>
            <w:rFonts w:eastAsia="Calibri"/>
            <w:color w:val="0000FF"/>
            <w:u w:val="single"/>
          </w:rPr>
          <w:t>.</w:t>
        </w:r>
        <w:r w:rsidRPr="005904AD">
          <w:rPr>
            <w:rFonts w:eastAsia="Calibri"/>
            <w:color w:val="0000FF"/>
            <w:u w:val="single"/>
            <w:lang w:val="en-US"/>
          </w:rPr>
          <w:t>ru</w:t>
        </w:r>
      </w:hyperlink>
      <w:r w:rsidRPr="005904AD">
        <w:rPr>
          <w:rFonts w:eastAsia="Calibri"/>
        </w:rPr>
        <w:t xml:space="preserve"> : обеспечение возможности доступа к различным разделам веб-сайта с использованием средств навигирования.</w:t>
      </w:r>
    </w:p>
    <w:p w:rsidR="006B47CE" w:rsidRPr="005904AD" w:rsidRDefault="006B47CE" w:rsidP="006B47CE"/>
    <w:p w:rsidR="006B47CE" w:rsidRPr="005904AD" w:rsidRDefault="006B47CE" w:rsidP="006B47CE">
      <w:pPr>
        <w:ind w:left="567"/>
      </w:pPr>
    </w:p>
    <w:p w:rsidR="006B47CE" w:rsidRPr="005904AD" w:rsidRDefault="006B47CE" w:rsidP="006B47CE">
      <w:pPr>
        <w:numPr>
          <w:ilvl w:val="2"/>
          <w:numId w:val="34"/>
        </w:numPr>
        <w:spacing w:line="276" w:lineRule="auto"/>
        <w:contextualSpacing/>
        <w:jc w:val="both"/>
        <w:rPr>
          <w:rFonts w:eastAsia="Calibri"/>
          <w:b/>
        </w:rPr>
      </w:pPr>
      <w:r w:rsidRPr="005904AD">
        <w:rPr>
          <w:rFonts w:eastAsia="Calibri"/>
          <w:b/>
        </w:rPr>
        <w:t>Модернизация промо-сайта sport.interrao.ru для нужд ПАО «Интер РАО», осуществляемые по заказам</w:t>
      </w:r>
    </w:p>
    <w:p w:rsidR="006B47CE" w:rsidRPr="005904AD" w:rsidRDefault="006B47CE" w:rsidP="006B47CE">
      <w:pPr>
        <w:spacing w:after="200" w:line="276" w:lineRule="auto"/>
        <w:ind w:left="567"/>
        <w:contextualSpacing/>
        <w:jc w:val="both"/>
        <w:rPr>
          <w:rFonts w:eastAsia="Calibri"/>
          <w:b/>
        </w:rPr>
      </w:pPr>
    </w:p>
    <w:p w:rsidR="006B47CE" w:rsidRPr="005904AD" w:rsidRDefault="006B47CE" w:rsidP="006B47CE">
      <w:pPr>
        <w:numPr>
          <w:ilvl w:val="0"/>
          <w:numId w:val="15"/>
        </w:numPr>
        <w:ind w:left="567" w:firstLine="0"/>
        <w:contextualSpacing/>
        <w:jc w:val="both"/>
        <w:rPr>
          <w:rFonts w:eastAsia="Calibri"/>
        </w:rPr>
      </w:pPr>
      <w:r w:rsidRPr="005904AD">
        <w:rPr>
          <w:rFonts w:eastAsia="Calibri"/>
        </w:rPr>
        <w:t>Разработка новых дизайн-макетов страниц сайта sport.interrao.ru (по запросу Заказчика);</w:t>
      </w:r>
    </w:p>
    <w:p w:rsidR="006B47CE" w:rsidRPr="005904AD" w:rsidRDefault="006B47CE" w:rsidP="006B47CE">
      <w:pPr>
        <w:numPr>
          <w:ilvl w:val="0"/>
          <w:numId w:val="15"/>
        </w:numPr>
        <w:ind w:left="567" w:firstLine="0"/>
        <w:contextualSpacing/>
        <w:jc w:val="both"/>
        <w:rPr>
          <w:rFonts w:eastAsia="Calibri"/>
        </w:rPr>
      </w:pPr>
      <w:r w:rsidRPr="005904AD">
        <w:rPr>
          <w:rFonts w:eastAsia="Calibri"/>
        </w:rPr>
        <w:t>Интеграция страниц в навигационную структуру сайта sport.interrao.ru;</w:t>
      </w:r>
    </w:p>
    <w:p w:rsidR="006B47CE" w:rsidRPr="005904AD" w:rsidRDefault="006B47CE" w:rsidP="006B47CE">
      <w:pPr>
        <w:numPr>
          <w:ilvl w:val="0"/>
          <w:numId w:val="15"/>
        </w:numPr>
        <w:ind w:left="567" w:firstLine="0"/>
        <w:contextualSpacing/>
        <w:jc w:val="both"/>
        <w:rPr>
          <w:rFonts w:eastAsia="Calibri"/>
        </w:rPr>
      </w:pPr>
      <w:r w:rsidRPr="005904AD">
        <w:rPr>
          <w:rFonts w:eastAsia="Calibri"/>
        </w:rPr>
        <w:t>Разработка дизайн-макетов страниц опросов и викторин сайта sport.interrao.ru;</w:t>
      </w:r>
    </w:p>
    <w:p w:rsidR="006B47CE" w:rsidRPr="005904AD" w:rsidRDefault="006B47CE" w:rsidP="006B47CE">
      <w:pPr>
        <w:numPr>
          <w:ilvl w:val="0"/>
          <w:numId w:val="15"/>
        </w:numPr>
        <w:ind w:left="567" w:firstLine="0"/>
        <w:contextualSpacing/>
        <w:jc w:val="both"/>
        <w:rPr>
          <w:rFonts w:eastAsia="Calibri"/>
        </w:rPr>
      </w:pPr>
      <w:r w:rsidRPr="005904AD">
        <w:rPr>
          <w:rFonts w:eastAsia="Calibri"/>
        </w:rPr>
        <w:t>Организация опросов посетителей сайта с возможностью просмотра детальной статистики.</w:t>
      </w:r>
    </w:p>
    <w:p w:rsidR="006B47CE" w:rsidRPr="005904AD" w:rsidRDefault="006B47CE" w:rsidP="006B47CE">
      <w:pPr>
        <w:numPr>
          <w:ilvl w:val="0"/>
          <w:numId w:val="15"/>
        </w:numPr>
        <w:ind w:left="567" w:firstLine="0"/>
        <w:contextualSpacing/>
        <w:jc w:val="both"/>
        <w:rPr>
          <w:rFonts w:eastAsia="Calibri"/>
        </w:rPr>
      </w:pPr>
      <w:r w:rsidRPr="005904AD">
        <w:rPr>
          <w:rFonts w:eastAsia="Calibri"/>
        </w:rPr>
        <w:t>Разработка дизайн-макетов элементов страниц для подписки на SMS-рассылку сайта sport.interrao.ru.</w:t>
      </w:r>
    </w:p>
    <w:p w:rsidR="006B47CE" w:rsidRPr="005904AD" w:rsidRDefault="006B47CE" w:rsidP="006B47CE">
      <w:pPr>
        <w:numPr>
          <w:ilvl w:val="0"/>
          <w:numId w:val="15"/>
        </w:numPr>
        <w:ind w:left="567" w:firstLine="0"/>
        <w:contextualSpacing/>
        <w:jc w:val="both"/>
        <w:rPr>
          <w:rFonts w:eastAsia="Calibri"/>
        </w:rPr>
      </w:pPr>
      <w:r w:rsidRPr="005904AD">
        <w:rPr>
          <w:rFonts w:eastAsia="Calibri"/>
        </w:rPr>
        <w:t>Разработка пользовательского интерфейса только для автоматизированных пользователей сайта с возможностью подписки и отписки на события, происходящие в матчах определённой команды и на события определённого матча.</w:t>
      </w:r>
    </w:p>
    <w:p w:rsidR="006B47CE" w:rsidRPr="005904AD" w:rsidRDefault="006B47CE" w:rsidP="006B47CE">
      <w:pPr>
        <w:numPr>
          <w:ilvl w:val="0"/>
          <w:numId w:val="15"/>
        </w:numPr>
        <w:ind w:left="567" w:firstLine="0"/>
        <w:contextualSpacing/>
        <w:jc w:val="both"/>
        <w:rPr>
          <w:rFonts w:eastAsia="Calibri"/>
        </w:rPr>
      </w:pPr>
      <w:r w:rsidRPr="005904AD">
        <w:rPr>
          <w:rFonts w:eastAsia="Calibri"/>
        </w:rPr>
        <w:t>Организация SMS-рассылки в автоматическом режиме с оповещением пользователей об одном из следующих событий: начало матча, взятие ворот, завершение матча с результатом;</w:t>
      </w:r>
    </w:p>
    <w:p w:rsidR="006B47CE" w:rsidRPr="005904AD" w:rsidRDefault="006B47CE" w:rsidP="006B47CE">
      <w:pPr>
        <w:numPr>
          <w:ilvl w:val="0"/>
          <w:numId w:val="15"/>
        </w:numPr>
        <w:ind w:left="567" w:firstLine="0"/>
        <w:contextualSpacing/>
        <w:jc w:val="both"/>
        <w:rPr>
          <w:rFonts w:eastAsia="Calibri"/>
        </w:rPr>
      </w:pPr>
      <w:r w:rsidRPr="005904AD">
        <w:rPr>
          <w:rFonts w:eastAsia="Calibri"/>
        </w:rPr>
        <w:t>Организация SMS-уведомлений, содержащих в себе краткую информацию о проводимом матче и описание произошедшего в нём события.</w:t>
      </w:r>
    </w:p>
    <w:p w:rsidR="006B47CE" w:rsidRPr="005904AD" w:rsidRDefault="006B47CE" w:rsidP="006B47CE">
      <w:pPr>
        <w:spacing w:after="200" w:line="276" w:lineRule="auto"/>
        <w:ind w:left="567"/>
        <w:contextualSpacing/>
        <w:jc w:val="both"/>
        <w:rPr>
          <w:rFonts w:eastAsia="Calibri"/>
        </w:rPr>
      </w:pPr>
    </w:p>
    <w:p w:rsidR="006B47CE" w:rsidRPr="005904AD" w:rsidRDefault="006B47CE" w:rsidP="006B47CE">
      <w:pPr>
        <w:ind w:left="567"/>
      </w:pPr>
    </w:p>
    <w:p w:rsidR="006B47CE" w:rsidRPr="005904AD" w:rsidRDefault="006B47CE" w:rsidP="006B47CE">
      <w:pPr>
        <w:numPr>
          <w:ilvl w:val="2"/>
          <w:numId w:val="34"/>
        </w:numPr>
        <w:spacing w:line="276" w:lineRule="auto"/>
        <w:contextualSpacing/>
        <w:jc w:val="both"/>
        <w:rPr>
          <w:rFonts w:eastAsia="Calibri"/>
          <w:b/>
        </w:rPr>
      </w:pPr>
      <w:r w:rsidRPr="005904AD">
        <w:rPr>
          <w:rFonts w:eastAsia="Calibri"/>
          <w:b/>
        </w:rPr>
        <w:t>Техническая поддержка бота в мессенджере для промо-сайта sport.interrao.ru</w:t>
      </w:r>
    </w:p>
    <w:p w:rsidR="006B47CE" w:rsidRPr="005904AD" w:rsidRDefault="006B47CE" w:rsidP="006B47CE">
      <w:pPr>
        <w:ind w:left="567"/>
      </w:pPr>
    </w:p>
    <w:p w:rsidR="006B47CE" w:rsidRPr="005904AD" w:rsidRDefault="006B47CE" w:rsidP="006B47CE">
      <w:pPr>
        <w:numPr>
          <w:ilvl w:val="0"/>
          <w:numId w:val="16"/>
        </w:numPr>
        <w:ind w:left="567" w:firstLine="0"/>
        <w:contextualSpacing/>
        <w:jc w:val="both"/>
        <w:rPr>
          <w:rFonts w:eastAsia="Calibri"/>
        </w:rPr>
      </w:pPr>
      <w:r w:rsidRPr="005904AD">
        <w:rPr>
          <w:rFonts w:eastAsia="Calibri"/>
        </w:rPr>
        <w:t>Организовать доступ к пользовательскому интерфейсу авторизованным пользователям мессенджера;</w:t>
      </w:r>
    </w:p>
    <w:p w:rsidR="006B47CE" w:rsidRPr="005904AD" w:rsidRDefault="006B47CE" w:rsidP="006B47CE">
      <w:pPr>
        <w:numPr>
          <w:ilvl w:val="0"/>
          <w:numId w:val="16"/>
        </w:numPr>
        <w:ind w:left="567" w:firstLine="0"/>
        <w:contextualSpacing/>
        <w:jc w:val="both"/>
        <w:rPr>
          <w:rFonts w:eastAsia="Calibri"/>
        </w:rPr>
      </w:pPr>
      <w:r w:rsidRPr="005904AD">
        <w:rPr>
          <w:rFonts w:eastAsia="Calibri"/>
        </w:rPr>
        <w:t>Бот должен сообщать следующие типы событий: получение информации о предстоящих матчах; подписка на события, происходящие в матчах определённой команды; подписка на события определённого матча; получение справочной информации;</w:t>
      </w:r>
    </w:p>
    <w:p w:rsidR="006B47CE" w:rsidRPr="005904AD" w:rsidRDefault="006B47CE" w:rsidP="006B47CE">
      <w:pPr>
        <w:numPr>
          <w:ilvl w:val="0"/>
          <w:numId w:val="16"/>
        </w:numPr>
        <w:ind w:left="567" w:firstLine="0"/>
        <w:contextualSpacing/>
        <w:jc w:val="both"/>
        <w:rPr>
          <w:rFonts w:eastAsia="Calibri"/>
        </w:rPr>
      </w:pPr>
      <w:r w:rsidRPr="005904AD">
        <w:rPr>
          <w:rFonts w:eastAsia="Calibri"/>
        </w:rPr>
        <w:t>Организация сообщений бота в автоматическом режиме с краткой информацией о проводимых матчах и описания произошедших в них событий.</w:t>
      </w:r>
    </w:p>
    <w:p w:rsidR="006B47CE" w:rsidRPr="005904AD" w:rsidRDefault="006B47CE" w:rsidP="006B47CE">
      <w:pPr>
        <w:spacing w:after="200" w:line="276" w:lineRule="auto"/>
        <w:ind w:left="567"/>
        <w:contextualSpacing/>
        <w:jc w:val="both"/>
        <w:rPr>
          <w:rFonts w:eastAsia="Calibri"/>
        </w:rPr>
      </w:pPr>
    </w:p>
    <w:p w:rsidR="006B47CE" w:rsidRPr="005904AD" w:rsidRDefault="006B47CE" w:rsidP="006B47CE">
      <w:pPr>
        <w:spacing w:after="200" w:line="276" w:lineRule="auto"/>
        <w:ind w:left="567"/>
        <w:contextualSpacing/>
        <w:jc w:val="both"/>
        <w:rPr>
          <w:rFonts w:eastAsia="Calibri"/>
        </w:rPr>
      </w:pPr>
    </w:p>
    <w:p w:rsidR="006B47CE" w:rsidRPr="005904AD" w:rsidRDefault="006B47CE" w:rsidP="006B47CE">
      <w:pPr>
        <w:numPr>
          <w:ilvl w:val="2"/>
          <w:numId w:val="34"/>
        </w:numPr>
        <w:contextualSpacing/>
        <w:jc w:val="both"/>
        <w:rPr>
          <w:rFonts w:eastAsia="Calibri"/>
          <w:b/>
        </w:rPr>
      </w:pPr>
      <w:r w:rsidRPr="005904AD">
        <w:rPr>
          <w:rFonts w:eastAsia="Calibri"/>
          <w:b/>
        </w:rPr>
        <w:t>Модернизация аналитического процессора и реализация отображения статистики игры в режиме реального времени на промо-сайте sport.interrao.ru</w:t>
      </w:r>
    </w:p>
    <w:p w:rsidR="006B47CE" w:rsidRPr="005904AD" w:rsidRDefault="006B47CE" w:rsidP="006B47CE">
      <w:pPr>
        <w:spacing w:after="200" w:line="276" w:lineRule="auto"/>
        <w:ind w:left="1286"/>
        <w:contextualSpacing/>
        <w:jc w:val="both"/>
        <w:rPr>
          <w:rFonts w:eastAsia="Calibri"/>
          <w:b/>
        </w:rPr>
      </w:pPr>
    </w:p>
    <w:p w:rsidR="006B47CE" w:rsidRPr="005904AD" w:rsidRDefault="006B47CE" w:rsidP="006B47CE">
      <w:pPr>
        <w:numPr>
          <w:ilvl w:val="0"/>
          <w:numId w:val="36"/>
        </w:numPr>
        <w:spacing w:line="276" w:lineRule="auto"/>
        <w:contextualSpacing/>
        <w:jc w:val="both"/>
        <w:rPr>
          <w:rFonts w:eastAsia="Calibri"/>
        </w:rPr>
      </w:pPr>
      <w:r w:rsidRPr="005904AD">
        <w:rPr>
          <w:rFonts w:eastAsia="Calibri"/>
        </w:rPr>
        <w:t>Поддержка необходимых показателей нагрузки аппаратных мощностей сервера и скорости работы промо-сайта;</w:t>
      </w:r>
    </w:p>
    <w:p w:rsidR="006B47CE" w:rsidRPr="005904AD" w:rsidRDefault="006B47CE" w:rsidP="006B47CE">
      <w:pPr>
        <w:numPr>
          <w:ilvl w:val="0"/>
          <w:numId w:val="36"/>
        </w:numPr>
        <w:spacing w:line="276" w:lineRule="auto"/>
        <w:contextualSpacing/>
        <w:jc w:val="both"/>
        <w:rPr>
          <w:rFonts w:eastAsia="Calibri"/>
        </w:rPr>
      </w:pPr>
      <w:r w:rsidRPr="005904AD">
        <w:rPr>
          <w:rFonts w:eastAsia="Calibri"/>
        </w:rPr>
        <w:lastRenderedPageBreak/>
        <w:t>Оптимизация аналитического процессора, представляющего из себя программных комплекс для хранения и вычисления статистики игроков и команд;</w:t>
      </w:r>
    </w:p>
    <w:p w:rsidR="006B47CE" w:rsidRPr="005904AD" w:rsidRDefault="006B47CE" w:rsidP="006B47CE">
      <w:pPr>
        <w:numPr>
          <w:ilvl w:val="0"/>
          <w:numId w:val="36"/>
        </w:numPr>
        <w:spacing w:line="276" w:lineRule="auto"/>
        <w:contextualSpacing/>
        <w:jc w:val="both"/>
        <w:rPr>
          <w:rFonts w:eastAsia="Calibri"/>
        </w:rPr>
      </w:pPr>
      <w:r w:rsidRPr="005904AD">
        <w:rPr>
          <w:rFonts w:eastAsia="Calibri"/>
        </w:rPr>
        <w:t>Осуществление работ по выполнению нагрузочных операций по выводу подробной статистики в режиме реального времени.</w:t>
      </w:r>
    </w:p>
    <w:p w:rsidR="006B47CE" w:rsidRPr="005904AD" w:rsidRDefault="006B47CE" w:rsidP="006B47CE">
      <w:pPr>
        <w:spacing w:after="200" w:line="276" w:lineRule="auto"/>
        <w:ind w:left="567"/>
        <w:contextualSpacing/>
        <w:jc w:val="both"/>
        <w:rPr>
          <w:rFonts w:eastAsia="Calibri"/>
        </w:rPr>
      </w:pPr>
    </w:p>
    <w:p w:rsidR="006B47CE" w:rsidRPr="005904AD" w:rsidRDefault="006B47CE" w:rsidP="006B47CE">
      <w:pPr>
        <w:numPr>
          <w:ilvl w:val="2"/>
          <w:numId w:val="34"/>
        </w:numPr>
        <w:contextualSpacing/>
        <w:jc w:val="both"/>
        <w:rPr>
          <w:rFonts w:eastAsia="Calibri"/>
          <w:b/>
        </w:rPr>
      </w:pPr>
      <w:r w:rsidRPr="005904AD">
        <w:rPr>
          <w:rFonts w:eastAsia="Calibri"/>
          <w:b/>
        </w:rPr>
        <w:t>Разработка личного кабинета для мобильной версии промо-сайта sport.interrao.ru</w:t>
      </w:r>
    </w:p>
    <w:p w:rsidR="006B47CE" w:rsidRPr="005904AD" w:rsidRDefault="006B47CE" w:rsidP="006B47CE">
      <w:pPr>
        <w:spacing w:after="200" w:line="276" w:lineRule="auto"/>
        <w:ind w:left="1286"/>
        <w:contextualSpacing/>
        <w:jc w:val="both"/>
        <w:rPr>
          <w:rFonts w:eastAsia="Calibri"/>
          <w:b/>
        </w:rPr>
      </w:pPr>
    </w:p>
    <w:p w:rsidR="006B47CE" w:rsidRPr="005904AD" w:rsidRDefault="006B47CE" w:rsidP="006B47CE">
      <w:pPr>
        <w:numPr>
          <w:ilvl w:val="0"/>
          <w:numId w:val="35"/>
        </w:numPr>
        <w:spacing w:line="276" w:lineRule="auto"/>
        <w:contextualSpacing/>
        <w:jc w:val="both"/>
        <w:rPr>
          <w:rFonts w:eastAsia="Calibri"/>
        </w:rPr>
      </w:pPr>
      <w:r w:rsidRPr="005904AD">
        <w:rPr>
          <w:rFonts w:eastAsia="Calibri"/>
        </w:rPr>
        <w:t>Разработка личного кабинета с доступом к нему пользователем на мобильных устройствах;</w:t>
      </w:r>
    </w:p>
    <w:p w:rsidR="006B47CE" w:rsidRDefault="006B47CE" w:rsidP="006B47CE">
      <w:pPr>
        <w:numPr>
          <w:ilvl w:val="0"/>
          <w:numId w:val="35"/>
        </w:numPr>
        <w:spacing w:line="276" w:lineRule="auto"/>
        <w:contextualSpacing/>
        <w:jc w:val="both"/>
        <w:rPr>
          <w:rFonts w:eastAsia="Calibri"/>
        </w:rPr>
      </w:pPr>
      <w:r w:rsidRPr="005904AD">
        <w:rPr>
          <w:rFonts w:eastAsia="Calibri"/>
        </w:rPr>
        <w:t>Организация управления функциями сайта через мобильные устройства.</w:t>
      </w:r>
    </w:p>
    <w:p w:rsidR="006B47CE" w:rsidRPr="005904AD" w:rsidRDefault="006B47CE" w:rsidP="006B47CE">
      <w:pPr>
        <w:spacing w:line="276" w:lineRule="auto"/>
        <w:contextualSpacing/>
        <w:jc w:val="both"/>
        <w:rPr>
          <w:rFonts w:eastAsia="Calibri"/>
        </w:rPr>
      </w:pPr>
    </w:p>
    <w:p w:rsidR="006B47CE" w:rsidRPr="005904AD" w:rsidRDefault="006B47CE" w:rsidP="006B47CE">
      <w:pPr>
        <w:spacing w:line="276" w:lineRule="auto"/>
        <w:jc w:val="both"/>
      </w:pPr>
    </w:p>
    <w:p w:rsidR="006B47CE" w:rsidRPr="0015193D" w:rsidRDefault="006B47CE" w:rsidP="006B47CE">
      <w:pPr>
        <w:numPr>
          <w:ilvl w:val="2"/>
          <w:numId w:val="34"/>
        </w:numPr>
        <w:spacing w:line="276" w:lineRule="auto"/>
        <w:contextualSpacing/>
        <w:jc w:val="both"/>
        <w:rPr>
          <w:rFonts w:eastAsia="Calibri"/>
          <w:b/>
        </w:rPr>
      </w:pPr>
      <w:r>
        <w:rPr>
          <w:rFonts w:eastAsia="Calibri"/>
          <w:b/>
        </w:rPr>
        <w:t xml:space="preserve"> </w:t>
      </w:r>
      <w:r w:rsidRPr="005904AD">
        <w:rPr>
          <w:rFonts w:eastAsia="Calibri"/>
          <w:b/>
        </w:rPr>
        <w:t>Техническое администрирование и обеспечение бесперебойного функционирования</w:t>
      </w:r>
      <w:r>
        <w:rPr>
          <w:rFonts w:eastAsia="Calibri"/>
          <w:b/>
        </w:rPr>
        <w:t xml:space="preserve"> промо-сайтов </w:t>
      </w:r>
      <w:r w:rsidRPr="0015193D">
        <w:rPr>
          <w:rFonts w:eastAsia="Calibri"/>
          <w:b/>
        </w:rPr>
        <w:t>sport.interrao.ru, konkurs.interrao.ru</w:t>
      </w:r>
    </w:p>
    <w:p w:rsidR="006B47CE" w:rsidRDefault="006B47CE" w:rsidP="006B47CE">
      <w:pPr>
        <w:spacing w:line="276" w:lineRule="auto"/>
        <w:ind w:left="540"/>
        <w:contextualSpacing/>
        <w:jc w:val="both"/>
        <w:rPr>
          <w:rFonts w:eastAsia="Calibri"/>
        </w:rPr>
      </w:pPr>
    </w:p>
    <w:p w:rsidR="006B47CE" w:rsidRPr="0015193D" w:rsidRDefault="006B47CE" w:rsidP="006B47CE">
      <w:pPr>
        <w:pStyle w:val="ac"/>
        <w:numPr>
          <w:ilvl w:val="0"/>
          <w:numId w:val="39"/>
        </w:numPr>
        <w:spacing w:after="0"/>
        <w:ind w:left="924" w:hanging="357"/>
        <w:jc w:val="both"/>
        <w:rPr>
          <w:rFonts w:ascii="Times New Roman" w:hAnsi="Times New Roman"/>
          <w:sz w:val="24"/>
          <w:szCs w:val="24"/>
        </w:rPr>
      </w:pPr>
      <w:r w:rsidRPr="0015193D">
        <w:rPr>
          <w:rFonts w:ascii="Times New Roman" w:hAnsi="Times New Roman"/>
          <w:sz w:val="24"/>
          <w:szCs w:val="24"/>
        </w:rPr>
        <w:t>Мониторинг служб веб-сервера;</w:t>
      </w:r>
    </w:p>
    <w:p w:rsidR="006B47CE" w:rsidRPr="0015193D" w:rsidRDefault="006B47CE" w:rsidP="006B47CE">
      <w:pPr>
        <w:pStyle w:val="ac"/>
        <w:numPr>
          <w:ilvl w:val="0"/>
          <w:numId w:val="39"/>
        </w:numPr>
        <w:spacing w:after="0"/>
        <w:ind w:left="924" w:hanging="357"/>
        <w:jc w:val="both"/>
        <w:rPr>
          <w:rFonts w:ascii="Times New Roman" w:hAnsi="Times New Roman"/>
          <w:sz w:val="24"/>
          <w:szCs w:val="24"/>
        </w:rPr>
      </w:pPr>
      <w:r w:rsidRPr="0015193D">
        <w:rPr>
          <w:rFonts w:ascii="Times New Roman" w:hAnsi="Times New Roman"/>
          <w:sz w:val="24"/>
          <w:szCs w:val="24"/>
        </w:rPr>
        <w:t>Проведение профилактических работ;</w:t>
      </w:r>
    </w:p>
    <w:p w:rsidR="006B47CE" w:rsidRPr="0015193D" w:rsidRDefault="006B47CE" w:rsidP="006B47CE">
      <w:pPr>
        <w:pStyle w:val="ac"/>
        <w:numPr>
          <w:ilvl w:val="0"/>
          <w:numId w:val="39"/>
        </w:numPr>
        <w:spacing w:after="0"/>
        <w:ind w:left="924" w:hanging="357"/>
        <w:jc w:val="both"/>
        <w:rPr>
          <w:rFonts w:ascii="Times New Roman" w:hAnsi="Times New Roman"/>
          <w:sz w:val="24"/>
          <w:szCs w:val="24"/>
        </w:rPr>
      </w:pPr>
      <w:r w:rsidRPr="0015193D">
        <w:rPr>
          <w:rFonts w:ascii="Times New Roman" w:hAnsi="Times New Roman"/>
          <w:sz w:val="24"/>
          <w:szCs w:val="24"/>
        </w:rPr>
        <w:t>Регулярное обновление программного обеспечения веб-сервера и CMS сайта;</w:t>
      </w:r>
    </w:p>
    <w:p w:rsidR="006B47CE" w:rsidRPr="0015193D" w:rsidRDefault="006B47CE" w:rsidP="006B47CE">
      <w:pPr>
        <w:pStyle w:val="ac"/>
        <w:numPr>
          <w:ilvl w:val="0"/>
          <w:numId w:val="39"/>
        </w:numPr>
        <w:spacing w:after="0"/>
        <w:ind w:left="924" w:hanging="357"/>
        <w:jc w:val="both"/>
        <w:rPr>
          <w:rFonts w:ascii="Times New Roman" w:hAnsi="Times New Roman"/>
          <w:sz w:val="24"/>
          <w:szCs w:val="24"/>
        </w:rPr>
      </w:pPr>
      <w:r w:rsidRPr="0015193D">
        <w:rPr>
          <w:rFonts w:ascii="Times New Roman" w:hAnsi="Times New Roman"/>
          <w:sz w:val="24"/>
          <w:szCs w:val="24"/>
        </w:rPr>
        <w:t>Контроль безопасности сайта – проверка на наличие вирусов, критических ошибок, оперативное их устранение;</w:t>
      </w:r>
    </w:p>
    <w:p w:rsidR="006B47CE" w:rsidRPr="0015193D" w:rsidRDefault="006B47CE" w:rsidP="006B47CE">
      <w:pPr>
        <w:pStyle w:val="ac"/>
        <w:numPr>
          <w:ilvl w:val="0"/>
          <w:numId w:val="39"/>
        </w:numPr>
        <w:spacing w:after="0"/>
        <w:ind w:left="924" w:hanging="357"/>
        <w:jc w:val="both"/>
        <w:rPr>
          <w:rFonts w:ascii="Times New Roman" w:hAnsi="Times New Roman"/>
          <w:sz w:val="24"/>
          <w:szCs w:val="24"/>
        </w:rPr>
      </w:pPr>
      <w:r w:rsidRPr="0015193D">
        <w:rPr>
          <w:rFonts w:ascii="Times New Roman" w:hAnsi="Times New Roman"/>
          <w:sz w:val="24"/>
          <w:szCs w:val="24"/>
        </w:rPr>
        <w:t>Техническое администрирование и обеспечение бесперебойного функционирования сайта на мобильных устройствах.</w:t>
      </w:r>
    </w:p>
    <w:p w:rsidR="006B47CE" w:rsidRDefault="006B47CE" w:rsidP="006B47CE">
      <w:pPr>
        <w:spacing w:line="276" w:lineRule="auto"/>
        <w:ind w:left="720"/>
        <w:contextualSpacing/>
        <w:jc w:val="both"/>
        <w:rPr>
          <w:rFonts w:eastAsia="Calibri"/>
          <w:b/>
        </w:rPr>
      </w:pPr>
    </w:p>
    <w:p w:rsidR="006B47CE" w:rsidRPr="005904AD" w:rsidRDefault="006B47CE" w:rsidP="006B47CE">
      <w:pPr>
        <w:numPr>
          <w:ilvl w:val="2"/>
          <w:numId w:val="34"/>
        </w:numPr>
        <w:spacing w:line="276" w:lineRule="auto"/>
        <w:contextualSpacing/>
        <w:jc w:val="both"/>
        <w:rPr>
          <w:rFonts w:eastAsia="Calibri"/>
          <w:b/>
        </w:rPr>
      </w:pPr>
      <w:r w:rsidRPr="005904AD">
        <w:rPr>
          <w:rFonts w:eastAsia="Calibri"/>
          <w:b/>
        </w:rPr>
        <w:t>Разработка CRM-системы для учёта и контроля исполнения задач по работе с сайтом на типовой платформе</w:t>
      </w:r>
    </w:p>
    <w:p w:rsidR="006B47CE" w:rsidRPr="005904AD" w:rsidRDefault="006B47CE" w:rsidP="006B47CE">
      <w:pPr>
        <w:spacing w:after="200" w:line="276" w:lineRule="auto"/>
        <w:ind w:left="720"/>
        <w:contextualSpacing/>
        <w:jc w:val="both"/>
        <w:rPr>
          <w:rFonts w:eastAsia="Calibri"/>
          <w:b/>
        </w:rPr>
      </w:pPr>
    </w:p>
    <w:p w:rsidR="006B47CE" w:rsidRPr="005904AD" w:rsidRDefault="006B47CE" w:rsidP="006B47CE">
      <w:pPr>
        <w:numPr>
          <w:ilvl w:val="0"/>
          <w:numId w:val="38"/>
        </w:numPr>
        <w:spacing w:after="200" w:line="276" w:lineRule="auto"/>
        <w:contextualSpacing/>
        <w:jc w:val="both"/>
        <w:rPr>
          <w:rFonts w:eastAsia="Calibri"/>
          <w:b/>
        </w:rPr>
      </w:pPr>
      <w:r w:rsidRPr="005904AD">
        <w:rPr>
          <w:rFonts w:eastAsia="Calibri"/>
        </w:rPr>
        <w:t>CRM-система должна упростить планирование и отображать статус выполнения по всем текущим задачам, тем самым позволяя быстро отследить готовность той или иной задачи по всем проектам, не прибегая к почтовой переписке.</w:t>
      </w:r>
    </w:p>
    <w:p w:rsidR="006B47CE" w:rsidRPr="005904AD" w:rsidRDefault="006B47CE" w:rsidP="006B47CE">
      <w:pPr>
        <w:spacing w:after="200" w:line="276" w:lineRule="auto"/>
        <w:ind w:left="567"/>
        <w:contextualSpacing/>
        <w:jc w:val="both"/>
        <w:rPr>
          <w:rFonts w:eastAsia="Calibri"/>
        </w:rPr>
      </w:pPr>
    </w:p>
    <w:p w:rsidR="006B47CE" w:rsidRPr="005904AD" w:rsidRDefault="006B47CE" w:rsidP="006B47CE">
      <w:pPr>
        <w:numPr>
          <w:ilvl w:val="0"/>
          <w:numId w:val="34"/>
        </w:numPr>
        <w:spacing w:line="274" w:lineRule="exact"/>
        <w:ind w:right="40"/>
        <w:jc w:val="both"/>
        <w:rPr>
          <w:rFonts w:eastAsia="MS Gothic"/>
          <w:b/>
          <w:bCs/>
          <w:shd w:val="clear" w:color="auto" w:fill="FFFFFF"/>
        </w:rPr>
      </w:pPr>
      <w:r w:rsidRPr="005904AD">
        <w:rPr>
          <w:rFonts w:eastAsia="MS Gothic"/>
          <w:b/>
          <w:bCs/>
          <w:shd w:val="clear" w:color="auto" w:fill="FFFFFF"/>
        </w:rPr>
        <w:t>Требования к последовательности этапов оказания услуг</w:t>
      </w:r>
    </w:p>
    <w:p w:rsidR="006B47CE" w:rsidRPr="005904AD" w:rsidRDefault="006B47CE" w:rsidP="006B47CE">
      <w:pPr>
        <w:spacing w:line="274" w:lineRule="exact"/>
        <w:ind w:left="567" w:right="40"/>
        <w:jc w:val="both"/>
        <w:rPr>
          <w:rFonts w:eastAsia="MS Gothic"/>
          <w:bCs/>
          <w:shd w:val="clear" w:color="auto" w:fill="FFFFFF"/>
        </w:rPr>
      </w:pPr>
    </w:p>
    <w:p w:rsidR="006B47CE" w:rsidRPr="005904AD" w:rsidRDefault="006B47CE" w:rsidP="006B47CE">
      <w:pPr>
        <w:spacing w:line="274" w:lineRule="exact"/>
        <w:ind w:left="567" w:right="40"/>
        <w:jc w:val="both"/>
        <w:rPr>
          <w:rFonts w:eastAsia="MS Gothic"/>
          <w:bCs/>
          <w:shd w:val="clear" w:color="auto" w:fill="FFFFFF"/>
        </w:rPr>
      </w:pPr>
      <w:r w:rsidRPr="005904AD">
        <w:rPr>
          <w:rFonts w:eastAsia="MS Gothic"/>
          <w:bCs/>
          <w:shd w:val="clear" w:color="auto" w:fill="FFFFFF"/>
        </w:rPr>
        <w:t>В соответствии с Приложением 1 Технического задания.</w:t>
      </w:r>
    </w:p>
    <w:p w:rsidR="006B47CE" w:rsidRPr="005904AD" w:rsidRDefault="006B47CE" w:rsidP="006B47CE">
      <w:pPr>
        <w:spacing w:line="274" w:lineRule="exact"/>
        <w:ind w:left="567" w:right="40"/>
        <w:jc w:val="both"/>
        <w:rPr>
          <w:rFonts w:eastAsia="MS Gothic"/>
          <w:bCs/>
          <w:shd w:val="clear" w:color="auto" w:fill="FFFFFF"/>
        </w:rPr>
      </w:pPr>
    </w:p>
    <w:p w:rsidR="006B47CE" w:rsidRPr="005904AD" w:rsidRDefault="006B47CE" w:rsidP="006B47CE">
      <w:pPr>
        <w:numPr>
          <w:ilvl w:val="0"/>
          <w:numId w:val="34"/>
        </w:numPr>
        <w:spacing w:line="274" w:lineRule="exact"/>
        <w:ind w:right="40"/>
        <w:jc w:val="both"/>
        <w:rPr>
          <w:rFonts w:eastAsia="MS Gothic"/>
          <w:b/>
          <w:bCs/>
          <w:shd w:val="clear" w:color="auto" w:fill="FFFFFF"/>
        </w:rPr>
      </w:pPr>
      <w:r w:rsidRPr="005904AD">
        <w:rPr>
          <w:rFonts w:eastAsia="MS Gothic"/>
          <w:b/>
          <w:bCs/>
          <w:shd w:val="clear" w:color="auto" w:fill="FFFFFF"/>
        </w:rPr>
        <w:t>Требования к организации обеспечения услуг</w:t>
      </w:r>
    </w:p>
    <w:p w:rsidR="006B47CE" w:rsidRPr="005904AD" w:rsidRDefault="006B47CE" w:rsidP="006B47CE">
      <w:pPr>
        <w:spacing w:line="274" w:lineRule="exact"/>
        <w:ind w:left="567" w:right="40"/>
        <w:jc w:val="both"/>
        <w:rPr>
          <w:rFonts w:eastAsia="MS Gothic"/>
          <w:b/>
          <w:bCs/>
          <w:shd w:val="clear" w:color="auto" w:fill="FFFFFF"/>
        </w:rPr>
      </w:pPr>
    </w:p>
    <w:p w:rsidR="006B47CE" w:rsidRPr="005904AD" w:rsidRDefault="006B47CE" w:rsidP="006B47CE">
      <w:pPr>
        <w:tabs>
          <w:tab w:val="left" w:pos="892"/>
        </w:tabs>
        <w:spacing w:line="276" w:lineRule="auto"/>
        <w:ind w:left="567" w:right="40"/>
        <w:jc w:val="both"/>
      </w:pPr>
      <w:r w:rsidRPr="005904AD">
        <w:t>5.1. Заказы на осуществление конкретных задач в рамках оказываемых услуг принимаются Исполнителем от Заказчика в устном и письменном виде (по электронной почте) в произвольной форме.</w:t>
      </w:r>
    </w:p>
    <w:p w:rsidR="006B47CE" w:rsidRPr="005904AD" w:rsidRDefault="006B47CE" w:rsidP="006B47CE">
      <w:pPr>
        <w:tabs>
          <w:tab w:val="left" w:pos="899"/>
        </w:tabs>
        <w:spacing w:line="276" w:lineRule="auto"/>
        <w:ind w:left="567" w:right="40"/>
        <w:jc w:val="both"/>
      </w:pPr>
      <w:r w:rsidRPr="005904AD">
        <w:t>5.2. Сроки выполнения конкретных задач в рамках оказываемых услуг в каждом конкретном случае определяются и согласовываются Заказчиком.</w:t>
      </w:r>
    </w:p>
    <w:p w:rsidR="006B47CE" w:rsidRPr="005904AD" w:rsidRDefault="006B47CE" w:rsidP="006B47CE">
      <w:pPr>
        <w:spacing w:line="274" w:lineRule="exact"/>
        <w:ind w:left="567" w:right="40"/>
        <w:jc w:val="both"/>
        <w:rPr>
          <w:rFonts w:eastAsia="MS Gothic"/>
          <w:b/>
          <w:bCs/>
          <w:shd w:val="clear" w:color="auto" w:fill="FFFFFF"/>
        </w:rPr>
      </w:pPr>
    </w:p>
    <w:p w:rsidR="006B47CE" w:rsidRPr="005904AD" w:rsidRDefault="006B47CE" w:rsidP="006B47CE">
      <w:pPr>
        <w:numPr>
          <w:ilvl w:val="0"/>
          <w:numId w:val="34"/>
        </w:numPr>
        <w:spacing w:line="274" w:lineRule="exact"/>
        <w:ind w:right="40"/>
        <w:jc w:val="both"/>
        <w:rPr>
          <w:rFonts w:eastAsia="MS Gothic"/>
          <w:b/>
          <w:bCs/>
          <w:shd w:val="clear" w:color="auto" w:fill="FFFFFF"/>
        </w:rPr>
      </w:pPr>
      <w:r w:rsidRPr="005904AD">
        <w:rPr>
          <w:rFonts w:eastAsia="MS Gothic"/>
          <w:b/>
          <w:bCs/>
          <w:shd w:val="clear" w:color="auto" w:fill="FFFFFF"/>
        </w:rPr>
        <w:t xml:space="preserve">Требования к применяемым материалам и оборудованию </w:t>
      </w:r>
    </w:p>
    <w:p w:rsidR="006B47CE" w:rsidRPr="005904AD" w:rsidRDefault="006B47CE" w:rsidP="006B47CE">
      <w:pPr>
        <w:spacing w:line="274" w:lineRule="exact"/>
        <w:ind w:left="567" w:right="40"/>
        <w:jc w:val="both"/>
        <w:rPr>
          <w:rFonts w:eastAsia="MS Gothic"/>
          <w:b/>
          <w:bCs/>
          <w:shd w:val="clear" w:color="auto" w:fill="FFFFFF"/>
        </w:rPr>
      </w:pPr>
    </w:p>
    <w:p w:rsidR="006B47CE" w:rsidRPr="005904AD" w:rsidRDefault="006B47CE" w:rsidP="006B47CE">
      <w:pPr>
        <w:spacing w:line="274" w:lineRule="exact"/>
        <w:ind w:left="567" w:right="40"/>
        <w:jc w:val="both"/>
        <w:rPr>
          <w:b/>
          <w:bCs/>
          <w:shd w:val="clear" w:color="auto" w:fill="FFFFFF"/>
        </w:rPr>
      </w:pPr>
      <w:r w:rsidRPr="005904AD">
        <w:t>Не требуется.</w:t>
      </w:r>
    </w:p>
    <w:p w:rsidR="006B47CE" w:rsidRPr="005904AD" w:rsidRDefault="006B47CE" w:rsidP="006B47CE">
      <w:pPr>
        <w:spacing w:line="274" w:lineRule="exact"/>
        <w:ind w:left="567" w:right="40"/>
        <w:jc w:val="both"/>
        <w:rPr>
          <w:rFonts w:eastAsia="MS Gothic"/>
          <w:b/>
          <w:bCs/>
          <w:shd w:val="clear" w:color="auto" w:fill="FFFFFF"/>
        </w:rPr>
      </w:pPr>
    </w:p>
    <w:p w:rsidR="006B47CE" w:rsidRPr="005904AD" w:rsidRDefault="006B47CE" w:rsidP="006B47CE">
      <w:pPr>
        <w:numPr>
          <w:ilvl w:val="0"/>
          <w:numId w:val="34"/>
        </w:numPr>
        <w:spacing w:line="274" w:lineRule="exact"/>
        <w:ind w:right="40"/>
        <w:jc w:val="both"/>
        <w:rPr>
          <w:rFonts w:eastAsia="MS Gothic"/>
          <w:b/>
          <w:bCs/>
          <w:shd w:val="clear" w:color="auto" w:fill="FFFFFF"/>
        </w:rPr>
      </w:pPr>
      <w:r w:rsidRPr="005904AD">
        <w:rPr>
          <w:rFonts w:eastAsia="MS Gothic"/>
          <w:b/>
          <w:bCs/>
          <w:shd w:val="clear" w:color="auto" w:fill="FFFFFF"/>
        </w:rPr>
        <w:t xml:space="preserve">Требования безопасности </w:t>
      </w:r>
    </w:p>
    <w:p w:rsidR="006B47CE" w:rsidRPr="005904AD" w:rsidRDefault="006B47CE" w:rsidP="006B47CE">
      <w:pPr>
        <w:spacing w:line="274" w:lineRule="exact"/>
        <w:ind w:left="567" w:right="40"/>
        <w:jc w:val="both"/>
        <w:rPr>
          <w:rFonts w:eastAsia="MS Gothic"/>
          <w:b/>
          <w:bCs/>
          <w:shd w:val="clear" w:color="auto" w:fill="FFFFFF"/>
        </w:rPr>
      </w:pPr>
    </w:p>
    <w:p w:rsidR="006B47CE" w:rsidRPr="005904AD" w:rsidRDefault="006B47CE" w:rsidP="006B47CE">
      <w:pPr>
        <w:spacing w:line="274" w:lineRule="exact"/>
        <w:ind w:left="567" w:right="40"/>
        <w:contextualSpacing/>
        <w:jc w:val="both"/>
        <w:rPr>
          <w:rFonts w:eastAsia="MS Gothic"/>
          <w:bCs/>
          <w:shd w:val="clear" w:color="auto" w:fill="FFFFFF"/>
        </w:rPr>
      </w:pPr>
      <w:r w:rsidRPr="005904AD">
        <w:rPr>
          <w:rFonts w:eastAsia="MS Gothic"/>
          <w:bCs/>
          <w:shd w:val="clear" w:color="auto" w:fill="FFFFFF"/>
        </w:rPr>
        <w:t xml:space="preserve">7.1. Исполнитель обязуется подписать сохранить в тайне любую информацию, полученную от Заказчика в письмах, отчётах, аналитических материалах, результатах исследований, схемах, графиках, спецификациях и других документах, оформленных как на бумажных, так и на электронных носителях. </w:t>
      </w:r>
    </w:p>
    <w:p w:rsidR="006B47CE" w:rsidRPr="005904AD" w:rsidRDefault="006B47CE" w:rsidP="006B47CE">
      <w:pPr>
        <w:spacing w:line="274" w:lineRule="exact"/>
        <w:ind w:left="567" w:right="40"/>
        <w:contextualSpacing/>
        <w:jc w:val="both"/>
        <w:rPr>
          <w:rFonts w:eastAsia="MS Gothic"/>
          <w:bCs/>
          <w:shd w:val="clear" w:color="auto" w:fill="FFFFFF"/>
        </w:rPr>
      </w:pPr>
      <w:r w:rsidRPr="005904AD">
        <w:rPr>
          <w:rFonts w:eastAsia="MS Gothic"/>
          <w:bCs/>
          <w:shd w:val="clear" w:color="auto" w:fill="FFFFFF"/>
        </w:rPr>
        <w:t>7.2. Информация, подлежащая сохранению в тайне и неразглашению в соответствии с настоящим Соглашением, включает в себя (но не ограничивается) в том числе:</w:t>
      </w:r>
    </w:p>
    <w:p w:rsidR="006B47CE" w:rsidRPr="005904AD" w:rsidRDefault="006B47CE" w:rsidP="006B47CE">
      <w:pPr>
        <w:numPr>
          <w:ilvl w:val="0"/>
          <w:numId w:val="11"/>
        </w:numPr>
        <w:spacing w:line="274" w:lineRule="exact"/>
        <w:ind w:left="567" w:right="40" w:firstLine="0"/>
        <w:contextualSpacing/>
        <w:jc w:val="both"/>
        <w:rPr>
          <w:rFonts w:eastAsia="MS Gothic"/>
          <w:bCs/>
          <w:shd w:val="clear" w:color="auto" w:fill="FFFFFF"/>
        </w:rPr>
      </w:pPr>
      <w:r w:rsidRPr="005904AD">
        <w:rPr>
          <w:rFonts w:eastAsia="MS Gothic"/>
          <w:bCs/>
          <w:shd w:val="clear" w:color="auto" w:fill="FFFFFF"/>
        </w:rPr>
        <w:t>финансовую отчётность;</w:t>
      </w:r>
    </w:p>
    <w:p w:rsidR="006B47CE" w:rsidRPr="005904AD" w:rsidRDefault="006B47CE" w:rsidP="006B47CE">
      <w:pPr>
        <w:numPr>
          <w:ilvl w:val="0"/>
          <w:numId w:val="11"/>
        </w:numPr>
        <w:shd w:val="clear" w:color="auto" w:fill="FFFFFF"/>
        <w:spacing w:before="180" w:line="274" w:lineRule="exact"/>
        <w:ind w:left="567" w:right="40" w:firstLine="0"/>
        <w:contextualSpacing/>
        <w:jc w:val="both"/>
        <w:rPr>
          <w:rFonts w:eastAsia="MS Gothic"/>
          <w:bCs/>
          <w:shd w:val="clear" w:color="auto" w:fill="FFFFFF"/>
        </w:rPr>
      </w:pPr>
      <w:r w:rsidRPr="005904AD">
        <w:rPr>
          <w:rFonts w:eastAsia="MS Gothic"/>
          <w:bCs/>
          <w:shd w:val="clear" w:color="auto" w:fill="FFFFFF"/>
        </w:rPr>
        <w:t>учётные регистры бухгалтерского учёта;</w:t>
      </w:r>
    </w:p>
    <w:p w:rsidR="006B47CE" w:rsidRPr="005904AD" w:rsidRDefault="006B47CE" w:rsidP="006B47CE">
      <w:pPr>
        <w:numPr>
          <w:ilvl w:val="0"/>
          <w:numId w:val="11"/>
        </w:numPr>
        <w:shd w:val="clear" w:color="auto" w:fill="FFFFFF"/>
        <w:spacing w:before="180" w:line="274" w:lineRule="exact"/>
        <w:ind w:left="567" w:right="40" w:firstLine="0"/>
        <w:contextualSpacing/>
        <w:jc w:val="both"/>
        <w:rPr>
          <w:rFonts w:eastAsia="MS Gothic"/>
          <w:bCs/>
          <w:shd w:val="clear" w:color="auto" w:fill="FFFFFF"/>
        </w:rPr>
      </w:pPr>
      <w:r w:rsidRPr="005904AD">
        <w:rPr>
          <w:rFonts w:eastAsia="MS Gothic"/>
          <w:bCs/>
          <w:shd w:val="clear" w:color="auto" w:fill="FFFFFF"/>
        </w:rPr>
        <w:t>бизнес-планы;</w:t>
      </w:r>
    </w:p>
    <w:p w:rsidR="006B47CE" w:rsidRPr="005904AD" w:rsidRDefault="006B47CE" w:rsidP="006B47CE">
      <w:pPr>
        <w:numPr>
          <w:ilvl w:val="0"/>
          <w:numId w:val="11"/>
        </w:numPr>
        <w:shd w:val="clear" w:color="auto" w:fill="FFFFFF"/>
        <w:spacing w:before="180" w:line="274" w:lineRule="exact"/>
        <w:ind w:left="567" w:right="40" w:firstLine="0"/>
        <w:contextualSpacing/>
        <w:jc w:val="both"/>
        <w:rPr>
          <w:rFonts w:eastAsia="MS Gothic"/>
          <w:bCs/>
          <w:shd w:val="clear" w:color="auto" w:fill="FFFFFF"/>
        </w:rPr>
      </w:pPr>
      <w:r w:rsidRPr="005904AD">
        <w:rPr>
          <w:rFonts w:eastAsia="MS Gothic"/>
          <w:bCs/>
          <w:shd w:val="clear" w:color="auto" w:fill="FFFFFF"/>
        </w:rPr>
        <w:t>договоры и соглашения, заключаемые непосредственно Заказчиком либо в её пользу, а также информация и сведения, содержащиеся в данных договорах и соглашениях;</w:t>
      </w:r>
    </w:p>
    <w:p w:rsidR="006B47CE" w:rsidRPr="005904AD" w:rsidRDefault="006B47CE" w:rsidP="006B47CE">
      <w:pPr>
        <w:numPr>
          <w:ilvl w:val="0"/>
          <w:numId w:val="11"/>
        </w:numPr>
        <w:shd w:val="clear" w:color="auto" w:fill="FFFFFF"/>
        <w:spacing w:before="180" w:line="274" w:lineRule="exact"/>
        <w:ind w:left="567" w:right="40" w:firstLine="0"/>
        <w:contextualSpacing/>
        <w:jc w:val="both"/>
        <w:rPr>
          <w:rFonts w:eastAsia="MS Gothic"/>
          <w:bCs/>
          <w:shd w:val="clear" w:color="auto" w:fill="FFFFFF"/>
        </w:rPr>
      </w:pPr>
      <w:r w:rsidRPr="005904AD">
        <w:rPr>
          <w:rFonts w:eastAsia="MS Gothic"/>
          <w:bCs/>
          <w:shd w:val="clear" w:color="auto" w:fill="FFFFFF"/>
        </w:rPr>
        <w:t>сведения о финансовых, правовых, организационных и других взаимоотношениях между Заказчиком и её аффилированными лицами;</w:t>
      </w:r>
    </w:p>
    <w:p w:rsidR="006B47CE" w:rsidRPr="005904AD" w:rsidRDefault="006B47CE" w:rsidP="006B47CE">
      <w:pPr>
        <w:numPr>
          <w:ilvl w:val="0"/>
          <w:numId w:val="11"/>
        </w:numPr>
        <w:shd w:val="clear" w:color="auto" w:fill="FFFFFF"/>
        <w:spacing w:before="180" w:line="274" w:lineRule="exact"/>
        <w:ind w:left="567" w:right="40" w:firstLine="0"/>
        <w:contextualSpacing/>
        <w:jc w:val="both"/>
        <w:rPr>
          <w:rFonts w:eastAsia="MS Gothic"/>
          <w:bCs/>
          <w:shd w:val="clear" w:color="auto" w:fill="FFFFFF"/>
        </w:rPr>
      </w:pPr>
      <w:r w:rsidRPr="005904AD">
        <w:rPr>
          <w:rFonts w:eastAsia="MS Gothic"/>
          <w:bCs/>
          <w:shd w:val="clear" w:color="auto" w:fill="FFFFFF"/>
        </w:rPr>
        <w:t>сведения о находящихся на регистрации товарных знаках Заказчика, а также об объектах интеллектуальной собственности Заказчика, сведения о которых не являются опубликованными;</w:t>
      </w:r>
    </w:p>
    <w:p w:rsidR="006B47CE" w:rsidRPr="005904AD" w:rsidRDefault="006B47CE" w:rsidP="006B47CE">
      <w:pPr>
        <w:numPr>
          <w:ilvl w:val="0"/>
          <w:numId w:val="11"/>
        </w:numPr>
        <w:spacing w:line="274" w:lineRule="exact"/>
        <w:ind w:left="567" w:right="40" w:firstLine="0"/>
        <w:contextualSpacing/>
        <w:jc w:val="both"/>
        <w:rPr>
          <w:rFonts w:eastAsia="MS Gothic"/>
          <w:bCs/>
          <w:shd w:val="clear" w:color="auto" w:fill="FFFFFF"/>
        </w:rPr>
      </w:pPr>
      <w:r w:rsidRPr="005904AD">
        <w:rPr>
          <w:rFonts w:eastAsia="MS Gothic"/>
          <w:bCs/>
          <w:shd w:val="clear" w:color="auto" w:fill="FFFFFF"/>
        </w:rPr>
        <w:t>паспортные и анкетные данные физических лиц, являющихся акционерами (участниками) Заказчика и его аффилированных лиц и/или работающих в органах управления Заказчика и его аффилированных лиц;</w:t>
      </w:r>
    </w:p>
    <w:p w:rsidR="006B47CE" w:rsidRPr="005904AD" w:rsidRDefault="006B47CE" w:rsidP="006B47CE">
      <w:pPr>
        <w:numPr>
          <w:ilvl w:val="0"/>
          <w:numId w:val="11"/>
        </w:numPr>
        <w:shd w:val="clear" w:color="auto" w:fill="FFFFFF"/>
        <w:spacing w:before="180" w:line="274" w:lineRule="exact"/>
        <w:ind w:left="567" w:right="40" w:firstLine="0"/>
        <w:contextualSpacing/>
        <w:jc w:val="both"/>
        <w:rPr>
          <w:rFonts w:eastAsia="MS Gothic"/>
          <w:bCs/>
          <w:shd w:val="clear" w:color="auto" w:fill="FFFFFF"/>
        </w:rPr>
      </w:pPr>
      <w:r w:rsidRPr="005904AD">
        <w:rPr>
          <w:rFonts w:eastAsia="MS Gothic"/>
          <w:bCs/>
          <w:shd w:val="clear" w:color="auto" w:fill="FFFFFF"/>
        </w:rPr>
        <w:t>сведения о поставщиках оборудования, сырья и материалов, а также сведения о покупателях продукции Заказчика и его аффилированных лицах;</w:t>
      </w:r>
    </w:p>
    <w:p w:rsidR="006B47CE" w:rsidRPr="005904AD" w:rsidRDefault="006B47CE" w:rsidP="006B47CE">
      <w:pPr>
        <w:numPr>
          <w:ilvl w:val="0"/>
          <w:numId w:val="11"/>
        </w:numPr>
        <w:shd w:val="clear" w:color="auto" w:fill="FFFFFF"/>
        <w:spacing w:before="180" w:line="274" w:lineRule="exact"/>
        <w:ind w:left="567" w:right="40" w:firstLine="0"/>
        <w:contextualSpacing/>
        <w:jc w:val="both"/>
        <w:rPr>
          <w:rFonts w:eastAsia="MS Gothic"/>
          <w:bCs/>
          <w:shd w:val="clear" w:color="auto" w:fill="FFFFFF"/>
        </w:rPr>
      </w:pPr>
      <w:r w:rsidRPr="005904AD">
        <w:rPr>
          <w:rFonts w:eastAsia="MS Gothic"/>
          <w:bCs/>
          <w:shd w:val="clear" w:color="auto" w:fill="FFFFFF"/>
        </w:rPr>
        <w:t>сведения об объёмах производства и реализации продукции и услуг Заказчика и его аффилированных лиц;</w:t>
      </w:r>
    </w:p>
    <w:p w:rsidR="006B47CE" w:rsidRPr="005904AD" w:rsidRDefault="006B47CE" w:rsidP="006B47CE">
      <w:pPr>
        <w:numPr>
          <w:ilvl w:val="0"/>
          <w:numId w:val="11"/>
        </w:numPr>
        <w:spacing w:line="274" w:lineRule="exact"/>
        <w:ind w:left="567" w:right="40" w:firstLine="0"/>
        <w:contextualSpacing/>
        <w:jc w:val="both"/>
        <w:rPr>
          <w:rFonts w:eastAsia="MS Gothic"/>
          <w:bCs/>
          <w:shd w:val="clear" w:color="auto" w:fill="FFFFFF"/>
        </w:rPr>
      </w:pPr>
      <w:r w:rsidRPr="005904AD">
        <w:rPr>
          <w:rFonts w:eastAsia="MS Gothic"/>
          <w:bCs/>
          <w:shd w:val="clear" w:color="auto" w:fill="FFFFFF"/>
        </w:rPr>
        <w:t>результаты анализа и оценки (отчёты), подготовленные Исполнителем согласно договорам и соглашениям, заключённым с Заказчиком.</w:t>
      </w:r>
    </w:p>
    <w:p w:rsidR="006B47CE" w:rsidRPr="005904AD" w:rsidRDefault="006B47CE" w:rsidP="006B47CE">
      <w:pPr>
        <w:spacing w:line="274" w:lineRule="exact"/>
        <w:ind w:right="40"/>
        <w:jc w:val="both"/>
        <w:rPr>
          <w:rFonts w:eastAsia="MS Gothic"/>
          <w:bCs/>
          <w:shd w:val="clear" w:color="auto" w:fill="FFFFFF"/>
        </w:rPr>
      </w:pPr>
    </w:p>
    <w:p w:rsidR="006B47CE" w:rsidRPr="005904AD" w:rsidRDefault="006B47CE" w:rsidP="006B47CE">
      <w:pPr>
        <w:numPr>
          <w:ilvl w:val="0"/>
          <w:numId w:val="34"/>
        </w:numPr>
        <w:spacing w:line="274" w:lineRule="exact"/>
        <w:ind w:right="40"/>
        <w:jc w:val="both"/>
        <w:rPr>
          <w:rFonts w:eastAsia="MS Gothic"/>
          <w:b/>
          <w:bCs/>
          <w:shd w:val="clear" w:color="auto" w:fill="FFFFFF"/>
        </w:rPr>
      </w:pPr>
      <w:r w:rsidRPr="005904AD">
        <w:rPr>
          <w:rFonts w:eastAsia="MS Gothic"/>
          <w:b/>
          <w:bCs/>
          <w:shd w:val="clear" w:color="auto" w:fill="FFFFFF"/>
        </w:rPr>
        <w:t>Требования к порядку подготовки и передачи заказчику документов при оказании услуг и их завершении</w:t>
      </w:r>
    </w:p>
    <w:p w:rsidR="006B47CE" w:rsidRPr="005904AD" w:rsidRDefault="006B47CE" w:rsidP="006B47CE">
      <w:pPr>
        <w:spacing w:line="274" w:lineRule="exact"/>
        <w:ind w:left="540" w:right="40"/>
        <w:jc w:val="both"/>
        <w:rPr>
          <w:rFonts w:eastAsia="MS Gothic"/>
          <w:b/>
          <w:bCs/>
          <w:shd w:val="clear" w:color="auto" w:fill="FFFFFF"/>
        </w:rPr>
      </w:pPr>
    </w:p>
    <w:p w:rsidR="006B47CE" w:rsidRPr="005904AD" w:rsidRDefault="006B47CE" w:rsidP="006B47CE">
      <w:pPr>
        <w:numPr>
          <w:ilvl w:val="1"/>
          <w:numId w:val="34"/>
        </w:numPr>
        <w:spacing w:line="274" w:lineRule="exact"/>
        <w:ind w:right="40"/>
        <w:jc w:val="both"/>
        <w:rPr>
          <w:rFonts w:eastAsia="MS Gothic"/>
          <w:bCs/>
          <w:shd w:val="clear" w:color="auto" w:fill="FFFFFF"/>
        </w:rPr>
      </w:pPr>
      <w:r w:rsidRPr="005904AD">
        <w:t>Приёмка оказанных услуг осуществляется на основании акта сдачи-приёмки оказанных услуг и счёта-фактуры.</w:t>
      </w:r>
    </w:p>
    <w:p w:rsidR="006B47CE" w:rsidRPr="005904AD" w:rsidRDefault="006B47CE" w:rsidP="006B47CE">
      <w:pPr>
        <w:tabs>
          <w:tab w:val="left" w:pos="892"/>
        </w:tabs>
        <w:spacing w:line="276" w:lineRule="auto"/>
        <w:ind w:left="567" w:right="40"/>
        <w:jc w:val="both"/>
      </w:pPr>
    </w:p>
    <w:p w:rsidR="006B47CE" w:rsidRPr="005904AD" w:rsidRDefault="006B47CE" w:rsidP="006B47CE">
      <w:pPr>
        <w:numPr>
          <w:ilvl w:val="0"/>
          <w:numId w:val="34"/>
        </w:numPr>
        <w:spacing w:line="274" w:lineRule="exact"/>
        <w:ind w:right="40"/>
        <w:jc w:val="both"/>
        <w:rPr>
          <w:rFonts w:eastAsia="MS Gothic"/>
          <w:b/>
          <w:bCs/>
          <w:shd w:val="clear" w:color="auto" w:fill="FFFFFF"/>
        </w:rPr>
      </w:pPr>
      <w:r w:rsidRPr="005904AD">
        <w:rPr>
          <w:rFonts w:eastAsia="MS Gothic"/>
          <w:b/>
          <w:bCs/>
          <w:shd w:val="clear" w:color="auto" w:fill="FFFFFF"/>
        </w:rPr>
        <w:t>Требования к гарантийным обязательствам</w:t>
      </w:r>
    </w:p>
    <w:p w:rsidR="006B47CE" w:rsidRPr="005904AD" w:rsidRDefault="006B47CE" w:rsidP="006B47CE">
      <w:pPr>
        <w:spacing w:line="274" w:lineRule="exact"/>
        <w:ind w:left="567" w:right="40"/>
        <w:jc w:val="both"/>
        <w:rPr>
          <w:rFonts w:eastAsia="MS Gothic"/>
          <w:b/>
          <w:bCs/>
          <w:shd w:val="clear" w:color="auto" w:fill="FFFFFF"/>
        </w:rPr>
      </w:pPr>
    </w:p>
    <w:p w:rsidR="006B47CE" w:rsidRPr="005904AD" w:rsidRDefault="006B47CE" w:rsidP="006B47CE">
      <w:pPr>
        <w:numPr>
          <w:ilvl w:val="1"/>
          <w:numId w:val="34"/>
        </w:numPr>
        <w:spacing w:line="276" w:lineRule="auto"/>
        <w:ind w:right="40"/>
        <w:jc w:val="both"/>
        <w:rPr>
          <w:rFonts w:eastAsia="Calibri"/>
          <w:bCs/>
          <w:shd w:val="clear" w:color="auto" w:fill="FFFFFF"/>
        </w:rPr>
      </w:pPr>
      <w:r w:rsidRPr="005904AD">
        <w:rPr>
          <w:bCs/>
        </w:rPr>
        <w:t>Исполнитель гарантирует надлежащее качество работ. В случае обнаружения брака</w:t>
      </w:r>
      <w:r w:rsidRPr="005904AD">
        <w:rPr>
          <w:rFonts w:eastAsia="Calibri"/>
          <w:bCs/>
          <w:shd w:val="clear" w:color="auto" w:fill="FFFFFF"/>
        </w:rPr>
        <w:t xml:space="preserve"> Заказчик вправе потребовать полное возмещение потерь, понесённых Заказчиком, путём денежных выплат.</w:t>
      </w:r>
    </w:p>
    <w:p w:rsidR="006B47CE" w:rsidRPr="005904AD" w:rsidRDefault="006B47CE" w:rsidP="006B47CE">
      <w:pPr>
        <w:spacing w:line="274" w:lineRule="exact"/>
        <w:ind w:left="567" w:right="40"/>
        <w:jc w:val="both"/>
        <w:rPr>
          <w:rFonts w:eastAsia="MS Gothic"/>
          <w:b/>
          <w:bCs/>
          <w:shd w:val="clear" w:color="auto" w:fill="FFFFFF"/>
        </w:rPr>
      </w:pPr>
    </w:p>
    <w:p w:rsidR="006B47CE" w:rsidRPr="005904AD" w:rsidRDefault="006B47CE" w:rsidP="006B47CE">
      <w:pPr>
        <w:spacing w:line="274" w:lineRule="exact"/>
        <w:ind w:left="283" w:right="40"/>
        <w:jc w:val="both"/>
        <w:rPr>
          <w:rFonts w:eastAsia="MS Gothic"/>
          <w:b/>
          <w:bCs/>
          <w:shd w:val="clear" w:color="auto" w:fill="FFFFFF"/>
        </w:rPr>
      </w:pPr>
      <w:r w:rsidRPr="005904AD">
        <w:rPr>
          <w:rFonts w:eastAsia="MS Gothic"/>
          <w:b/>
          <w:bCs/>
          <w:shd w:val="clear" w:color="auto" w:fill="FFFFFF"/>
        </w:rPr>
        <w:t>10. Ответственность исполнителя</w:t>
      </w:r>
    </w:p>
    <w:p w:rsidR="006B47CE" w:rsidRPr="005904AD" w:rsidRDefault="006B47CE" w:rsidP="006B47CE">
      <w:pPr>
        <w:spacing w:line="274" w:lineRule="exact"/>
        <w:ind w:left="567" w:right="40"/>
        <w:jc w:val="both"/>
        <w:rPr>
          <w:rFonts w:eastAsia="MS Gothic"/>
          <w:b/>
          <w:bCs/>
          <w:shd w:val="clear" w:color="auto" w:fill="FFFFFF"/>
        </w:rPr>
      </w:pPr>
    </w:p>
    <w:p w:rsidR="006B47CE" w:rsidRPr="005904AD" w:rsidRDefault="006B47CE" w:rsidP="006B47CE">
      <w:pPr>
        <w:numPr>
          <w:ilvl w:val="1"/>
          <w:numId w:val="37"/>
        </w:numPr>
        <w:spacing w:line="276" w:lineRule="auto"/>
        <w:ind w:right="40"/>
        <w:contextualSpacing/>
        <w:jc w:val="both"/>
      </w:pPr>
      <w:r w:rsidRPr="005904AD">
        <w:t xml:space="preserve"> Исполнитель обязан выполнить надлежащим образом работы/услуги в предусмотренные Договором и/или Дополнительными соглашениями к нему сроки.</w:t>
      </w:r>
    </w:p>
    <w:p w:rsidR="006B47CE" w:rsidRPr="005904AD" w:rsidRDefault="006B47CE" w:rsidP="006B47CE">
      <w:pPr>
        <w:numPr>
          <w:ilvl w:val="1"/>
          <w:numId w:val="37"/>
        </w:numPr>
        <w:spacing w:line="276" w:lineRule="auto"/>
        <w:ind w:right="40"/>
        <w:contextualSpacing/>
        <w:jc w:val="both"/>
      </w:pPr>
      <w:r w:rsidRPr="005904AD">
        <w:t xml:space="preserve"> При нарушении Исполнителем своих обязательств Заказчик вправе требовать от Исполнителя уплаты ему штрафной неустойки в размере 0,03% от стоимости не </w:t>
      </w:r>
      <w:r w:rsidRPr="005904AD">
        <w:lastRenderedPageBreak/>
        <w:t>выполненных работ/услуг за каждый календарный день просрочки, но всего не более 5% от стоимости не выполненных работ/услуг.</w:t>
      </w:r>
    </w:p>
    <w:p w:rsidR="006B47CE" w:rsidRPr="005904AD" w:rsidRDefault="006B47CE" w:rsidP="006B47CE">
      <w:pPr>
        <w:numPr>
          <w:ilvl w:val="1"/>
          <w:numId w:val="37"/>
        </w:numPr>
        <w:spacing w:line="276" w:lineRule="auto"/>
        <w:ind w:right="40"/>
        <w:contextualSpacing/>
        <w:jc w:val="both"/>
      </w:pPr>
      <w:r w:rsidRPr="005904AD">
        <w:t xml:space="preserve"> В каждом конкретном Дополнительном соглашении Стороны вправе предусмотреть иные условия ответственности Сторон за ненадлежащее выполнение своих обязательств.  </w:t>
      </w:r>
    </w:p>
    <w:p w:rsidR="006B47CE" w:rsidRPr="005904AD" w:rsidRDefault="006B47CE" w:rsidP="006B47CE">
      <w:pPr>
        <w:numPr>
          <w:ilvl w:val="1"/>
          <w:numId w:val="37"/>
        </w:numPr>
        <w:spacing w:line="276" w:lineRule="auto"/>
        <w:ind w:right="40"/>
        <w:contextualSpacing/>
        <w:jc w:val="both"/>
      </w:pPr>
      <w:r w:rsidRPr="005904AD">
        <w:t xml:space="preserve"> За нарушение условий ТЗ, повлёкшее ухудшение результата оказанных услуг, Заказчик вправе потребовать от Исполнителя безвозмездного устранения недостатков в сроки, установленные Заказчиком.</w:t>
      </w:r>
    </w:p>
    <w:p w:rsidR="006B47CE" w:rsidRPr="005904AD" w:rsidRDefault="006B47CE" w:rsidP="006B47CE">
      <w:pPr>
        <w:numPr>
          <w:ilvl w:val="1"/>
          <w:numId w:val="37"/>
        </w:numPr>
        <w:spacing w:line="276" w:lineRule="auto"/>
        <w:ind w:right="40"/>
        <w:contextualSpacing/>
        <w:jc w:val="both"/>
        <w:rPr>
          <w:shd w:val="clear" w:color="auto" w:fill="FFFFFF"/>
        </w:rPr>
      </w:pPr>
      <w:r w:rsidRPr="005904AD">
        <w:rPr>
          <w:rFonts w:eastAsia="MS Gothic"/>
          <w:bCs/>
          <w:shd w:val="clear" w:color="auto" w:fill="FFFFFF"/>
        </w:rPr>
        <w:t xml:space="preserve"> Уплата неустойки и возмещение убытков не освобождает Исполнителя от оказания услуг по ТЗ и устранения нарушений. В случаях, когда услуги оказаны Исполнителем с отступлением от требований ТЗ, ухудшившими их качество, Заказчик вправе по своему выбору потребовать от Исполнителя безвозмездного устранения недостатков в разумный срок либо уменьшения установленной цены за оказанные услуги. При не устранении исполнителем выявленных недостатков услуг в срок, установленный Заказчиком (в срок, согласованный сторонами), либо если недостатки являются неустранимыми, Заказчик вправе потребовать возмещения причинённых убытков.</w:t>
      </w:r>
    </w:p>
    <w:p w:rsidR="006B47CE" w:rsidRPr="005904AD" w:rsidRDefault="006B47CE" w:rsidP="006B47CE">
      <w:pPr>
        <w:numPr>
          <w:ilvl w:val="1"/>
          <w:numId w:val="37"/>
        </w:numPr>
        <w:spacing w:line="276" w:lineRule="auto"/>
        <w:ind w:right="40"/>
        <w:contextualSpacing/>
        <w:jc w:val="both"/>
      </w:pPr>
      <w:r w:rsidRPr="005904AD">
        <w:rPr>
          <w:rFonts w:eastAsia="MS Gothic"/>
          <w:bCs/>
          <w:shd w:val="clear" w:color="auto" w:fill="FFFFFF"/>
        </w:rPr>
        <w:t xml:space="preserve"> Исполнитель обязан выставлять счета-фактуры в сроки, установленные действующим законодательством Российской Федерации.</w:t>
      </w:r>
    </w:p>
    <w:p w:rsidR="006B47CE" w:rsidRPr="005904AD" w:rsidRDefault="006B47CE" w:rsidP="006B47CE">
      <w:pPr>
        <w:numPr>
          <w:ilvl w:val="1"/>
          <w:numId w:val="37"/>
        </w:numPr>
        <w:spacing w:line="276" w:lineRule="auto"/>
        <w:ind w:right="40"/>
        <w:contextualSpacing/>
        <w:jc w:val="both"/>
      </w:pPr>
      <w:r w:rsidRPr="005904AD">
        <w:rPr>
          <w:rFonts w:eastAsia="MS Gothic"/>
          <w:bCs/>
          <w:shd w:val="clear" w:color="auto" w:fill="FFFFFF"/>
        </w:rPr>
        <w:t xml:space="preserve"> В случае возникновения обоснованных претензий по качеству оказанных услуг Исполнитель обязан своими силами и за свой счет устранить все недостатки.</w:t>
      </w:r>
    </w:p>
    <w:p w:rsidR="006B47CE" w:rsidRPr="005904AD" w:rsidRDefault="006B47CE" w:rsidP="006B47CE">
      <w:pPr>
        <w:numPr>
          <w:ilvl w:val="1"/>
          <w:numId w:val="37"/>
        </w:numPr>
        <w:spacing w:line="276" w:lineRule="auto"/>
        <w:ind w:right="40"/>
        <w:contextualSpacing/>
        <w:jc w:val="both"/>
      </w:pPr>
      <w:r w:rsidRPr="005904AD">
        <w:rPr>
          <w:rFonts w:eastAsia="MS Gothic"/>
          <w:bCs/>
          <w:shd w:val="clear" w:color="auto" w:fill="FFFFFF"/>
        </w:rPr>
        <w:t xml:space="preserve"> В случае использования Исполнителем материалов, предоставленных Заказчиком, или материалов, разработанных и переданных Заказчику во исполнение Договора, для целей иных, нежели установленные Договором, или передачи указанных материалов третьим лицам без письменного согласия Заказчика Исполнитель уплачивает Заказчику штраф в размере 5% от стоимости услуг по Договору, а также возмещает убытки в сумме, не покрытой штрафом.</w:t>
      </w:r>
    </w:p>
    <w:p w:rsidR="006B47CE" w:rsidRPr="005904AD" w:rsidRDefault="006B47CE" w:rsidP="006B47CE">
      <w:pPr>
        <w:numPr>
          <w:ilvl w:val="1"/>
          <w:numId w:val="37"/>
        </w:numPr>
        <w:spacing w:line="276" w:lineRule="auto"/>
        <w:ind w:right="40"/>
        <w:contextualSpacing/>
        <w:jc w:val="both"/>
      </w:pPr>
      <w:r w:rsidRPr="005904AD">
        <w:rPr>
          <w:rFonts w:eastAsia="MS Gothic"/>
          <w:bCs/>
          <w:shd w:val="clear" w:color="auto" w:fill="FFFFFF"/>
        </w:rPr>
        <w:t xml:space="preserve"> Раскрытие информации о бенефициарах Исполнителя:</w:t>
      </w:r>
    </w:p>
    <w:p w:rsidR="006B47CE" w:rsidRPr="005904AD" w:rsidRDefault="006B47CE" w:rsidP="006B47CE">
      <w:pPr>
        <w:shd w:val="clear" w:color="auto" w:fill="FFFFFF"/>
        <w:spacing w:before="180" w:line="276" w:lineRule="auto"/>
        <w:ind w:left="567" w:right="40"/>
        <w:contextualSpacing/>
        <w:jc w:val="both"/>
        <w:rPr>
          <w:rFonts w:eastAsia="MS Gothic"/>
          <w:bCs/>
          <w:shd w:val="clear" w:color="auto" w:fill="FFFFFF"/>
        </w:rPr>
      </w:pPr>
      <w:r w:rsidRPr="005904AD">
        <w:rPr>
          <w:rFonts w:eastAsia="MS Gothic"/>
          <w:bCs/>
          <w:shd w:val="clear" w:color="auto" w:fill="FFFFFF"/>
        </w:rPr>
        <w:t>В течение 5 (пяти) календарных дней с момента заключения Договора Исполнитель обязуется раскрыть Заказчику сведения о собственниках (номинальных владельцах) долей/акций Исполнителя с указанием бенефициаров (в том числе конечного бенефициара) с предоставлением подтверждающих документов. В случае любых изменений сведений о собственниках (номинальных владельцах) долей/акций Исполнителя, включая бенефициаров (в том числе конечного бенефициара), Исполнитель обязуется в течение 5 (пяти) календарных дней с даты наступления таких изменений предоставить Заказчику актуализированные сведения. При раскрытии соответствующей информации Стороны обязуются производить обработку персональных данных в соответствии с Федеральным законом №152-ФЗ от 27.07.2006 «О персональных данных».</w:t>
      </w:r>
    </w:p>
    <w:p w:rsidR="006B47CE" w:rsidRPr="005904AD" w:rsidRDefault="006B47CE" w:rsidP="006B47CE">
      <w:pPr>
        <w:shd w:val="clear" w:color="auto" w:fill="FFFFFF"/>
        <w:spacing w:before="180" w:line="276" w:lineRule="auto"/>
        <w:ind w:left="567" w:right="40"/>
        <w:contextualSpacing/>
        <w:jc w:val="both"/>
        <w:rPr>
          <w:rFonts w:eastAsia="MS Gothic"/>
          <w:bCs/>
          <w:shd w:val="clear" w:color="auto" w:fill="FFFFFF"/>
        </w:rPr>
      </w:pPr>
      <w:r w:rsidRPr="005904AD">
        <w:rPr>
          <w:rFonts w:eastAsia="MS Gothic"/>
          <w:bCs/>
          <w:shd w:val="clear" w:color="auto" w:fill="FFFFFF"/>
        </w:rPr>
        <w:t xml:space="preserve">Исполнитель обязан обеспечить соблюдение прав правообладателей, объекты интеллектуальной собственности (программный код (программы для ЭВМ), изображения, текстовые статьи, базы данных и т.д.) которых используются Исполнителем при оказании услуг по Договору и (или) включаются в результат услуг (интернет-сайты). Заказчику принадлежат исключительные права на все объекты интеллектуальной собственности, созданные Исполнителем при исполнении настоящего </w:t>
      </w:r>
      <w:r w:rsidRPr="005904AD">
        <w:rPr>
          <w:rFonts w:eastAsia="MS Gothic"/>
          <w:bCs/>
          <w:shd w:val="clear" w:color="auto" w:fill="FFFFFF"/>
        </w:rPr>
        <w:lastRenderedPageBreak/>
        <w:t>Договора, причём как те, создание которых прямо предусмотрено настоящим Договором, так и те, создание которых Договором прямо не предусмотрено. Исполнитель не сохраняет за собой каких-либо прав на такие объекты интеллектуальной собственности и не вправе их использовать каким бы то ни было способом без разрешения Заказчика. На объекты интеллектуальной собственности, исключительное право на которые принадлежит третьим лицам и которые были включены Исполнителем в результаты услуг, Исполнитель передает (предоставляет) Заказчику неисключительное право (неисключительную лицензию) в объеме, позволяющем делать неограниченное количество копий (на бумажных носителях, в электронном виде и иными способами), публиковать (делать доступным для всеобщего сведения) в сети Интернет, в иных информационных сетях, распространять, перерабатывать по своему усмотрению, записывать и хранить в памяти ЭВМ на весь срок действия исключительного права.</w:t>
      </w:r>
    </w:p>
    <w:p w:rsidR="006B47CE" w:rsidRPr="005904AD" w:rsidRDefault="006B47CE" w:rsidP="006B47CE">
      <w:pPr>
        <w:spacing w:line="276" w:lineRule="auto"/>
        <w:ind w:left="567" w:right="40"/>
        <w:contextualSpacing/>
        <w:jc w:val="both"/>
        <w:rPr>
          <w:rFonts w:eastAsia="MS Gothic"/>
          <w:b/>
          <w:bCs/>
          <w:shd w:val="clear" w:color="auto" w:fill="FFFFFF"/>
        </w:rPr>
      </w:pPr>
    </w:p>
    <w:p w:rsidR="006B47CE" w:rsidRPr="005904AD" w:rsidRDefault="006B47CE" w:rsidP="006B47CE">
      <w:pPr>
        <w:numPr>
          <w:ilvl w:val="0"/>
          <w:numId w:val="37"/>
        </w:numPr>
        <w:spacing w:line="274" w:lineRule="exact"/>
        <w:ind w:right="40"/>
        <w:jc w:val="both"/>
        <w:rPr>
          <w:rFonts w:eastAsia="MS Gothic"/>
          <w:b/>
          <w:bCs/>
          <w:shd w:val="clear" w:color="auto" w:fill="FFFFFF"/>
        </w:rPr>
      </w:pPr>
      <w:r w:rsidRPr="005904AD">
        <w:rPr>
          <w:rFonts w:eastAsia="MS Gothic"/>
          <w:b/>
          <w:bCs/>
          <w:shd w:val="clear" w:color="auto" w:fill="FFFFFF"/>
        </w:rPr>
        <w:t>Требования к порядку привлечению субподрядчиков</w:t>
      </w:r>
    </w:p>
    <w:p w:rsidR="006B47CE" w:rsidRPr="005904AD" w:rsidRDefault="006B47CE" w:rsidP="006B47CE">
      <w:pPr>
        <w:spacing w:line="274" w:lineRule="exact"/>
        <w:ind w:left="567" w:right="40"/>
        <w:jc w:val="both"/>
        <w:rPr>
          <w:rFonts w:eastAsia="MS Gothic"/>
          <w:b/>
          <w:bCs/>
          <w:shd w:val="clear" w:color="auto" w:fill="FFFFFF"/>
        </w:rPr>
      </w:pPr>
    </w:p>
    <w:p w:rsidR="006B47CE" w:rsidRPr="005904AD" w:rsidRDefault="006B47CE" w:rsidP="006B47CE">
      <w:pPr>
        <w:spacing w:line="274" w:lineRule="exact"/>
        <w:ind w:left="567" w:right="40"/>
        <w:jc w:val="both"/>
        <w:rPr>
          <w:b/>
        </w:rPr>
      </w:pPr>
      <w:r w:rsidRPr="005904AD">
        <w:t>Исполнитель, по согласованию с Заказчиком, имеет право, в случае необходимости, привлекать соисполнителей (субподрядчиков) на этапе исполнения договора, но не более чем на 10% от общего объёма услуг, без увеличения стоимости услуг по Договору с сохранением своей ответственности за оказанные услуги в целом.</w:t>
      </w:r>
      <w:r w:rsidRPr="005904AD">
        <w:rPr>
          <w:b/>
        </w:rPr>
        <w:t xml:space="preserve"> </w:t>
      </w:r>
    </w:p>
    <w:p w:rsidR="006B47CE" w:rsidRPr="005904AD" w:rsidRDefault="006B47CE" w:rsidP="006B47CE">
      <w:pPr>
        <w:spacing w:line="274" w:lineRule="exact"/>
        <w:ind w:left="567" w:right="40"/>
        <w:jc w:val="both"/>
        <w:rPr>
          <w:b/>
        </w:rPr>
      </w:pPr>
    </w:p>
    <w:p w:rsidR="006B47CE" w:rsidRPr="005904AD" w:rsidRDefault="006B47CE" w:rsidP="006B47CE">
      <w:pPr>
        <w:numPr>
          <w:ilvl w:val="0"/>
          <w:numId w:val="37"/>
        </w:numPr>
        <w:spacing w:line="274" w:lineRule="exact"/>
        <w:ind w:right="40"/>
        <w:jc w:val="both"/>
        <w:rPr>
          <w:rFonts w:eastAsia="MS Gothic"/>
          <w:b/>
          <w:shd w:val="clear" w:color="auto" w:fill="FFFFFF"/>
        </w:rPr>
      </w:pPr>
      <w:r w:rsidRPr="005904AD">
        <w:rPr>
          <w:rFonts w:eastAsia="MS Gothic"/>
          <w:b/>
          <w:bCs/>
          <w:shd w:val="clear" w:color="auto" w:fill="FFFFFF"/>
        </w:rPr>
        <w:t>Порядок формирования коммерческого предложения участника, обоснования цены, расчётов</w:t>
      </w:r>
    </w:p>
    <w:p w:rsidR="006B47CE" w:rsidRPr="005904AD" w:rsidRDefault="006B47CE" w:rsidP="006B47CE">
      <w:pPr>
        <w:spacing w:line="274" w:lineRule="exact"/>
        <w:ind w:left="567" w:right="40"/>
        <w:jc w:val="both"/>
        <w:rPr>
          <w:rFonts w:eastAsia="MS Gothic"/>
          <w:b/>
          <w:bCs/>
          <w:shd w:val="clear" w:color="auto" w:fill="FFFFFF"/>
        </w:rPr>
      </w:pPr>
    </w:p>
    <w:p w:rsidR="006B47CE" w:rsidRPr="005904AD" w:rsidRDefault="006B47CE" w:rsidP="006B47CE">
      <w:pPr>
        <w:tabs>
          <w:tab w:val="left" w:pos="888"/>
        </w:tabs>
        <w:spacing w:line="276" w:lineRule="auto"/>
        <w:ind w:left="567" w:right="40"/>
        <w:jc w:val="both"/>
      </w:pPr>
      <w:r w:rsidRPr="005904AD">
        <w:t>12.1. Исполнитель в своём коммерческом предложении предоставляет расценки за единицу услуг согласно приложению 1. Цена за единицу услуг является фиксированной и изменению до окончания срока действия договора не подлежит.</w:t>
      </w:r>
    </w:p>
    <w:p w:rsidR="006B47CE" w:rsidRPr="005904AD" w:rsidRDefault="006B47CE" w:rsidP="006B47CE">
      <w:pPr>
        <w:tabs>
          <w:tab w:val="left" w:pos="888"/>
        </w:tabs>
        <w:spacing w:line="276" w:lineRule="auto"/>
        <w:ind w:left="567" w:right="40"/>
        <w:jc w:val="both"/>
      </w:pPr>
      <w:r w:rsidRPr="005904AD">
        <w:t>12.2. После утверждения Заказчиком, величина затрат Исполнителя на выполнение данной услуги в объёме настоящего ТЗ становится фиксированной и увеличению в процессе выполнения договора не подлежит, даже если окажется, что Исполнитель учёл не все свои затраты, которые он фактически понёс при выполнении данной услуги.</w:t>
      </w:r>
    </w:p>
    <w:p w:rsidR="006B47CE" w:rsidRPr="005904AD" w:rsidRDefault="006B47CE" w:rsidP="006B47CE">
      <w:pPr>
        <w:tabs>
          <w:tab w:val="left" w:pos="888"/>
        </w:tabs>
        <w:spacing w:line="276" w:lineRule="auto"/>
        <w:ind w:left="567" w:right="40"/>
        <w:jc w:val="both"/>
      </w:pPr>
      <w:r w:rsidRPr="005904AD">
        <w:t>12.3. В стоимость услуг Исполнителя, в указанную им за единицу услуги, должны быть включены все необходимые платежи, в т.ч. стоимость за устранения выявленных дефектов.</w:t>
      </w:r>
      <w:r w:rsidRPr="005904AD" w:rsidDel="00930D32">
        <w:t xml:space="preserve"> </w:t>
      </w:r>
      <w:r w:rsidRPr="005904AD">
        <w:t>При выявлении непредвиденных, не входящих в калькуляцию услуг, Стороны при взаимном согласии заключают дополнительное соглашение к основному договору.</w:t>
      </w:r>
    </w:p>
    <w:p w:rsidR="006B47CE" w:rsidRPr="005904AD" w:rsidRDefault="006B47CE" w:rsidP="006B47CE">
      <w:pPr>
        <w:spacing w:line="274" w:lineRule="exact"/>
        <w:ind w:left="567" w:right="40"/>
        <w:jc w:val="both"/>
        <w:rPr>
          <w:rFonts w:eastAsia="MS Gothic"/>
          <w:b/>
          <w:bCs/>
          <w:shd w:val="clear" w:color="auto" w:fill="FFFFFF"/>
        </w:rPr>
      </w:pPr>
    </w:p>
    <w:p w:rsidR="006B47CE" w:rsidRPr="005904AD" w:rsidRDefault="006B47CE" w:rsidP="006B47CE">
      <w:pPr>
        <w:shd w:val="clear" w:color="auto" w:fill="FFFFFF"/>
        <w:spacing w:before="180" w:line="274" w:lineRule="exact"/>
        <w:ind w:left="567" w:right="40"/>
        <w:jc w:val="both"/>
        <w:rPr>
          <w:rFonts w:eastAsia="MS Gothic"/>
          <w:b/>
          <w:bCs/>
          <w:shd w:val="clear" w:color="auto" w:fill="FFFFFF"/>
        </w:rPr>
      </w:pPr>
      <w:r w:rsidRPr="005904AD">
        <w:rPr>
          <w:rFonts w:eastAsia="MS Gothic"/>
          <w:b/>
          <w:bCs/>
          <w:shd w:val="clear" w:color="auto" w:fill="FFFFFF"/>
        </w:rPr>
        <w:t xml:space="preserve">13. Требование к участникам закупки </w:t>
      </w:r>
    </w:p>
    <w:p w:rsidR="006B47CE" w:rsidRPr="005904AD" w:rsidRDefault="006B47CE" w:rsidP="006B47CE">
      <w:pPr>
        <w:shd w:val="clear" w:color="auto" w:fill="FFFFFF"/>
        <w:spacing w:before="180" w:line="274" w:lineRule="exact"/>
        <w:ind w:left="567" w:right="40"/>
        <w:jc w:val="both"/>
        <w:rPr>
          <w:rFonts w:eastAsia="MS Gothic"/>
          <w:b/>
          <w:bCs/>
          <w:shd w:val="clear" w:color="auto" w:fill="FFFFFF"/>
        </w:rPr>
      </w:pPr>
    </w:p>
    <w:p w:rsidR="006B47CE" w:rsidRPr="005904AD" w:rsidRDefault="006B47CE" w:rsidP="006B47CE">
      <w:pPr>
        <w:spacing w:line="274" w:lineRule="exact"/>
        <w:ind w:left="567" w:right="40"/>
        <w:jc w:val="both"/>
        <w:rPr>
          <w:rFonts w:eastAsia="MS Gothic"/>
          <w:bCs/>
          <w:shd w:val="clear" w:color="auto" w:fill="FFFFFF"/>
        </w:rPr>
      </w:pPr>
      <w:r w:rsidRPr="005904AD">
        <w:rPr>
          <w:rFonts w:eastAsia="MS Gothic"/>
          <w:bCs/>
          <w:shd w:val="clear" w:color="auto" w:fill="FFFFFF"/>
        </w:rPr>
        <w:t>13.1. Требования о наличии кадровых ресурсов и их квалификации</w:t>
      </w:r>
    </w:p>
    <w:p w:rsidR="006B47CE" w:rsidRPr="005904AD" w:rsidRDefault="006B47CE" w:rsidP="006B47CE">
      <w:pPr>
        <w:spacing w:line="274" w:lineRule="exact"/>
        <w:ind w:left="567" w:right="40"/>
        <w:jc w:val="both"/>
        <w:rPr>
          <w:rFonts w:eastAsia="MS Gothic"/>
          <w:bCs/>
          <w:shd w:val="clear" w:color="auto" w:fill="FFFFFF"/>
        </w:rPr>
      </w:pPr>
    </w:p>
    <w:p w:rsidR="006B47CE" w:rsidRPr="005904AD" w:rsidRDefault="006B47CE" w:rsidP="006B47CE">
      <w:pPr>
        <w:ind w:left="567"/>
        <w:jc w:val="both"/>
        <w:rPr>
          <w:rFonts w:eastAsia="Calibri"/>
          <w:sz w:val="23"/>
          <w:szCs w:val="23"/>
          <w:shd w:val="clear" w:color="auto" w:fill="FFFFFF"/>
          <w:lang w:val="x-none"/>
        </w:rPr>
      </w:pPr>
      <w:r w:rsidRPr="005904AD">
        <w:rPr>
          <w:rFonts w:eastAsia="MS Gothic"/>
          <w:bCs/>
          <w:shd w:val="clear" w:color="auto" w:fill="FFFFFF"/>
          <w:lang w:val="x-none"/>
        </w:rPr>
        <w:t>13.1.1. Исполнитель должен иметь в штате не менее 5 сертифицированных специалистов (менеджеров, контент-редакторов, программистов, системных администраторов) по программе сертификации Битрикс, подтверждённые сканами сертификатов, состав проектной команды указывается Участником в справке о кадровых ресурсах (табл.1).</w:t>
      </w:r>
    </w:p>
    <w:p w:rsidR="006B47CE" w:rsidRPr="005904AD" w:rsidRDefault="006B47CE" w:rsidP="006B47CE">
      <w:pPr>
        <w:shd w:val="clear" w:color="auto" w:fill="FFFFFF"/>
        <w:spacing w:before="180" w:line="274" w:lineRule="exact"/>
        <w:ind w:left="567" w:right="40"/>
        <w:jc w:val="both"/>
        <w:rPr>
          <w:rFonts w:eastAsia="MS Gothic"/>
          <w:bCs/>
          <w:shd w:val="clear" w:color="auto" w:fill="FFFFFF"/>
        </w:rPr>
      </w:pPr>
      <w:r w:rsidRPr="005904AD">
        <w:rPr>
          <w:rFonts w:eastAsia="MS Gothic"/>
          <w:bCs/>
          <w:shd w:val="clear" w:color="auto" w:fill="FFFFFF"/>
        </w:rPr>
        <w:lastRenderedPageBreak/>
        <w:t>13.1.2.</w:t>
      </w:r>
      <w:r w:rsidRPr="005904AD">
        <w:rPr>
          <w:b/>
          <w:sz w:val="23"/>
          <w:szCs w:val="23"/>
        </w:rPr>
        <w:t xml:space="preserve"> </w:t>
      </w:r>
      <w:r w:rsidRPr="005904AD">
        <w:rPr>
          <w:rFonts w:eastAsia="MS Gothic"/>
          <w:bCs/>
          <w:shd w:val="clear" w:color="auto" w:fill="FFFFFF"/>
        </w:rPr>
        <w:t>У исполнителя должен быть опыт создания, поддержки и модернизации информационных ресурсов с количеством уникальных пользовательских запросов более 15 000 в день.</w:t>
      </w:r>
    </w:p>
    <w:p w:rsidR="006B47CE" w:rsidRPr="005904AD" w:rsidRDefault="006B47CE" w:rsidP="006B47CE">
      <w:pPr>
        <w:shd w:val="clear" w:color="auto" w:fill="FFFFFF"/>
        <w:spacing w:before="180" w:line="274" w:lineRule="exact"/>
        <w:ind w:left="567" w:right="40"/>
        <w:jc w:val="both"/>
        <w:rPr>
          <w:rFonts w:eastAsia="MS Gothic"/>
          <w:bCs/>
          <w:shd w:val="clear" w:color="auto" w:fill="FFFFFF"/>
        </w:rPr>
      </w:pPr>
      <w:r w:rsidRPr="005904AD">
        <w:rPr>
          <w:rFonts w:eastAsia="MS Gothic"/>
          <w:bCs/>
          <w:shd w:val="clear" w:color="auto" w:fill="FFFFFF"/>
        </w:rPr>
        <w:t>13.1.3. Исполнитель должен выделить проектную команду по работе с Заказчиком (не менее 2 (двух) квалифицированных программистов, не менее 1 (одного) квалифицированного контент-редактора, не менее 1 (одного) квалифицированного системного администратора, не менее 1 (одного) квалифицированного дизайнера, с высшим образованием для исполнения договора), состав проектной команды указывается Участником в справке о кадровых ресурсах.</w:t>
      </w:r>
    </w:p>
    <w:p w:rsidR="006B47CE" w:rsidRPr="005904AD" w:rsidRDefault="006B47CE" w:rsidP="006B47CE">
      <w:pPr>
        <w:shd w:val="clear" w:color="auto" w:fill="FFFFFF"/>
        <w:spacing w:before="180" w:line="274" w:lineRule="exact"/>
        <w:ind w:left="567" w:right="40"/>
        <w:jc w:val="both"/>
        <w:rPr>
          <w:rFonts w:eastAsia="MS Gothic"/>
          <w:bCs/>
          <w:shd w:val="clear" w:color="auto" w:fill="FFFFFF"/>
        </w:rPr>
      </w:pPr>
      <w:r w:rsidRPr="005904AD">
        <w:rPr>
          <w:rFonts w:eastAsia="MS Gothic"/>
          <w:bCs/>
          <w:shd w:val="clear" w:color="auto" w:fill="FFFFFF"/>
        </w:rPr>
        <w:t>13.1.4.</w:t>
      </w:r>
      <w:r w:rsidRPr="005904AD">
        <w:rPr>
          <w:rFonts w:eastAsia="MS Gothic"/>
          <w:bCs/>
          <w:shd w:val="clear" w:color="auto" w:fill="FFFFFF"/>
        </w:rPr>
        <w:tab/>
        <w:t>Исполнитель должен выделить персонального менеджера, который в случае чрезвычайных ситуаций, будет находиться в зоне доступа в режиме 24 часа / 7 дней в неделю.</w:t>
      </w:r>
    </w:p>
    <w:p w:rsidR="006B47CE" w:rsidRPr="005904AD" w:rsidRDefault="006B47CE" w:rsidP="006B47CE">
      <w:pPr>
        <w:shd w:val="clear" w:color="auto" w:fill="FFFFFF"/>
        <w:spacing w:before="180" w:line="274" w:lineRule="exact"/>
        <w:ind w:left="567" w:right="40"/>
        <w:jc w:val="both"/>
        <w:rPr>
          <w:rFonts w:eastAsia="MS Gothic"/>
          <w:b/>
          <w:bCs/>
          <w:shd w:val="clear" w:color="auto" w:fill="FFFFFF"/>
        </w:rPr>
      </w:pPr>
    </w:p>
    <w:p w:rsidR="006B47CE" w:rsidRPr="005904AD" w:rsidRDefault="006B47CE" w:rsidP="006B47CE">
      <w:pPr>
        <w:spacing w:line="274" w:lineRule="exact"/>
        <w:ind w:left="567" w:right="40"/>
        <w:jc w:val="both"/>
        <w:rPr>
          <w:rFonts w:eastAsia="MS Gothic"/>
          <w:b/>
          <w:bCs/>
          <w:shd w:val="clear" w:color="auto" w:fill="FFFFFF"/>
        </w:rPr>
      </w:pPr>
      <w:r w:rsidRPr="005904AD">
        <w:rPr>
          <w:rFonts w:eastAsia="MS Gothic"/>
          <w:b/>
          <w:bCs/>
          <w:shd w:val="clear" w:color="auto" w:fill="FFFFFF"/>
        </w:rPr>
        <w:t>13.2. Требования о наличии материально-технических ресурсов</w:t>
      </w:r>
    </w:p>
    <w:p w:rsidR="006B47CE" w:rsidRPr="005904AD" w:rsidRDefault="006B47CE" w:rsidP="006B47CE">
      <w:pPr>
        <w:spacing w:line="274" w:lineRule="exact"/>
        <w:ind w:left="567" w:right="40"/>
        <w:jc w:val="both"/>
        <w:rPr>
          <w:rFonts w:eastAsia="MS Gothic"/>
          <w:b/>
          <w:bCs/>
          <w:shd w:val="clear" w:color="auto" w:fill="FFFFFF"/>
        </w:rPr>
      </w:pPr>
    </w:p>
    <w:p w:rsidR="006B47CE" w:rsidRPr="005904AD" w:rsidRDefault="006B47CE" w:rsidP="006B47CE">
      <w:pPr>
        <w:ind w:left="567"/>
        <w:jc w:val="both"/>
        <w:rPr>
          <w:rFonts w:eastAsia="MS Gothic"/>
          <w:bCs/>
          <w:shd w:val="clear" w:color="auto" w:fill="FFFFFF"/>
        </w:rPr>
      </w:pPr>
      <w:r w:rsidRPr="005904AD">
        <w:rPr>
          <w:rFonts w:eastAsia="MS Gothic"/>
          <w:bCs/>
          <w:shd w:val="clear" w:color="auto" w:fill="FFFFFF"/>
        </w:rPr>
        <w:t>13.2.1. Исполнитель должен иметь собственную инфраструктуру обработки данных для тестирования и отладки сайта, его компонентов, а также для моделирования нагрузки при высокой посещаемости: выделенные серверы, виртуальные выделенные серверы, рабочие станции. Документальное подтверждение наличия такого инструментария справкой о материально-технических ресурсах является преимуществом.</w:t>
      </w:r>
    </w:p>
    <w:p w:rsidR="006B47CE" w:rsidRPr="005904AD" w:rsidRDefault="006B47CE" w:rsidP="006B47CE">
      <w:pPr>
        <w:spacing w:line="274" w:lineRule="exact"/>
        <w:ind w:left="567" w:right="40"/>
        <w:jc w:val="both"/>
        <w:rPr>
          <w:rFonts w:eastAsia="MS Gothic"/>
          <w:b/>
          <w:bCs/>
          <w:shd w:val="clear" w:color="auto" w:fill="FFFFFF"/>
        </w:rPr>
      </w:pPr>
    </w:p>
    <w:p w:rsidR="006B47CE" w:rsidRPr="005904AD" w:rsidRDefault="006B47CE" w:rsidP="006B47CE">
      <w:pPr>
        <w:spacing w:line="274" w:lineRule="exact"/>
        <w:ind w:left="567" w:right="40"/>
        <w:jc w:val="both"/>
        <w:rPr>
          <w:rFonts w:eastAsia="MS Gothic"/>
          <w:b/>
          <w:bCs/>
          <w:shd w:val="clear" w:color="auto" w:fill="FFFFFF"/>
        </w:rPr>
      </w:pPr>
      <w:r w:rsidRPr="005904AD">
        <w:rPr>
          <w:rFonts w:eastAsia="MS Gothic"/>
          <w:b/>
          <w:bCs/>
          <w:shd w:val="clear" w:color="auto" w:fill="FFFFFF"/>
        </w:rPr>
        <w:t>13.3. Требования к измерительным приборам и инструментам</w:t>
      </w:r>
    </w:p>
    <w:p w:rsidR="006B47CE" w:rsidRPr="005904AD" w:rsidRDefault="006B47CE" w:rsidP="006B47CE">
      <w:pPr>
        <w:spacing w:line="274" w:lineRule="exact"/>
        <w:ind w:left="567" w:right="40"/>
        <w:jc w:val="both"/>
        <w:rPr>
          <w:rFonts w:eastAsia="MS Gothic"/>
          <w:b/>
          <w:bCs/>
          <w:shd w:val="clear" w:color="auto" w:fill="FFFFFF"/>
        </w:rPr>
      </w:pPr>
    </w:p>
    <w:p w:rsidR="006B47CE" w:rsidRPr="005904AD" w:rsidRDefault="006B47CE" w:rsidP="006B47CE">
      <w:pPr>
        <w:spacing w:line="274" w:lineRule="exact"/>
        <w:ind w:left="567" w:right="40"/>
        <w:jc w:val="both"/>
        <w:rPr>
          <w:rFonts w:eastAsia="MS Gothic"/>
          <w:bCs/>
          <w:shd w:val="clear" w:color="auto" w:fill="FFFFFF"/>
        </w:rPr>
      </w:pPr>
      <w:r w:rsidRPr="005904AD">
        <w:rPr>
          <w:rFonts w:eastAsia="MS Gothic"/>
          <w:bCs/>
          <w:shd w:val="clear" w:color="auto" w:fill="FFFFFF"/>
        </w:rPr>
        <w:t xml:space="preserve">13.3.1. Исполнитель должен иметь инструментарий (программное обеспечение) для исполнения настоящего ТЗ, имеющий полезный срок использования до 31.12.2019: </w:t>
      </w:r>
      <w:r w:rsidRPr="005904AD">
        <w:rPr>
          <w:color w:val="000000"/>
          <w:shd w:val="clear" w:color="auto" w:fill="FFFFFF"/>
        </w:rPr>
        <w:t>операционные системы, наборы средств разработки, интегрированные среды разработки, системы управления сайтом, офисные приложения</w:t>
      </w:r>
      <w:r w:rsidRPr="005904AD">
        <w:rPr>
          <w:rFonts w:eastAsia="MS Gothic"/>
          <w:bCs/>
          <w:shd w:val="clear" w:color="auto" w:fill="FFFFFF"/>
        </w:rPr>
        <w:t>. Документальное подтверждение наличия такого инструментария в справке о материально-технических ресурсах является преимуществом.</w:t>
      </w:r>
    </w:p>
    <w:p w:rsidR="006B47CE" w:rsidRPr="005904AD" w:rsidRDefault="006B47CE" w:rsidP="006B47CE">
      <w:pPr>
        <w:spacing w:line="274" w:lineRule="exact"/>
        <w:ind w:left="567" w:right="40"/>
        <w:jc w:val="both"/>
        <w:rPr>
          <w:rFonts w:eastAsia="MS Gothic"/>
          <w:bCs/>
          <w:shd w:val="clear" w:color="auto" w:fill="FFFFFF"/>
        </w:rPr>
      </w:pPr>
    </w:p>
    <w:p w:rsidR="006B47CE" w:rsidRPr="005904AD" w:rsidRDefault="006B47CE" w:rsidP="006B47CE">
      <w:pPr>
        <w:spacing w:line="274" w:lineRule="exact"/>
        <w:ind w:left="567" w:right="40"/>
        <w:jc w:val="both"/>
        <w:rPr>
          <w:rFonts w:eastAsia="MS Gothic"/>
          <w:b/>
          <w:bCs/>
          <w:shd w:val="clear" w:color="auto" w:fill="FFFFFF"/>
        </w:rPr>
      </w:pPr>
      <w:r w:rsidRPr="005904AD">
        <w:rPr>
          <w:rFonts w:eastAsia="MS Gothic"/>
          <w:b/>
          <w:bCs/>
          <w:shd w:val="clear" w:color="auto" w:fill="FFFFFF"/>
        </w:rPr>
        <w:t>13.4. Требования о наличии действующих разрешений, аттестаций, свидетельств СРО, лицензий.</w:t>
      </w:r>
    </w:p>
    <w:p w:rsidR="006B47CE" w:rsidRPr="005904AD" w:rsidRDefault="006B47CE" w:rsidP="006B47CE">
      <w:pPr>
        <w:spacing w:line="274" w:lineRule="exact"/>
        <w:ind w:left="567" w:right="40"/>
        <w:jc w:val="both"/>
        <w:rPr>
          <w:rFonts w:eastAsia="MS Gothic"/>
          <w:b/>
          <w:bCs/>
          <w:shd w:val="clear" w:color="auto" w:fill="FFFFFF"/>
        </w:rPr>
      </w:pPr>
    </w:p>
    <w:p w:rsidR="006B47CE" w:rsidRPr="005904AD" w:rsidRDefault="006B47CE" w:rsidP="006B47CE">
      <w:pPr>
        <w:spacing w:line="274" w:lineRule="exact"/>
        <w:ind w:left="567" w:right="40"/>
        <w:jc w:val="both"/>
        <w:rPr>
          <w:rFonts w:eastAsia="MS Gothic"/>
          <w:bCs/>
          <w:shd w:val="clear" w:color="auto" w:fill="FFFFFF"/>
        </w:rPr>
      </w:pPr>
      <w:r w:rsidRPr="005904AD">
        <w:rPr>
          <w:rFonts w:eastAsia="MS Gothic"/>
          <w:bCs/>
          <w:shd w:val="clear" w:color="auto" w:fill="FFFFFF"/>
        </w:rPr>
        <w:t>13.4.1. Не требуется</w:t>
      </w:r>
    </w:p>
    <w:p w:rsidR="006B47CE" w:rsidRPr="005904AD" w:rsidRDefault="006B47CE" w:rsidP="006B47CE">
      <w:pPr>
        <w:spacing w:line="274" w:lineRule="exact"/>
        <w:ind w:left="567" w:right="40"/>
        <w:jc w:val="both"/>
        <w:rPr>
          <w:rFonts w:eastAsia="MS Gothic"/>
          <w:bCs/>
          <w:shd w:val="clear" w:color="auto" w:fill="FFFFFF"/>
        </w:rPr>
      </w:pPr>
    </w:p>
    <w:p w:rsidR="006B47CE" w:rsidRPr="005904AD" w:rsidRDefault="006B47CE" w:rsidP="006B47CE">
      <w:pPr>
        <w:shd w:val="clear" w:color="auto" w:fill="FFFFFF"/>
        <w:spacing w:before="180" w:line="274" w:lineRule="exact"/>
        <w:ind w:left="567" w:right="40"/>
        <w:jc w:val="both"/>
        <w:rPr>
          <w:b/>
        </w:rPr>
      </w:pPr>
      <w:r w:rsidRPr="005904AD">
        <w:rPr>
          <w:b/>
        </w:rPr>
        <w:t>13.5. Требование о наличии сертифицированных систем менеджмента</w:t>
      </w:r>
    </w:p>
    <w:p w:rsidR="006B47CE" w:rsidRPr="005904AD" w:rsidRDefault="006B47CE" w:rsidP="006B47CE">
      <w:pPr>
        <w:spacing w:line="274" w:lineRule="exact"/>
        <w:ind w:left="567" w:right="40"/>
        <w:jc w:val="both"/>
      </w:pPr>
      <w:r w:rsidRPr="005904AD">
        <w:t>Преимуществом является, если участник закупки предоставит в составе своей заявки, документы, подтверждающие наличие у него системы менеджмента качества действующей в соответствии с законодательными и нормативными актами РФ ИСО 9001, действующих систем менеджмента промышленной безопасности и охраны труда (СМПБиОТ) (OHSAS 18000), экологического менеджмента (ISO 14000) и других.</w:t>
      </w:r>
    </w:p>
    <w:p w:rsidR="006B47CE" w:rsidRPr="005904AD" w:rsidRDefault="006B47CE" w:rsidP="006B47CE">
      <w:pPr>
        <w:ind w:left="567"/>
        <w:jc w:val="both"/>
        <w:rPr>
          <w:b/>
        </w:rPr>
      </w:pPr>
    </w:p>
    <w:p w:rsidR="006B47CE" w:rsidRPr="005904AD" w:rsidRDefault="006B47CE" w:rsidP="006B47CE">
      <w:pPr>
        <w:shd w:val="clear" w:color="auto" w:fill="FFFFFF"/>
        <w:spacing w:before="180" w:line="274" w:lineRule="exact"/>
        <w:ind w:left="567" w:right="40"/>
        <w:jc w:val="both"/>
        <w:rPr>
          <w:b/>
        </w:rPr>
      </w:pPr>
      <w:r w:rsidRPr="005904AD">
        <w:rPr>
          <w:b/>
        </w:rPr>
        <w:t>13.6. Требования о наличии аккредитации в Группе «Интер РАО»</w:t>
      </w:r>
    </w:p>
    <w:p w:rsidR="006B47CE" w:rsidRPr="005904AD" w:rsidRDefault="006B47CE" w:rsidP="006B47CE">
      <w:pPr>
        <w:spacing w:line="274" w:lineRule="exact"/>
        <w:ind w:left="567" w:right="40"/>
        <w:jc w:val="both"/>
      </w:pPr>
      <w:r w:rsidRPr="005904AD">
        <w:t>Участники закупки, имеющие аккредитацию в Группе «Интер РАО» в качестве поставщиков аналогичных услуг, должны приложить копию действующего Свидетельства об аккредитации в Группе «Интер РАО».</w:t>
      </w:r>
    </w:p>
    <w:p w:rsidR="006B47CE" w:rsidRPr="005904AD" w:rsidRDefault="006B47CE" w:rsidP="006B47CE">
      <w:pPr>
        <w:spacing w:line="274" w:lineRule="exact"/>
        <w:ind w:left="567" w:right="40"/>
        <w:jc w:val="both"/>
        <w:rPr>
          <w:b/>
        </w:rPr>
      </w:pPr>
    </w:p>
    <w:p w:rsidR="006B47CE" w:rsidRPr="005904AD" w:rsidRDefault="006B47CE" w:rsidP="006B47CE">
      <w:pPr>
        <w:shd w:val="clear" w:color="auto" w:fill="FFFFFF"/>
        <w:spacing w:before="180" w:line="274" w:lineRule="exact"/>
        <w:ind w:left="567" w:right="40"/>
        <w:jc w:val="both"/>
        <w:rPr>
          <w:b/>
        </w:rPr>
      </w:pPr>
      <w:r w:rsidRPr="005904AD">
        <w:rPr>
          <w:b/>
        </w:rPr>
        <w:lastRenderedPageBreak/>
        <w:t>13.7. Требования к опыту оказания аналогичных услуг</w:t>
      </w:r>
    </w:p>
    <w:p w:rsidR="006B47CE" w:rsidRPr="005904AD" w:rsidRDefault="006B47CE" w:rsidP="006B47CE">
      <w:pPr>
        <w:shd w:val="clear" w:color="auto" w:fill="FFFFFF"/>
        <w:spacing w:before="180" w:line="274" w:lineRule="exact"/>
        <w:ind w:left="567" w:right="40"/>
        <w:jc w:val="both"/>
        <w:rPr>
          <w:b/>
        </w:rPr>
      </w:pPr>
      <w:r w:rsidRPr="005904AD">
        <w:t>Участник закупки должен подтвердить наличие у него опыта оказания услуг по развитию сайтов в сфере в сфере ТЭК и/или металлургии, машиностроении, промышленной сфере и др. (в количестве не менее 5 проектов (*) за последние пять лет, предшествующих дате подачи заявки на участие в данной закупке, при этом цена каждого из исполненных ранее договоров должна составлять не менее 50 % от цены указанной участником закупки в его оферте (</w:t>
      </w:r>
      <w:r w:rsidRPr="005904AD">
        <w:rPr>
          <w:szCs w:val="23"/>
        </w:rPr>
        <w:t>работа с компаниями из рейтинга РБК топ-500 будет являться преимуществом).</w:t>
      </w:r>
    </w:p>
    <w:p w:rsidR="006B47CE" w:rsidRPr="005904AD" w:rsidRDefault="006B47CE" w:rsidP="006B47CE">
      <w:pPr>
        <w:ind w:left="567"/>
        <w:jc w:val="both"/>
        <w:rPr>
          <w:b/>
        </w:rPr>
      </w:pPr>
    </w:p>
    <w:p w:rsidR="006B47CE" w:rsidRPr="005904AD" w:rsidRDefault="006B47CE" w:rsidP="006B47CE">
      <w:pPr>
        <w:ind w:left="567"/>
        <w:jc w:val="both"/>
        <w:rPr>
          <w:i/>
        </w:rPr>
      </w:pPr>
      <w:r w:rsidRPr="005904AD">
        <w:rPr>
          <w:i/>
        </w:rPr>
        <w:t>*   под проектами понимаются договора с разными заказчиками или различные по предмету договора с одним и тем же заказчиком. Одинаковые по предмету договора с одним и тем же Заказчиком, повторяющиеся из года в год, считаются как 1 проект.</w:t>
      </w:r>
    </w:p>
    <w:p w:rsidR="006B47CE" w:rsidRPr="005904AD" w:rsidRDefault="006B47CE" w:rsidP="006B47CE"/>
    <w:p w:rsidR="00D64FC3" w:rsidRPr="00046B92" w:rsidRDefault="00D64FC3" w:rsidP="00D64FC3">
      <w:pPr>
        <w:ind w:left="567"/>
      </w:pPr>
    </w:p>
    <w:p w:rsidR="00D64FC3" w:rsidRPr="00046B92" w:rsidRDefault="00D64FC3" w:rsidP="00D64FC3">
      <w:pPr>
        <w:ind w:left="567"/>
      </w:pPr>
    </w:p>
    <w:p w:rsidR="005978FC" w:rsidRPr="00046B92" w:rsidRDefault="005978FC" w:rsidP="00BE2D19">
      <w:pPr>
        <w:jc w:val="both"/>
        <w:rPr>
          <w:rFonts w:eastAsia="Calibri"/>
          <w:b/>
          <w:lang w:eastAsia="en-US"/>
        </w:rPr>
      </w:pPr>
      <w:bookmarkStart w:id="0" w:name="_tulpmkayiqrf" w:colFirst="0" w:colLast="0"/>
      <w:bookmarkStart w:id="1" w:name="_1z49pg2jqk1c" w:colFirst="0" w:colLast="0"/>
      <w:bookmarkEnd w:id="0"/>
      <w:bookmarkEnd w:id="1"/>
    </w:p>
    <w:p w:rsidR="00D84F6A" w:rsidRPr="00046B92" w:rsidRDefault="00D84F6A" w:rsidP="00D84F6A">
      <w:pPr>
        <w:pStyle w:val="aa"/>
        <w:ind w:firstLine="360"/>
        <w:jc w:val="center"/>
        <w:rPr>
          <w:rFonts w:ascii="Times New Roman" w:hAnsi="Times New Roman" w:cs="Times New Roman"/>
          <w:sz w:val="24"/>
          <w:szCs w:val="24"/>
        </w:rPr>
      </w:pPr>
      <w:r w:rsidRPr="00046B92">
        <w:rPr>
          <w:rFonts w:ascii="Times New Roman" w:hAnsi="Times New Roman" w:cs="Times New Roman"/>
          <w:sz w:val="24"/>
          <w:szCs w:val="24"/>
        </w:rPr>
        <w:t>ПОДПИСИ СТОРОН:</w:t>
      </w:r>
    </w:p>
    <w:p w:rsidR="00407FE2" w:rsidRPr="00046B92" w:rsidRDefault="00407FE2" w:rsidP="00D84F6A">
      <w:pPr>
        <w:pStyle w:val="aa"/>
        <w:ind w:firstLine="36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860"/>
        <w:gridCol w:w="5040"/>
      </w:tblGrid>
      <w:tr w:rsidR="00D84F6A" w:rsidRPr="00046B92" w:rsidTr="00D84F6A">
        <w:trPr>
          <w:jc w:val="center"/>
        </w:trPr>
        <w:tc>
          <w:tcPr>
            <w:tcW w:w="4860" w:type="dxa"/>
          </w:tcPr>
          <w:p w:rsidR="00D84F6A" w:rsidRPr="00046B92" w:rsidRDefault="00D84F6A" w:rsidP="00D84F6A">
            <w:pPr>
              <w:pStyle w:val="2"/>
              <w:rPr>
                <w:rFonts w:ascii="Times New Roman" w:eastAsia="Batang" w:hAnsi="Times New Roman"/>
                <w:b w:val="0"/>
                <w:color w:val="auto"/>
                <w:sz w:val="24"/>
                <w:szCs w:val="24"/>
                <w:lang w:eastAsia="en-US"/>
              </w:rPr>
            </w:pPr>
            <w:r w:rsidRPr="00BE2D19">
              <w:rPr>
                <w:rFonts w:ascii="Times New Roman" w:hAnsi="Times New Roman"/>
              </w:rPr>
              <w:tab/>
            </w:r>
            <w:r w:rsidRPr="00046B92">
              <w:rPr>
                <w:rFonts w:ascii="Times New Roman" w:eastAsia="Batang" w:hAnsi="Times New Roman"/>
                <w:b w:val="0"/>
                <w:color w:val="auto"/>
                <w:sz w:val="24"/>
                <w:szCs w:val="24"/>
                <w:lang w:eastAsia="en-US"/>
              </w:rPr>
              <w:t>Заказчик:</w:t>
            </w:r>
          </w:p>
          <w:p w:rsidR="00D84F6A" w:rsidRPr="00046B92" w:rsidRDefault="00D84F6A" w:rsidP="00D84F6A">
            <w:pPr>
              <w:rPr>
                <w:rFonts w:eastAsia="Batang"/>
              </w:rPr>
            </w:pPr>
          </w:p>
          <w:p w:rsidR="00D84F6A" w:rsidRPr="00046B92" w:rsidRDefault="00D84F6A" w:rsidP="00D84F6A">
            <w:pPr>
              <w:jc w:val="center"/>
              <w:rPr>
                <w:rFonts w:eastAsia="Batang"/>
              </w:rPr>
            </w:pPr>
          </w:p>
          <w:p w:rsidR="00D84F6A" w:rsidRPr="00046B92" w:rsidRDefault="00D84F6A" w:rsidP="00D84F6A">
            <w:pPr>
              <w:rPr>
                <w:rFonts w:eastAsia="Batang"/>
              </w:rPr>
            </w:pPr>
            <w:r w:rsidRPr="00046B92">
              <w:rPr>
                <w:rFonts w:eastAsia="Batang"/>
              </w:rPr>
              <w:t>_____________________ /</w:t>
            </w:r>
            <w:r w:rsidRPr="00046B92">
              <w:t xml:space="preserve"> /</w:t>
            </w:r>
          </w:p>
          <w:p w:rsidR="00D84F6A" w:rsidRPr="00046B92" w:rsidRDefault="00D84F6A" w:rsidP="00D84F6A">
            <w:pPr>
              <w:pStyle w:val="a6"/>
              <w:rPr>
                <w:rFonts w:eastAsia="Batang"/>
                <w:snapToGrid w:val="0"/>
                <w:sz w:val="24"/>
                <w:szCs w:val="24"/>
              </w:rPr>
            </w:pPr>
          </w:p>
          <w:p w:rsidR="00D84F6A" w:rsidRPr="00046B92" w:rsidRDefault="00D84F6A" w:rsidP="00D84F6A">
            <w:pPr>
              <w:pStyle w:val="a6"/>
              <w:jc w:val="center"/>
              <w:rPr>
                <w:rFonts w:eastAsia="Batang"/>
                <w:sz w:val="24"/>
                <w:szCs w:val="24"/>
              </w:rPr>
            </w:pPr>
            <w:r w:rsidRPr="00046B92">
              <w:rPr>
                <w:rFonts w:eastAsia="Batang"/>
                <w:sz w:val="24"/>
                <w:szCs w:val="24"/>
              </w:rPr>
              <w:t xml:space="preserve">м.п. </w:t>
            </w:r>
          </w:p>
        </w:tc>
        <w:tc>
          <w:tcPr>
            <w:tcW w:w="5040" w:type="dxa"/>
          </w:tcPr>
          <w:p w:rsidR="00D84F6A" w:rsidRPr="00046B92" w:rsidRDefault="00D84F6A" w:rsidP="00D84F6A">
            <w:pPr>
              <w:pStyle w:val="2"/>
              <w:rPr>
                <w:rFonts w:ascii="Times New Roman" w:eastAsia="Batang" w:hAnsi="Times New Roman"/>
                <w:b w:val="0"/>
                <w:color w:val="auto"/>
                <w:sz w:val="24"/>
                <w:szCs w:val="24"/>
                <w:lang w:eastAsia="en-US"/>
              </w:rPr>
            </w:pPr>
            <w:r w:rsidRPr="00046B92">
              <w:rPr>
                <w:rFonts w:ascii="Times New Roman" w:eastAsia="Batang" w:hAnsi="Times New Roman"/>
                <w:b w:val="0"/>
                <w:color w:val="auto"/>
                <w:sz w:val="24"/>
                <w:szCs w:val="24"/>
                <w:lang w:eastAsia="en-US"/>
              </w:rPr>
              <w:t>Исполнитель:</w:t>
            </w:r>
          </w:p>
          <w:p w:rsidR="00D84F6A" w:rsidRPr="00046B92" w:rsidRDefault="00D84F6A" w:rsidP="00D84F6A">
            <w:pPr>
              <w:rPr>
                <w:rFonts w:eastAsia="Batang"/>
              </w:rPr>
            </w:pPr>
          </w:p>
          <w:p w:rsidR="00D84F6A" w:rsidRPr="00046B92" w:rsidRDefault="00D84F6A" w:rsidP="00D84F6A">
            <w:pPr>
              <w:jc w:val="center"/>
              <w:rPr>
                <w:rFonts w:eastAsia="Batang"/>
              </w:rPr>
            </w:pPr>
          </w:p>
          <w:p w:rsidR="00D84F6A" w:rsidRPr="00046B92" w:rsidRDefault="00D84F6A" w:rsidP="00D84F6A">
            <w:pPr>
              <w:tabs>
                <w:tab w:val="left" w:pos="255"/>
              </w:tabs>
              <w:jc w:val="center"/>
              <w:rPr>
                <w:rFonts w:eastAsia="Batang"/>
              </w:rPr>
            </w:pPr>
            <w:r w:rsidRPr="00046B92">
              <w:t xml:space="preserve">_______________________/ </w:t>
            </w:r>
            <w:r w:rsidR="00C92A07" w:rsidRPr="00046B92">
              <w:t>/</w:t>
            </w:r>
          </w:p>
          <w:p w:rsidR="00D84F6A" w:rsidRPr="00046B92" w:rsidRDefault="00D84F6A" w:rsidP="00D84F6A">
            <w:pPr>
              <w:pStyle w:val="a6"/>
              <w:jc w:val="center"/>
              <w:rPr>
                <w:rFonts w:eastAsia="Batang"/>
                <w:sz w:val="24"/>
                <w:szCs w:val="24"/>
              </w:rPr>
            </w:pPr>
          </w:p>
          <w:p w:rsidR="00D84F6A" w:rsidRPr="00046B92" w:rsidRDefault="00D84F6A" w:rsidP="00D84F6A">
            <w:pPr>
              <w:pStyle w:val="a6"/>
              <w:jc w:val="center"/>
              <w:rPr>
                <w:rFonts w:eastAsia="Batang"/>
                <w:sz w:val="24"/>
                <w:szCs w:val="24"/>
              </w:rPr>
            </w:pPr>
            <w:r w:rsidRPr="00046B92">
              <w:rPr>
                <w:rFonts w:eastAsia="Batang"/>
                <w:sz w:val="24"/>
                <w:szCs w:val="24"/>
              </w:rPr>
              <w:t xml:space="preserve">м.п. </w:t>
            </w:r>
          </w:p>
        </w:tc>
      </w:tr>
    </w:tbl>
    <w:p w:rsidR="00D84F6A" w:rsidRPr="00046B92" w:rsidRDefault="00D84F6A" w:rsidP="00191429">
      <w:pPr>
        <w:sectPr w:rsidR="00D84F6A" w:rsidRPr="00046B92" w:rsidSect="00BE2D19">
          <w:pgSz w:w="11906" w:h="16838"/>
          <w:pgMar w:top="1440" w:right="1080" w:bottom="1440" w:left="1080" w:header="708" w:footer="708" w:gutter="0"/>
          <w:cols w:space="720"/>
          <w:docGrid w:linePitch="326"/>
        </w:sectPr>
      </w:pPr>
    </w:p>
    <w:p w:rsidR="00191429" w:rsidRPr="00046B92" w:rsidRDefault="00191429" w:rsidP="00191429">
      <w:pPr>
        <w:jc w:val="right"/>
      </w:pPr>
      <w:r w:rsidRPr="00046B92">
        <w:lastRenderedPageBreak/>
        <w:t xml:space="preserve">Приложение № </w:t>
      </w:r>
      <w:r w:rsidR="00AD04E1" w:rsidRPr="00046B92">
        <w:t>2</w:t>
      </w:r>
    </w:p>
    <w:p w:rsidR="00AF58DF" w:rsidRPr="00046B92" w:rsidRDefault="00191429" w:rsidP="00191429">
      <w:pPr>
        <w:jc w:val="right"/>
      </w:pPr>
      <w:r w:rsidRPr="00046B92">
        <w:t>к Договору №</w:t>
      </w:r>
      <w:r w:rsidR="00F758F2" w:rsidRPr="00046B92">
        <w:t>_________</w:t>
      </w:r>
    </w:p>
    <w:p w:rsidR="00191429" w:rsidRPr="00046B92" w:rsidRDefault="0087128A" w:rsidP="00191429">
      <w:pPr>
        <w:jc w:val="right"/>
      </w:pPr>
      <w:r w:rsidRPr="00046B92">
        <w:t>от «</w:t>
      </w:r>
      <w:r w:rsidR="00D64FC3" w:rsidRPr="00046B92">
        <w:t xml:space="preserve">  </w:t>
      </w:r>
      <w:r w:rsidR="00AD04E1" w:rsidRPr="00046B92">
        <w:t>»</w:t>
      </w:r>
      <w:r w:rsidRPr="00046B92">
        <w:t xml:space="preserve"> </w:t>
      </w:r>
      <w:r w:rsidR="00D64FC3" w:rsidRPr="00046B92">
        <w:t xml:space="preserve">   </w:t>
      </w:r>
      <w:r w:rsidR="00AD04E1" w:rsidRPr="00046B92">
        <w:t>201</w:t>
      </w:r>
      <w:r w:rsidR="00D64FC3" w:rsidRPr="00046B92">
        <w:t>9</w:t>
      </w:r>
      <w:r w:rsidR="00191429" w:rsidRPr="00046B92">
        <w:t xml:space="preserve"> г.</w:t>
      </w:r>
    </w:p>
    <w:p w:rsidR="00191429" w:rsidRPr="00046B92" w:rsidRDefault="00191429" w:rsidP="00191429">
      <w:pPr>
        <w:pStyle w:val="a8"/>
        <w:jc w:val="right"/>
        <w:rPr>
          <w:b w:val="0"/>
          <w:szCs w:val="24"/>
        </w:rPr>
      </w:pPr>
    </w:p>
    <w:p w:rsidR="00A9154D" w:rsidRPr="00046B92" w:rsidRDefault="00191429" w:rsidP="00191429">
      <w:pPr>
        <w:spacing w:before="120" w:after="120" w:line="120" w:lineRule="atLeast"/>
        <w:ind w:right="-29"/>
        <w:jc w:val="center"/>
      </w:pPr>
      <w:r w:rsidRPr="00046B92">
        <w:t>ФОРМА РАСКРЫТИЯ СВЕДЕНИЙ О СОБСТВЕННИКАХ (НОМИНАЛЬНЫХ ВЛАДЕЛЬЦАХ) ДОЛЕЙ/АКЦИЙ/ПАЕВ ИСПОЛНИТЕЛЯ</w:t>
      </w:r>
    </w:p>
    <w:tbl>
      <w:tblPr>
        <w:tblpPr w:leftFromText="180" w:rightFromText="180" w:vertAnchor="text" w:horzAnchor="margin" w:tblpXSpec="center" w:tblpY="134"/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34"/>
        <w:gridCol w:w="567"/>
        <w:gridCol w:w="708"/>
        <w:gridCol w:w="993"/>
        <w:gridCol w:w="850"/>
        <w:gridCol w:w="992"/>
        <w:gridCol w:w="1276"/>
        <w:gridCol w:w="567"/>
        <w:gridCol w:w="709"/>
        <w:gridCol w:w="850"/>
        <w:gridCol w:w="993"/>
        <w:gridCol w:w="992"/>
        <w:gridCol w:w="1559"/>
        <w:gridCol w:w="1134"/>
        <w:gridCol w:w="1418"/>
      </w:tblGrid>
      <w:tr w:rsidR="00191429" w:rsidRPr="00046B92" w:rsidTr="00E80B6A">
        <w:trPr>
          <w:trHeight w:val="31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1429" w:rsidRPr="00046B92" w:rsidRDefault="00191429">
            <w:pPr>
              <w:jc w:val="center"/>
              <w:rPr>
                <w:color w:val="000000"/>
              </w:rPr>
            </w:pPr>
            <w:r w:rsidRPr="00046B92">
              <w:rPr>
                <w:color w:val="000000"/>
                <w:sz w:val="22"/>
                <w:szCs w:val="22"/>
              </w:rPr>
              <w:t xml:space="preserve">№ </w:t>
            </w:r>
          </w:p>
        </w:tc>
        <w:tc>
          <w:tcPr>
            <w:tcW w:w="5386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1429" w:rsidRPr="00046B92" w:rsidRDefault="00191429">
            <w:pPr>
              <w:jc w:val="center"/>
              <w:rPr>
                <w:color w:val="000000"/>
              </w:rPr>
            </w:pPr>
            <w:r w:rsidRPr="00046B92">
              <w:rPr>
                <w:color w:val="000000"/>
                <w:sz w:val="22"/>
                <w:szCs w:val="22"/>
              </w:rPr>
              <w:t>Наименование контрагента (ИНН, вид деятельности)</w:t>
            </w:r>
          </w:p>
        </w:tc>
        <w:tc>
          <w:tcPr>
            <w:tcW w:w="8222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91429" w:rsidRPr="00046B92" w:rsidRDefault="00191429">
            <w:pPr>
              <w:jc w:val="center"/>
              <w:rPr>
                <w:color w:val="000000"/>
              </w:rPr>
            </w:pPr>
            <w:r w:rsidRPr="00046B92">
              <w:rPr>
                <w:color w:val="000000"/>
                <w:sz w:val="22"/>
                <w:szCs w:val="22"/>
              </w:rPr>
              <w:t>Информация о цепочке собственников, включая бенефициаров(в том числе конечных)</w:t>
            </w:r>
          </w:p>
        </w:tc>
      </w:tr>
      <w:tr w:rsidR="00191429" w:rsidRPr="00046B92" w:rsidTr="00E80B6A">
        <w:trPr>
          <w:trHeight w:val="157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91429" w:rsidRPr="00046B92" w:rsidRDefault="00191429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1429" w:rsidRPr="00046B92" w:rsidRDefault="00191429">
            <w:pPr>
              <w:jc w:val="center"/>
              <w:rPr>
                <w:color w:val="000000"/>
              </w:rPr>
            </w:pPr>
            <w:r w:rsidRPr="00046B92">
              <w:rPr>
                <w:color w:val="000000"/>
                <w:sz w:val="22"/>
                <w:szCs w:val="22"/>
              </w:rPr>
              <w:t>ИНН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1429" w:rsidRPr="00046B92" w:rsidRDefault="00191429">
            <w:pPr>
              <w:jc w:val="center"/>
              <w:rPr>
                <w:color w:val="000000"/>
              </w:rPr>
            </w:pPr>
            <w:r w:rsidRPr="00046B92">
              <w:rPr>
                <w:color w:val="000000"/>
                <w:sz w:val="22"/>
                <w:szCs w:val="22"/>
              </w:rPr>
              <w:t>ОГРН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1429" w:rsidRPr="00046B92" w:rsidRDefault="00191429">
            <w:pPr>
              <w:jc w:val="center"/>
              <w:rPr>
                <w:color w:val="000000"/>
              </w:rPr>
            </w:pPr>
            <w:r w:rsidRPr="00046B92">
              <w:rPr>
                <w:color w:val="000000"/>
                <w:sz w:val="22"/>
                <w:szCs w:val="22"/>
              </w:rPr>
              <w:t>Наиме-нование краткое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1429" w:rsidRPr="00046B92" w:rsidRDefault="00191429">
            <w:pPr>
              <w:jc w:val="center"/>
              <w:rPr>
                <w:color w:val="000000"/>
              </w:rPr>
            </w:pPr>
            <w:r w:rsidRPr="00046B92">
              <w:rPr>
                <w:color w:val="000000"/>
                <w:sz w:val="22"/>
                <w:szCs w:val="22"/>
              </w:rPr>
              <w:t>Код ОКВЭД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1429" w:rsidRPr="00046B92" w:rsidRDefault="00A9154D">
            <w:pPr>
              <w:jc w:val="center"/>
              <w:rPr>
                <w:color w:val="000000"/>
              </w:rPr>
            </w:pPr>
            <w:r w:rsidRPr="00046B92">
              <w:rPr>
                <w:color w:val="000000"/>
                <w:sz w:val="22"/>
                <w:szCs w:val="22"/>
              </w:rPr>
              <w:t>Ф.И.О. руково</w:t>
            </w:r>
            <w:r w:rsidR="00191429" w:rsidRPr="00046B92">
              <w:rPr>
                <w:color w:val="000000"/>
                <w:sz w:val="22"/>
                <w:szCs w:val="22"/>
              </w:rPr>
              <w:t>дителя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1429" w:rsidRPr="00046B92" w:rsidRDefault="00191429">
            <w:pPr>
              <w:jc w:val="center"/>
              <w:rPr>
                <w:color w:val="000000"/>
              </w:rPr>
            </w:pPr>
            <w:r w:rsidRPr="00046B92">
              <w:rPr>
                <w:color w:val="000000"/>
                <w:sz w:val="22"/>
                <w:szCs w:val="22"/>
              </w:rPr>
              <w:t>С</w:t>
            </w:r>
            <w:r w:rsidR="00A9154D" w:rsidRPr="00046B92">
              <w:rPr>
                <w:color w:val="000000"/>
                <w:sz w:val="22"/>
                <w:szCs w:val="22"/>
              </w:rPr>
              <w:t>ерия и номер документа удостове</w:t>
            </w:r>
            <w:r w:rsidRPr="00046B92">
              <w:rPr>
                <w:color w:val="000000"/>
                <w:sz w:val="22"/>
                <w:szCs w:val="22"/>
              </w:rPr>
              <w:t>ряющего личность руководителя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1429" w:rsidRPr="00046B92" w:rsidRDefault="00191429">
            <w:pPr>
              <w:jc w:val="center"/>
              <w:rPr>
                <w:color w:val="000000"/>
              </w:rPr>
            </w:pPr>
            <w:r w:rsidRPr="00046B92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1429" w:rsidRPr="00046B92" w:rsidRDefault="00191429">
            <w:pPr>
              <w:jc w:val="center"/>
              <w:rPr>
                <w:color w:val="000000"/>
              </w:rPr>
            </w:pPr>
            <w:r w:rsidRPr="00046B92">
              <w:rPr>
                <w:color w:val="000000"/>
                <w:sz w:val="22"/>
                <w:szCs w:val="22"/>
              </w:rPr>
              <w:t>ИНН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1429" w:rsidRPr="00046B92" w:rsidRDefault="00191429">
            <w:pPr>
              <w:jc w:val="center"/>
              <w:rPr>
                <w:color w:val="000000"/>
              </w:rPr>
            </w:pPr>
            <w:r w:rsidRPr="00046B92">
              <w:rPr>
                <w:color w:val="000000"/>
                <w:sz w:val="22"/>
                <w:szCs w:val="22"/>
              </w:rPr>
              <w:t>ОГРН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1429" w:rsidRPr="00046B92" w:rsidRDefault="00A9154D">
            <w:pPr>
              <w:jc w:val="center"/>
              <w:rPr>
                <w:color w:val="000000"/>
              </w:rPr>
            </w:pPr>
            <w:r w:rsidRPr="00046B92">
              <w:rPr>
                <w:color w:val="000000"/>
                <w:sz w:val="22"/>
                <w:szCs w:val="22"/>
              </w:rPr>
              <w:t>Наимено</w:t>
            </w:r>
            <w:r w:rsidR="00191429" w:rsidRPr="00046B92">
              <w:rPr>
                <w:color w:val="000000"/>
                <w:sz w:val="22"/>
                <w:szCs w:val="22"/>
              </w:rPr>
              <w:t>вание / ФИО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1429" w:rsidRPr="00046B92" w:rsidRDefault="00191429">
            <w:pPr>
              <w:jc w:val="center"/>
              <w:rPr>
                <w:color w:val="000000"/>
              </w:rPr>
            </w:pPr>
            <w:r w:rsidRPr="00046B92">
              <w:rPr>
                <w:color w:val="000000"/>
                <w:sz w:val="22"/>
                <w:szCs w:val="22"/>
              </w:rPr>
              <w:t>Адрес регист-рации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1429" w:rsidRPr="00046B92" w:rsidRDefault="00191429" w:rsidP="00A9154D">
            <w:pPr>
              <w:jc w:val="center"/>
              <w:rPr>
                <w:color w:val="000000"/>
              </w:rPr>
            </w:pPr>
            <w:r w:rsidRPr="00046B92">
              <w:rPr>
                <w:color w:val="000000"/>
                <w:sz w:val="22"/>
                <w:szCs w:val="22"/>
              </w:rPr>
              <w:t>Серия и номер документа удостове</w:t>
            </w:r>
            <w:r w:rsidR="00A9154D" w:rsidRPr="00046B92">
              <w:rPr>
                <w:color w:val="000000"/>
                <w:sz w:val="22"/>
                <w:szCs w:val="22"/>
              </w:rPr>
              <w:t>ряющего личность руководителя (для физичес</w:t>
            </w:r>
            <w:r w:rsidRPr="00046B92">
              <w:rPr>
                <w:color w:val="000000"/>
                <w:sz w:val="22"/>
                <w:szCs w:val="22"/>
              </w:rPr>
              <w:t>ких лиц)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1429" w:rsidRPr="00046B92" w:rsidRDefault="00A9154D">
            <w:pPr>
              <w:jc w:val="center"/>
              <w:rPr>
                <w:color w:val="000000"/>
              </w:rPr>
            </w:pPr>
            <w:r w:rsidRPr="00046B92">
              <w:rPr>
                <w:color w:val="000000"/>
                <w:sz w:val="22"/>
                <w:szCs w:val="22"/>
              </w:rPr>
              <w:t>Руководи-тель/участ</w:t>
            </w:r>
            <w:r w:rsidR="00191429" w:rsidRPr="00046B92">
              <w:rPr>
                <w:color w:val="000000"/>
                <w:sz w:val="22"/>
                <w:szCs w:val="22"/>
              </w:rPr>
              <w:t>ник/</w:t>
            </w:r>
          </w:p>
          <w:p w:rsidR="00191429" w:rsidRPr="00046B92" w:rsidRDefault="00191429">
            <w:pPr>
              <w:jc w:val="center"/>
              <w:rPr>
                <w:color w:val="000000"/>
              </w:rPr>
            </w:pPr>
            <w:r w:rsidRPr="00046B92">
              <w:rPr>
                <w:color w:val="000000"/>
                <w:sz w:val="22"/>
                <w:szCs w:val="22"/>
              </w:rPr>
              <w:t>Бенефицииар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91429" w:rsidRPr="00046B92" w:rsidRDefault="00A9154D">
            <w:pPr>
              <w:jc w:val="center"/>
              <w:rPr>
                <w:color w:val="000000"/>
              </w:rPr>
            </w:pPr>
            <w:r w:rsidRPr="00046B92">
              <w:rPr>
                <w:color w:val="000000"/>
                <w:sz w:val="22"/>
                <w:szCs w:val="22"/>
              </w:rPr>
              <w:t>Информа</w:t>
            </w:r>
            <w:r w:rsidR="00191429" w:rsidRPr="00046B92">
              <w:rPr>
                <w:color w:val="000000"/>
                <w:sz w:val="22"/>
                <w:szCs w:val="22"/>
              </w:rPr>
              <w:t>ция о подтве</w:t>
            </w:r>
            <w:r w:rsidRPr="00046B92">
              <w:rPr>
                <w:color w:val="000000"/>
                <w:sz w:val="22"/>
                <w:szCs w:val="22"/>
              </w:rPr>
              <w:t>ржда-ющих документах (наименова</w:t>
            </w:r>
            <w:r w:rsidR="00191429" w:rsidRPr="00046B92">
              <w:rPr>
                <w:color w:val="000000"/>
                <w:sz w:val="22"/>
                <w:szCs w:val="22"/>
              </w:rPr>
              <w:t>ние, номер и т.д.)</w:t>
            </w:r>
          </w:p>
        </w:tc>
      </w:tr>
      <w:tr w:rsidR="00191429" w:rsidRPr="00046B92" w:rsidTr="00E80B6A">
        <w:trPr>
          <w:trHeight w:val="315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91429" w:rsidRPr="00046B92" w:rsidRDefault="00191429">
            <w:pPr>
              <w:jc w:val="center"/>
              <w:rPr>
                <w:color w:val="000000"/>
              </w:rPr>
            </w:pPr>
            <w:r w:rsidRPr="00046B9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91429" w:rsidRPr="00046B92" w:rsidRDefault="00191429">
            <w:pPr>
              <w:jc w:val="center"/>
              <w:rPr>
                <w:color w:val="000000"/>
              </w:rPr>
            </w:pPr>
            <w:r w:rsidRPr="00046B92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91429" w:rsidRPr="00046B92" w:rsidRDefault="00191429">
            <w:pPr>
              <w:jc w:val="center"/>
              <w:rPr>
                <w:color w:val="000000"/>
              </w:rPr>
            </w:pPr>
            <w:r w:rsidRPr="00046B92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91429" w:rsidRPr="00046B92" w:rsidRDefault="00191429">
            <w:pPr>
              <w:jc w:val="center"/>
              <w:rPr>
                <w:color w:val="000000"/>
              </w:rPr>
            </w:pPr>
            <w:r w:rsidRPr="00046B92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91429" w:rsidRPr="00046B92" w:rsidRDefault="00191429">
            <w:pPr>
              <w:jc w:val="center"/>
              <w:rPr>
                <w:color w:val="000000"/>
              </w:rPr>
            </w:pPr>
            <w:r w:rsidRPr="00046B9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91429" w:rsidRPr="00046B92" w:rsidRDefault="00191429">
            <w:pPr>
              <w:jc w:val="center"/>
              <w:rPr>
                <w:color w:val="000000"/>
              </w:rPr>
            </w:pPr>
            <w:r w:rsidRPr="00046B92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91429" w:rsidRPr="00046B92" w:rsidRDefault="00191429">
            <w:pPr>
              <w:jc w:val="center"/>
              <w:rPr>
                <w:color w:val="000000"/>
              </w:rPr>
            </w:pPr>
            <w:r w:rsidRPr="00046B92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91429" w:rsidRPr="00046B92" w:rsidRDefault="00191429">
            <w:pPr>
              <w:jc w:val="center"/>
              <w:rPr>
                <w:color w:val="000000"/>
              </w:rPr>
            </w:pPr>
            <w:r w:rsidRPr="00046B92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91429" w:rsidRPr="00046B92" w:rsidRDefault="00191429">
            <w:pPr>
              <w:jc w:val="center"/>
              <w:rPr>
                <w:color w:val="000000"/>
              </w:rPr>
            </w:pPr>
            <w:r w:rsidRPr="00046B92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91429" w:rsidRPr="00046B92" w:rsidRDefault="00191429">
            <w:pPr>
              <w:jc w:val="center"/>
              <w:rPr>
                <w:color w:val="000000"/>
              </w:rPr>
            </w:pPr>
            <w:r w:rsidRPr="00046B92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91429" w:rsidRPr="00046B92" w:rsidRDefault="00191429">
            <w:pPr>
              <w:jc w:val="center"/>
              <w:rPr>
                <w:color w:val="000000"/>
              </w:rPr>
            </w:pPr>
            <w:r w:rsidRPr="00046B92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91429" w:rsidRPr="00046B92" w:rsidRDefault="00191429">
            <w:pPr>
              <w:jc w:val="center"/>
              <w:rPr>
                <w:color w:val="000000"/>
              </w:rPr>
            </w:pPr>
            <w:r w:rsidRPr="00046B92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91429" w:rsidRPr="00046B92" w:rsidRDefault="00191429">
            <w:pPr>
              <w:jc w:val="center"/>
              <w:rPr>
                <w:color w:val="000000"/>
              </w:rPr>
            </w:pPr>
            <w:r w:rsidRPr="00046B92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91429" w:rsidRPr="00046B92" w:rsidRDefault="00191429">
            <w:pPr>
              <w:jc w:val="center"/>
              <w:rPr>
                <w:color w:val="000000"/>
              </w:rPr>
            </w:pPr>
            <w:r w:rsidRPr="00046B92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429" w:rsidRPr="00046B92" w:rsidRDefault="00191429">
            <w:pPr>
              <w:jc w:val="center"/>
              <w:rPr>
                <w:color w:val="000000"/>
              </w:rPr>
            </w:pPr>
            <w:r w:rsidRPr="00046B92">
              <w:rPr>
                <w:color w:val="000000"/>
                <w:sz w:val="22"/>
                <w:szCs w:val="22"/>
              </w:rPr>
              <w:t>20</w:t>
            </w:r>
          </w:p>
        </w:tc>
      </w:tr>
    </w:tbl>
    <w:p w:rsidR="00191429" w:rsidRPr="00046B92" w:rsidRDefault="00191429" w:rsidP="00191429">
      <w:pPr>
        <w:jc w:val="both"/>
      </w:pPr>
    </w:p>
    <w:p w:rsidR="00191429" w:rsidRPr="00046B92" w:rsidRDefault="00191429" w:rsidP="00191429">
      <w:pPr>
        <w:jc w:val="both"/>
      </w:pPr>
      <w:r w:rsidRPr="00046B92">
        <w:t>1. Исполнитель гарантирует Заказчику, что сведения и документы в отношении всей цепочки собственников и руководителей, включая бенефициаров (в том числе конечных), передаваемые Заказчику, являются полными, точными и достоверными.</w:t>
      </w:r>
    </w:p>
    <w:tbl>
      <w:tblPr>
        <w:tblpPr w:leftFromText="180" w:rightFromText="180" w:vertAnchor="text" w:horzAnchor="page" w:tblpX="3763" w:tblpY="4099"/>
        <w:tblW w:w="9876" w:type="dxa"/>
        <w:tblLayout w:type="fixed"/>
        <w:tblLook w:val="04A0" w:firstRow="1" w:lastRow="0" w:firstColumn="1" w:lastColumn="0" w:noHBand="0" w:noVBand="1"/>
      </w:tblPr>
      <w:tblGrid>
        <w:gridCol w:w="4848"/>
        <w:gridCol w:w="5028"/>
      </w:tblGrid>
      <w:tr w:rsidR="003F295C" w:rsidRPr="00046B92" w:rsidTr="00E80B6A">
        <w:trPr>
          <w:trHeight w:val="845"/>
        </w:trPr>
        <w:tc>
          <w:tcPr>
            <w:tcW w:w="4848" w:type="dxa"/>
          </w:tcPr>
          <w:p w:rsidR="003F295C" w:rsidRPr="00046B92" w:rsidRDefault="003F295C" w:rsidP="00E80B6A">
            <w:pPr>
              <w:pStyle w:val="2"/>
              <w:spacing w:before="0"/>
              <w:rPr>
                <w:rFonts w:ascii="Times New Roman" w:eastAsia="Batang" w:hAnsi="Times New Roman"/>
                <w:b w:val="0"/>
                <w:color w:val="auto"/>
                <w:sz w:val="24"/>
                <w:szCs w:val="24"/>
                <w:lang w:eastAsia="en-US"/>
              </w:rPr>
            </w:pPr>
            <w:r w:rsidRPr="00046B92">
              <w:rPr>
                <w:rFonts w:ascii="Times New Roman" w:eastAsia="Batang" w:hAnsi="Times New Roman"/>
                <w:b w:val="0"/>
                <w:color w:val="auto"/>
                <w:sz w:val="24"/>
                <w:szCs w:val="24"/>
                <w:lang w:eastAsia="en-US"/>
              </w:rPr>
              <w:lastRenderedPageBreak/>
              <w:t>Заказчик:</w:t>
            </w:r>
          </w:p>
          <w:p w:rsidR="003F295C" w:rsidRPr="00046B92" w:rsidRDefault="003F295C" w:rsidP="00E80B6A">
            <w:pPr>
              <w:jc w:val="center"/>
              <w:rPr>
                <w:rFonts w:eastAsia="Batang"/>
              </w:rPr>
            </w:pPr>
          </w:p>
          <w:p w:rsidR="003F295C" w:rsidRPr="00046B92" w:rsidRDefault="003F295C" w:rsidP="00E80B6A">
            <w:pPr>
              <w:rPr>
                <w:rFonts w:eastAsia="Batang"/>
              </w:rPr>
            </w:pPr>
            <w:r w:rsidRPr="00046B92">
              <w:rPr>
                <w:rFonts w:eastAsia="Batang"/>
              </w:rPr>
              <w:t>_____________________ /</w:t>
            </w:r>
            <w:r w:rsidRPr="00046B92">
              <w:t xml:space="preserve"> /</w:t>
            </w:r>
          </w:p>
          <w:p w:rsidR="003F295C" w:rsidRPr="00046B92" w:rsidRDefault="003F295C" w:rsidP="00E80B6A">
            <w:pPr>
              <w:pStyle w:val="a6"/>
              <w:rPr>
                <w:rFonts w:eastAsia="Batang"/>
                <w:sz w:val="24"/>
                <w:szCs w:val="24"/>
              </w:rPr>
            </w:pPr>
            <w:r w:rsidRPr="00046B92">
              <w:rPr>
                <w:rFonts w:eastAsia="Batang"/>
                <w:sz w:val="24"/>
                <w:szCs w:val="24"/>
              </w:rPr>
              <w:t xml:space="preserve">м.п. </w:t>
            </w:r>
          </w:p>
        </w:tc>
        <w:tc>
          <w:tcPr>
            <w:tcW w:w="5028" w:type="dxa"/>
          </w:tcPr>
          <w:p w:rsidR="003F295C" w:rsidRPr="00046B92" w:rsidRDefault="003F295C" w:rsidP="00E80B6A">
            <w:pPr>
              <w:pStyle w:val="2"/>
              <w:spacing w:before="0"/>
              <w:rPr>
                <w:rFonts w:ascii="Times New Roman" w:eastAsia="Batang" w:hAnsi="Times New Roman"/>
                <w:b w:val="0"/>
                <w:color w:val="auto"/>
                <w:sz w:val="24"/>
                <w:szCs w:val="24"/>
                <w:lang w:eastAsia="en-US"/>
              </w:rPr>
            </w:pPr>
            <w:r w:rsidRPr="00046B92">
              <w:rPr>
                <w:rFonts w:ascii="Times New Roman" w:eastAsia="Batang" w:hAnsi="Times New Roman"/>
                <w:b w:val="0"/>
                <w:color w:val="auto"/>
                <w:sz w:val="24"/>
                <w:szCs w:val="24"/>
                <w:lang w:eastAsia="en-US"/>
              </w:rPr>
              <w:t xml:space="preserve"> Исполнитель:</w:t>
            </w:r>
          </w:p>
          <w:p w:rsidR="003F295C" w:rsidRPr="00046B92" w:rsidRDefault="003F295C" w:rsidP="00E80B6A">
            <w:pPr>
              <w:jc w:val="center"/>
              <w:rPr>
                <w:rFonts w:eastAsia="Batang"/>
              </w:rPr>
            </w:pPr>
          </w:p>
          <w:p w:rsidR="004E32CA" w:rsidRPr="00046B92" w:rsidRDefault="003F295C" w:rsidP="00E80B6A">
            <w:pPr>
              <w:tabs>
                <w:tab w:val="left" w:pos="255"/>
              </w:tabs>
            </w:pPr>
            <w:r w:rsidRPr="00046B92">
              <w:t>_______________________/</w:t>
            </w:r>
            <w:r w:rsidR="004E32CA" w:rsidRPr="00046B92">
              <w:t xml:space="preserve"> /</w:t>
            </w:r>
          </w:p>
          <w:p w:rsidR="003F295C" w:rsidRPr="00046B92" w:rsidRDefault="003F295C" w:rsidP="00E80B6A">
            <w:pPr>
              <w:tabs>
                <w:tab w:val="left" w:pos="255"/>
              </w:tabs>
              <w:rPr>
                <w:rFonts w:eastAsia="Batang"/>
              </w:rPr>
            </w:pPr>
            <w:r w:rsidRPr="00046B92">
              <w:rPr>
                <w:rFonts w:eastAsia="Batang"/>
              </w:rPr>
              <w:t xml:space="preserve">м.п. </w:t>
            </w:r>
          </w:p>
        </w:tc>
      </w:tr>
    </w:tbl>
    <w:p w:rsidR="00A9154D" w:rsidRPr="00046B92" w:rsidRDefault="00A9154D" w:rsidP="00E80B6A">
      <w:pPr>
        <w:jc w:val="both"/>
      </w:pPr>
    </w:p>
    <w:p w:rsidR="00191429" w:rsidRPr="00046B92" w:rsidRDefault="00191429" w:rsidP="00E80B6A">
      <w:pPr>
        <w:jc w:val="both"/>
      </w:pPr>
      <w:r w:rsidRPr="00046B92">
        <w:t>2. Исполнитель настоящим выдает согласие и подтверждает получение им всех требуемых в соответствии с действующим за</w:t>
      </w:r>
      <w:r w:rsidR="009D457F" w:rsidRPr="00046B92">
        <w:t>к</w:t>
      </w:r>
      <w:r w:rsidRPr="00046B92">
        <w:t>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Заказчиком полностью или частично предоставленных сведений компетентным органам государственной власти (в том числе, но не ограничиваясь, Федеральной налоговой службе РФ, Минэнерго России, Росфинмониторингу, Правительству РФ) и последующую обработку сведений такими органами (далее - Раскрытие). Исполнитель настоящим освобождает Заказчика от любой ответственности в связи с Раскрытием, в том числе возмещает Заказчику убытки, понесенные в связи с предъявлением Заказчику претензий, исков и требований любыми третьими лицами, чьи права были или могли быть нарушены таким Раскрытием.</w:t>
      </w:r>
    </w:p>
    <w:p w:rsidR="0032057C" w:rsidRPr="00046B92" w:rsidRDefault="0032057C" w:rsidP="00E80B6A">
      <w:pPr>
        <w:jc w:val="center"/>
      </w:pPr>
    </w:p>
    <w:p w:rsidR="00191429" w:rsidRPr="00046B92" w:rsidRDefault="00191429" w:rsidP="00E80B6A">
      <w:pPr>
        <w:jc w:val="center"/>
      </w:pPr>
      <w:r w:rsidRPr="00046B92">
        <w:t>ФОРМУ УТВЕРЖДАЕМ:</w:t>
      </w:r>
    </w:p>
    <w:p w:rsidR="00191429" w:rsidRPr="00046B92" w:rsidRDefault="00191429" w:rsidP="00191429">
      <w:pPr>
        <w:sectPr w:rsidR="00191429" w:rsidRPr="00046B92" w:rsidSect="00E80B6A">
          <w:pgSz w:w="16838" w:h="11906" w:orient="landscape"/>
          <w:pgMar w:top="851" w:right="1134" w:bottom="851" w:left="1134" w:header="708" w:footer="708" w:gutter="0"/>
          <w:cols w:space="720"/>
        </w:sectPr>
      </w:pPr>
    </w:p>
    <w:p w:rsidR="00D75B0F" w:rsidRPr="00046B92" w:rsidRDefault="00D75B0F" w:rsidP="00D75B0F">
      <w:pPr>
        <w:spacing w:line="276" w:lineRule="auto"/>
        <w:jc w:val="right"/>
      </w:pPr>
      <w:r w:rsidRPr="00046B92">
        <w:lastRenderedPageBreak/>
        <w:t>Приложение № 3</w:t>
      </w:r>
    </w:p>
    <w:p w:rsidR="00AF58DF" w:rsidRPr="00046B92" w:rsidRDefault="00D75B0F" w:rsidP="00D75B0F">
      <w:pPr>
        <w:jc w:val="right"/>
      </w:pPr>
      <w:r w:rsidRPr="00046B92">
        <w:t>к Договору №</w:t>
      </w:r>
      <w:r w:rsidR="00F758F2" w:rsidRPr="00046B92">
        <w:t>_______</w:t>
      </w:r>
    </w:p>
    <w:p w:rsidR="00D75B0F" w:rsidRPr="00046B92" w:rsidRDefault="009F3F25" w:rsidP="00D75B0F">
      <w:pPr>
        <w:jc w:val="right"/>
      </w:pPr>
      <w:r w:rsidRPr="00046B92">
        <w:t>от «</w:t>
      </w:r>
      <w:r w:rsidR="00D64FC3" w:rsidRPr="00046B92">
        <w:t xml:space="preserve"> </w:t>
      </w:r>
      <w:r w:rsidR="0087128A" w:rsidRPr="00046B92">
        <w:t xml:space="preserve">» </w:t>
      </w:r>
      <w:r w:rsidR="00D64FC3" w:rsidRPr="00046B92">
        <w:t xml:space="preserve">          </w:t>
      </w:r>
      <w:r w:rsidR="00D75B0F" w:rsidRPr="00046B92">
        <w:t>201</w:t>
      </w:r>
      <w:r w:rsidR="00D64FC3" w:rsidRPr="00046B92">
        <w:t>9</w:t>
      </w:r>
      <w:r w:rsidR="00D75B0F" w:rsidRPr="00046B92">
        <w:t xml:space="preserve"> г.</w:t>
      </w:r>
    </w:p>
    <w:p w:rsidR="00D75B0F" w:rsidRPr="00046B92" w:rsidRDefault="00D75B0F" w:rsidP="00D75B0F">
      <w:pPr>
        <w:tabs>
          <w:tab w:val="left" w:pos="9090"/>
        </w:tabs>
        <w:jc w:val="right"/>
      </w:pPr>
    </w:p>
    <w:p w:rsidR="00D75B0F" w:rsidRPr="00046B92" w:rsidRDefault="00D75B0F" w:rsidP="00D75B0F">
      <w:pPr>
        <w:jc w:val="center"/>
      </w:pPr>
    </w:p>
    <w:p w:rsidR="009D539C" w:rsidRPr="00046B92" w:rsidRDefault="009D539C" w:rsidP="009D539C">
      <w:pPr>
        <w:jc w:val="center"/>
        <w:outlineLvl w:val="0"/>
        <w:rPr>
          <w:b/>
        </w:rPr>
      </w:pPr>
      <w:r w:rsidRPr="00046B92">
        <w:rPr>
          <w:b/>
        </w:rPr>
        <w:t>Форма Акта сдачи-приёмки оказанных услуг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355"/>
      </w:tblGrid>
      <w:tr w:rsidR="009D539C" w:rsidRPr="00046B92" w:rsidTr="00A66BFE">
        <w:tc>
          <w:tcPr>
            <w:tcW w:w="9853" w:type="dxa"/>
          </w:tcPr>
          <w:p w:rsidR="009D539C" w:rsidRPr="00046B92" w:rsidRDefault="009D539C" w:rsidP="00A66BFE">
            <w:r w:rsidRPr="00046B92">
              <w:t xml:space="preserve">Исполнитель: </w:t>
            </w:r>
          </w:p>
        </w:tc>
      </w:tr>
      <w:tr w:rsidR="009D539C" w:rsidRPr="00046B92" w:rsidTr="00A66BFE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9853" w:type="dxa"/>
            <w:tcBorders>
              <w:top w:val="nil"/>
              <w:bottom w:val="nil"/>
            </w:tcBorders>
          </w:tcPr>
          <w:p w:rsidR="009D539C" w:rsidRPr="00046B92" w:rsidRDefault="009D539C" w:rsidP="00A66BFE">
            <w:r w:rsidRPr="00046B92">
              <w:t>Заказчик: ___________________</w:t>
            </w:r>
          </w:p>
        </w:tc>
      </w:tr>
    </w:tbl>
    <w:p w:rsidR="009D539C" w:rsidRPr="00046B92" w:rsidRDefault="009D539C" w:rsidP="009D539C">
      <w:pPr>
        <w:jc w:val="center"/>
        <w:rPr>
          <w:b/>
        </w:rPr>
      </w:pPr>
      <w:r w:rsidRPr="00046B92">
        <w:rPr>
          <w:b/>
        </w:rPr>
        <w:t>Акт №_________ от «_____»__________20___г.</w:t>
      </w:r>
    </w:p>
    <w:p w:rsidR="009D539C" w:rsidRPr="00046B92" w:rsidRDefault="009D539C" w:rsidP="009D539C">
      <w:pPr>
        <w:jc w:val="center"/>
        <w:rPr>
          <w:b/>
        </w:rPr>
      </w:pPr>
    </w:p>
    <w:p w:rsidR="009D539C" w:rsidRPr="00046B92" w:rsidRDefault="009D539C" w:rsidP="009D539C">
      <w:pPr>
        <w:jc w:val="center"/>
        <w:rPr>
          <w:b/>
        </w:rPr>
      </w:pPr>
    </w:p>
    <w:p w:rsidR="009D539C" w:rsidRPr="00046B92" w:rsidRDefault="009D539C" w:rsidP="009D539C">
      <w:pPr>
        <w:jc w:val="center"/>
        <w:rPr>
          <w:b/>
        </w:rPr>
      </w:pPr>
      <w:r w:rsidRPr="00046B92">
        <w:rPr>
          <w:b/>
        </w:rPr>
        <w:t>Сдачи-приёмки оказанных услуг</w:t>
      </w:r>
    </w:p>
    <w:p w:rsidR="009D539C" w:rsidRPr="00046B92" w:rsidRDefault="009D539C" w:rsidP="009D539C">
      <w:pPr>
        <w:jc w:val="center"/>
        <w:rPr>
          <w:b/>
        </w:rPr>
      </w:pPr>
    </w:p>
    <w:p w:rsidR="009D539C" w:rsidRPr="00046B92" w:rsidRDefault="009D539C" w:rsidP="009D539C">
      <w:pPr>
        <w:rPr>
          <w:b/>
        </w:rPr>
      </w:pPr>
      <w:r w:rsidRPr="00046B92">
        <w:rPr>
          <w:b/>
        </w:rPr>
        <w:t>по Договору №________________________ от «_____»__________20___г.</w:t>
      </w:r>
      <w:r w:rsidRPr="00046B92">
        <w:rPr>
          <w:b/>
        </w:rPr>
        <w:tab/>
      </w:r>
    </w:p>
    <w:p w:rsidR="009D539C" w:rsidRPr="00046B92" w:rsidRDefault="009D539C" w:rsidP="009D539C">
      <w:pPr>
        <w:tabs>
          <w:tab w:val="right" w:leader="underscore" w:pos="10773"/>
        </w:tabs>
      </w:pPr>
    </w:p>
    <w:p w:rsidR="009D539C" w:rsidRPr="00046B92" w:rsidRDefault="009D539C" w:rsidP="009D539C">
      <w:pPr>
        <w:tabs>
          <w:tab w:val="right" w:leader="underscore" w:pos="10773"/>
        </w:tabs>
      </w:pPr>
      <w:r w:rsidRPr="00046B92">
        <w:t>Исполнитель оказал, а Заказчик принял следующие услуги:</w:t>
      </w:r>
    </w:p>
    <w:p w:rsidR="009D539C" w:rsidRPr="00046B92" w:rsidRDefault="009D539C" w:rsidP="009D539C">
      <w:pPr>
        <w:tabs>
          <w:tab w:val="right" w:leader="underscore" w:pos="10773"/>
        </w:tabs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6"/>
        <w:gridCol w:w="5940"/>
        <w:gridCol w:w="1317"/>
        <w:gridCol w:w="1701"/>
      </w:tblGrid>
      <w:tr w:rsidR="009D539C" w:rsidRPr="00046B92" w:rsidTr="00663BD0">
        <w:trPr>
          <w:trHeight w:val="790"/>
        </w:trPr>
        <w:tc>
          <w:tcPr>
            <w:tcW w:w="966" w:type="dxa"/>
            <w:vAlign w:val="center"/>
          </w:tcPr>
          <w:p w:rsidR="009D539C" w:rsidRPr="00046B92" w:rsidRDefault="009D539C" w:rsidP="00A66BFE">
            <w:pPr>
              <w:jc w:val="center"/>
            </w:pPr>
            <w:r w:rsidRPr="00046B92">
              <w:t>№ п/п</w:t>
            </w:r>
          </w:p>
        </w:tc>
        <w:tc>
          <w:tcPr>
            <w:tcW w:w="5940" w:type="dxa"/>
            <w:vAlign w:val="center"/>
          </w:tcPr>
          <w:p w:rsidR="009D539C" w:rsidRPr="00046B92" w:rsidRDefault="009D539C" w:rsidP="00A66BFE">
            <w:pPr>
              <w:jc w:val="center"/>
            </w:pPr>
            <w:r w:rsidRPr="00046B92">
              <w:t>Наименование работ (услуг)</w:t>
            </w:r>
          </w:p>
        </w:tc>
        <w:tc>
          <w:tcPr>
            <w:tcW w:w="1317" w:type="dxa"/>
            <w:vAlign w:val="center"/>
          </w:tcPr>
          <w:p w:rsidR="009D539C" w:rsidRPr="00046B92" w:rsidRDefault="009D539C" w:rsidP="00663BD0">
            <w:pPr>
              <w:jc w:val="center"/>
            </w:pPr>
            <w:r w:rsidRPr="00046B92">
              <w:t>Период</w:t>
            </w:r>
          </w:p>
        </w:tc>
        <w:tc>
          <w:tcPr>
            <w:tcW w:w="1701" w:type="dxa"/>
            <w:vAlign w:val="center"/>
          </w:tcPr>
          <w:p w:rsidR="009D539C" w:rsidRPr="00046B92" w:rsidRDefault="009D539C" w:rsidP="00A66BFE">
            <w:pPr>
              <w:jc w:val="center"/>
            </w:pPr>
            <w:r w:rsidRPr="00046B92">
              <w:t>Стоимость фактически выполненных работ/услуг, включая НДС (18%)</w:t>
            </w:r>
            <w:r w:rsidR="00663BD0" w:rsidRPr="00046B92">
              <w:t>, руб.</w:t>
            </w:r>
          </w:p>
        </w:tc>
      </w:tr>
      <w:tr w:rsidR="009D539C" w:rsidRPr="00046B92" w:rsidTr="00A66BFE">
        <w:tc>
          <w:tcPr>
            <w:tcW w:w="966" w:type="dxa"/>
          </w:tcPr>
          <w:p w:rsidR="009D539C" w:rsidRPr="00046B92" w:rsidRDefault="009D539C" w:rsidP="00A66BFE">
            <w:pPr>
              <w:jc w:val="center"/>
            </w:pPr>
            <w:r w:rsidRPr="00046B92">
              <w:t>1</w:t>
            </w:r>
          </w:p>
        </w:tc>
        <w:tc>
          <w:tcPr>
            <w:tcW w:w="5940" w:type="dxa"/>
          </w:tcPr>
          <w:p w:rsidR="009D539C" w:rsidRPr="00046B92" w:rsidRDefault="009D539C" w:rsidP="00A66BFE">
            <w:pPr>
              <w:jc w:val="center"/>
            </w:pPr>
            <w:r w:rsidRPr="00046B92">
              <w:t>2</w:t>
            </w:r>
          </w:p>
        </w:tc>
        <w:tc>
          <w:tcPr>
            <w:tcW w:w="1317" w:type="dxa"/>
          </w:tcPr>
          <w:p w:rsidR="009D539C" w:rsidRPr="00046B92" w:rsidRDefault="009D539C" w:rsidP="00A66BFE">
            <w:pPr>
              <w:jc w:val="center"/>
            </w:pPr>
            <w:r w:rsidRPr="00046B92">
              <w:t>3</w:t>
            </w:r>
          </w:p>
        </w:tc>
        <w:tc>
          <w:tcPr>
            <w:tcW w:w="1701" w:type="dxa"/>
          </w:tcPr>
          <w:p w:rsidR="009D539C" w:rsidRPr="00046B92" w:rsidRDefault="009D539C" w:rsidP="00A66BFE">
            <w:pPr>
              <w:jc w:val="center"/>
            </w:pPr>
            <w:r w:rsidRPr="00046B92">
              <w:t>4</w:t>
            </w:r>
          </w:p>
        </w:tc>
      </w:tr>
      <w:tr w:rsidR="009D539C" w:rsidRPr="00046B92" w:rsidTr="00A66BFE">
        <w:tc>
          <w:tcPr>
            <w:tcW w:w="966" w:type="dxa"/>
          </w:tcPr>
          <w:p w:rsidR="009D539C" w:rsidRPr="00046B92" w:rsidRDefault="009D539C" w:rsidP="00A66BFE"/>
        </w:tc>
        <w:tc>
          <w:tcPr>
            <w:tcW w:w="5940" w:type="dxa"/>
          </w:tcPr>
          <w:p w:rsidR="009D539C" w:rsidRPr="00046B92" w:rsidRDefault="009D539C" w:rsidP="00A66BFE"/>
        </w:tc>
        <w:tc>
          <w:tcPr>
            <w:tcW w:w="1317" w:type="dxa"/>
          </w:tcPr>
          <w:p w:rsidR="009D539C" w:rsidRPr="00046B92" w:rsidRDefault="009D539C" w:rsidP="00A66BFE"/>
        </w:tc>
        <w:tc>
          <w:tcPr>
            <w:tcW w:w="1701" w:type="dxa"/>
          </w:tcPr>
          <w:p w:rsidR="009D539C" w:rsidRPr="00046B92" w:rsidRDefault="009D539C" w:rsidP="00A66BFE"/>
        </w:tc>
      </w:tr>
      <w:tr w:rsidR="009D539C" w:rsidRPr="00046B92" w:rsidTr="00A66BFE">
        <w:trPr>
          <w:trHeight w:val="340"/>
        </w:trPr>
        <w:tc>
          <w:tcPr>
            <w:tcW w:w="8223" w:type="dxa"/>
            <w:gridSpan w:val="3"/>
            <w:vAlign w:val="center"/>
          </w:tcPr>
          <w:p w:rsidR="009D539C" w:rsidRPr="00046B92" w:rsidRDefault="009D539C" w:rsidP="00A66BFE">
            <w:r w:rsidRPr="00046B92">
              <w:t>Всего оказано услуг по настоящему акту</w:t>
            </w:r>
          </w:p>
        </w:tc>
        <w:tc>
          <w:tcPr>
            <w:tcW w:w="1701" w:type="dxa"/>
          </w:tcPr>
          <w:p w:rsidR="009D539C" w:rsidRPr="00046B92" w:rsidRDefault="009D539C" w:rsidP="00A66BFE"/>
        </w:tc>
      </w:tr>
      <w:tr w:rsidR="009D539C" w:rsidRPr="00046B92" w:rsidTr="00A66BFE">
        <w:trPr>
          <w:trHeight w:val="340"/>
        </w:trPr>
        <w:tc>
          <w:tcPr>
            <w:tcW w:w="8223" w:type="dxa"/>
            <w:gridSpan w:val="3"/>
            <w:vAlign w:val="center"/>
          </w:tcPr>
          <w:p w:rsidR="009D539C" w:rsidRPr="00046B92" w:rsidRDefault="009D539C" w:rsidP="00A66BFE">
            <w:r w:rsidRPr="00046B92">
              <w:t>в т.ч. НДС (18%)</w:t>
            </w:r>
          </w:p>
        </w:tc>
        <w:tc>
          <w:tcPr>
            <w:tcW w:w="1701" w:type="dxa"/>
          </w:tcPr>
          <w:p w:rsidR="009D539C" w:rsidRPr="00046B92" w:rsidRDefault="009D539C" w:rsidP="00A66BFE"/>
        </w:tc>
      </w:tr>
    </w:tbl>
    <w:p w:rsidR="009D539C" w:rsidRPr="00046B92" w:rsidRDefault="009D539C" w:rsidP="009D539C">
      <w:r w:rsidRPr="00046B92">
        <w:t>Исполнителем переданы Заказчику следующие документы (Отчёт, заключение и т.д.</w:t>
      </w:r>
      <w:r w:rsidR="00BF77DD" w:rsidRPr="00046B92">
        <w:t>, с  указанием реквизитов предоставленных документов (номер, дата)</w:t>
      </w:r>
      <w:r w:rsidRPr="00046B92">
        <w:t>):</w:t>
      </w:r>
      <w:r w:rsidR="00C92A07" w:rsidRPr="00046B92">
        <w:t>____________________</w:t>
      </w:r>
    </w:p>
    <w:p w:rsidR="00C92A07" w:rsidRPr="00046B92" w:rsidRDefault="00C92A07" w:rsidP="009D539C">
      <w:r w:rsidRPr="00046B92">
        <w:t>_____________________________________________________________________________</w:t>
      </w:r>
    </w:p>
    <w:p w:rsidR="009D539C" w:rsidRPr="00046B92" w:rsidRDefault="009D539C" w:rsidP="009D539C">
      <w:r w:rsidRPr="00046B92">
        <w:t>Причитается к уплате Исполнителю по данному акту:________________________ ____</w:t>
      </w:r>
    </w:p>
    <w:p w:rsidR="009D539C" w:rsidRPr="00046B92" w:rsidRDefault="009D539C" w:rsidP="009D539C">
      <w:pPr>
        <w:tabs>
          <w:tab w:val="left" w:pos="0"/>
          <w:tab w:val="left" w:pos="5760"/>
        </w:tabs>
      </w:pPr>
    </w:p>
    <w:p w:rsidR="00D75B0F" w:rsidRPr="00046B92" w:rsidRDefault="00D75B0F" w:rsidP="00666606">
      <w:pPr>
        <w:keepNext/>
        <w:keepLines/>
        <w:spacing w:line="276" w:lineRule="auto"/>
        <w:jc w:val="center"/>
        <w:outlineLvl w:val="0"/>
        <w:rPr>
          <w:bCs/>
        </w:rPr>
      </w:pPr>
      <w:r w:rsidRPr="00046B92">
        <w:rPr>
          <w:bCs/>
        </w:rPr>
        <w:t>ПОДПИСИ СТОРОН</w:t>
      </w:r>
    </w:p>
    <w:p w:rsidR="00D75B0F" w:rsidRPr="00046B92" w:rsidRDefault="00D75B0F" w:rsidP="00D75B0F"/>
    <w:tbl>
      <w:tblPr>
        <w:tblW w:w="9735" w:type="dxa"/>
        <w:tblInd w:w="250" w:type="dxa"/>
        <w:tblLayout w:type="fixed"/>
        <w:tblLook w:val="00A0" w:firstRow="1" w:lastRow="0" w:firstColumn="1" w:lastColumn="0" w:noHBand="0" w:noVBand="0"/>
      </w:tblPr>
      <w:tblGrid>
        <w:gridCol w:w="4867"/>
        <w:gridCol w:w="4868"/>
      </w:tblGrid>
      <w:tr w:rsidR="00D75B0F" w:rsidRPr="00046B92">
        <w:trPr>
          <w:divId w:val="234899574"/>
        </w:trPr>
        <w:tc>
          <w:tcPr>
            <w:tcW w:w="4865" w:type="dxa"/>
          </w:tcPr>
          <w:p w:rsidR="00D75B0F" w:rsidRPr="00046B92" w:rsidRDefault="00D75B0F" w:rsidP="00D75B0F">
            <w:pPr>
              <w:spacing w:line="276" w:lineRule="auto"/>
              <w:rPr>
                <w:lang w:eastAsia="en-US"/>
              </w:rPr>
            </w:pPr>
            <w:r w:rsidRPr="00046B92">
              <w:rPr>
                <w:lang w:eastAsia="en-US"/>
              </w:rPr>
              <w:t>Заказчик</w:t>
            </w:r>
          </w:p>
          <w:p w:rsidR="00D75B0F" w:rsidRPr="00046B92" w:rsidRDefault="00D75B0F" w:rsidP="00D75B0F">
            <w:pPr>
              <w:spacing w:line="276" w:lineRule="auto"/>
              <w:rPr>
                <w:lang w:eastAsia="en-US"/>
              </w:rPr>
            </w:pPr>
          </w:p>
          <w:p w:rsidR="00D75B0F" w:rsidRPr="00046B92" w:rsidRDefault="00D75B0F" w:rsidP="00D75B0F">
            <w:pPr>
              <w:spacing w:line="276" w:lineRule="auto"/>
              <w:rPr>
                <w:lang w:eastAsia="en-US"/>
              </w:rPr>
            </w:pPr>
            <w:r w:rsidRPr="00046B92">
              <w:rPr>
                <w:lang w:eastAsia="en-US"/>
              </w:rPr>
              <w:t>_________________ / /</w:t>
            </w:r>
          </w:p>
          <w:p w:rsidR="00D75B0F" w:rsidRPr="00046B92" w:rsidRDefault="00D75B0F" w:rsidP="00D75B0F">
            <w:pPr>
              <w:spacing w:line="276" w:lineRule="auto"/>
              <w:rPr>
                <w:lang w:eastAsia="en-US"/>
              </w:rPr>
            </w:pPr>
            <w:r w:rsidRPr="00046B92">
              <w:rPr>
                <w:lang w:eastAsia="en-US"/>
              </w:rPr>
              <w:t>м.п.</w:t>
            </w:r>
          </w:p>
        </w:tc>
        <w:tc>
          <w:tcPr>
            <w:tcW w:w="4865" w:type="dxa"/>
          </w:tcPr>
          <w:p w:rsidR="00D75B0F" w:rsidRPr="00046B92" w:rsidRDefault="00D75B0F" w:rsidP="00D75B0F">
            <w:pPr>
              <w:spacing w:line="276" w:lineRule="auto"/>
              <w:rPr>
                <w:lang w:eastAsia="en-US"/>
              </w:rPr>
            </w:pPr>
            <w:r w:rsidRPr="00046B92">
              <w:rPr>
                <w:lang w:eastAsia="en-US"/>
              </w:rPr>
              <w:t>Исполнитель</w:t>
            </w:r>
          </w:p>
          <w:p w:rsidR="00D75B0F" w:rsidRPr="00046B92" w:rsidRDefault="00D75B0F" w:rsidP="00D75B0F">
            <w:pPr>
              <w:spacing w:line="276" w:lineRule="auto"/>
              <w:rPr>
                <w:lang w:eastAsia="en-US"/>
              </w:rPr>
            </w:pPr>
          </w:p>
          <w:p w:rsidR="009F3F25" w:rsidRPr="00046B92" w:rsidRDefault="009F3F25" w:rsidP="00D75B0F">
            <w:pPr>
              <w:spacing w:line="276" w:lineRule="auto"/>
            </w:pPr>
            <w:r w:rsidRPr="00046B92">
              <w:t>_______________________/</w:t>
            </w:r>
            <w:r w:rsidR="00D64FC3" w:rsidRPr="00046B92" w:rsidDel="00D64FC3">
              <w:t xml:space="preserve"> </w:t>
            </w:r>
            <w:r w:rsidR="004E32CA" w:rsidRPr="00046B92">
              <w:t>/</w:t>
            </w:r>
          </w:p>
          <w:p w:rsidR="00D75B0F" w:rsidRPr="00046B92" w:rsidRDefault="00D75B0F" w:rsidP="00D75B0F">
            <w:pPr>
              <w:spacing w:line="276" w:lineRule="auto"/>
              <w:rPr>
                <w:lang w:eastAsia="en-US"/>
              </w:rPr>
            </w:pPr>
            <w:r w:rsidRPr="00046B92">
              <w:rPr>
                <w:lang w:eastAsia="en-US"/>
              </w:rPr>
              <w:t>м.п.</w:t>
            </w:r>
          </w:p>
        </w:tc>
      </w:tr>
      <w:tr w:rsidR="00D75B0F" w:rsidRPr="00046B92">
        <w:trPr>
          <w:divId w:val="234899574"/>
        </w:trPr>
        <w:tc>
          <w:tcPr>
            <w:tcW w:w="4865" w:type="dxa"/>
          </w:tcPr>
          <w:p w:rsidR="00D75B0F" w:rsidRPr="00046B92" w:rsidRDefault="00D75B0F" w:rsidP="00D75B0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4865" w:type="dxa"/>
          </w:tcPr>
          <w:p w:rsidR="00D75B0F" w:rsidRPr="00046B92" w:rsidRDefault="00D75B0F" w:rsidP="00D75B0F">
            <w:pPr>
              <w:spacing w:line="276" w:lineRule="auto"/>
              <w:rPr>
                <w:lang w:eastAsia="en-US"/>
              </w:rPr>
            </w:pPr>
          </w:p>
        </w:tc>
      </w:tr>
    </w:tbl>
    <w:p w:rsidR="00D75B0F" w:rsidRPr="00046B92" w:rsidRDefault="00D75B0F" w:rsidP="00D75B0F">
      <w:pPr>
        <w:autoSpaceDE w:val="0"/>
        <w:autoSpaceDN w:val="0"/>
        <w:ind w:firstLine="360"/>
        <w:jc w:val="center"/>
      </w:pPr>
      <w:r w:rsidRPr="00046B92">
        <w:t>ФОРМА СОГЛАСОВАНА:</w:t>
      </w:r>
    </w:p>
    <w:p w:rsidR="009A2835" w:rsidRPr="00046B92" w:rsidRDefault="009A2835" w:rsidP="00D75B0F">
      <w:pPr>
        <w:autoSpaceDE w:val="0"/>
        <w:autoSpaceDN w:val="0"/>
        <w:ind w:firstLine="360"/>
        <w:jc w:val="center"/>
      </w:pPr>
    </w:p>
    <w:tbl>
      <w:tblPr>
        <w:tblW w:w="9900" w:type="dxa"/>
        <w:jc w:val="center"/>
        <w:tblLayout w:type="fixed"/>
        <w:tblLook w:val="04A0" w:firstRow="1" w:lastRow="0" w:firstColumn="1" w:lastColumn="0" w:noHBand="0" w:noVBand="1"/>
      </w:tblPr>
      <w:tblGrid>
        <w:gridCol w:w="4860"/>
        <w:gridCol w:w="5040"/>
      </w:tblGrid>
      <w:tr w:rsidR="00D64FC3" w:rsidRPr="00046B92" w:rsidTr="00D64FC3">
        <w:trPr>
          <w:jc w:val="center"/>
        </w:trPr>
        <w:tc>
          <w:tcPr>
            <w:tcW w:w="4860" w:type="dxa"/>
          </w:tcPr>
          <w:p w:rsidR="00D64FC3" w:rsidRPr="00046B92" w:rsidRDefault="00D64FC3" w:rsidP="001D5B43">
            <w:pPr>
              <w:keepNext/>
              <w:keepLines/>
              <w:spacing w:before="200" w:line="276" w:lineRule="auto"/>
              <w:contextualSpacing/>
              <w:outlineLvl w:val="1"/>
              <w:rPr>
                <w:rFonts w:eastAsia="Batang"/>
                <w:bCs/>
                <w:lang w:eastAsia="en-US"/>
              </w:rPr>
            </w:pPr>
            <w:r w:rsidRPr="00046B92">
              <w:rPr>
                <w:rFonts w:eastAsia="Batang"/>
                <w:bCs/>
                <w:lang w:eastAsia="en-US"/>
              </w:rPr>
              <w:t>Заказчик:</w:t>
            </w:r>
          </w:p>
          <w:p w:rsidR="00D64FC3" w:rsidRPr="00046B92" w:rsidRDefault="00D64FC3" w:rsidP="001D5B43">
            <w:pPr>
              <w:contextualSpacing/>
              <w:rPr>
                <w:rFonts w:eastAsia="Batang"/>
              </w:rPr>
            </w:pPr>
          </w:p>
          <w:p w:rsidR="00D64FC3" w:rsidRPr="00046B92" w:rsidRDefault="00D64FC3" w:rsidP="001D5B43">
            <w:pPr>
              <w:contextualSpacing/>
              <w:jc w:val="center"/>
              <w:rPr>
                <w:rFonts w:eastAsia="Batang"/>
              </w:rPr>
            </w:pPr>
          </w:p>
          <w:p w:rsidR="00D64FC3" w:rsidRPr="00046B92" w:rsidRDefault="00D64FC3" w:rsidP="001D5B43">
            <w:pPr>
              <w:contextualSpacing/>
              <w:rPr>
                <w:rFonts w:eastAsia="Batang"/>
              </w:rPr>
            </w:pPr>
            <w:r w:rsidRPr="00046B92">
              <w:rPr>
                <w:rFonts w:eastAsia="Batang"/>
              </w:rPr>
              <w:t>_____________________ /</w:t>
            </w:r>
            <w:r w:rsidRPr="00046B92">
              <w:t xml:space="preserve"> /</w:t>
            </w:r>
          </w:p>
          <w:p w:rsidR="00D64FC3" w:rsidRPr="00046B92" w:rsidRDefault="00D64FC3" w:rsidP="001D5B43">
            <w:pPr>
              <w:tabs>
                <w:tab w:val="center" w:pos="4677"/>
                <w:tab w:val="right" w:pos="9355"/>
              </w:tabs>
              <w:contextualSpacing/>
              <w:rPr>
                <w:rFonts w:eastAsia="Batang"/>
                <w:snapToGrid w:val="0"/>
              </w:rPr>
            </w:pPr>
          </w:p>
          <w:p w:rsidR="00D64FC3" w:rsidRPr="00046B92" w:rsidRDefault="00D64FC3" w:rsidP="001D5B43">
            <w:pPr>
              <w:tabs>
                <w:tab w:val="center" w:pos="4677"/>
                <w:tab w:val="right" w:pos="9355"/>
              </w:tabs>
              <w:contextualSpacing/>
              <w:rPr>
                <w:rFonts w:eastAsia="Batang"/>
              </w:rPr>
            </w:pPr>
            <w:r w:rsidRPr="00046B92">
              <w:rPr>
                <w:rFonts w:eastAsia="Batang"/>
              </w:rPr>
              <w:t xml:space="preserve">м.п. </w:t>
            </w:r>
          </w:p>
        </w:tc>
        <w:tc>
          <w:tcPr>
            <w:tcW w:w="5040" w:type="dxa"/>
          </w:tcPr>
          <w:p w:rsidR="00D64FC3" w:rsidRPr="00046B92" w:rsidRDefault="00D64FC3" w:rsidP="001D5B43">
            <w:pPr>
              <w:keepNext/>
              <w:keepLines/>
              <w:spacing w:before="200" w:line="276" w:lineRule="auto"/>
              <w:contextualSpacing/>
              <w:outlineLvl w:val="1"/>
              <w:rPr>
                <w:rFonts w:eastAsia="Batang"/>
                <w:bCs/>
                <w:lang w:eastAsia="en-US"/>
              </w:rPr>
            </w:pPr>
            <w:r w:rsidRPr="00046B92">
              <w:rPr>
                <w:rFonts w:eastAsia="Batang"/>
                <w:bCs/>
                <w:lang w:eastAsia="en-US"/>
              </w:rPr>
              <w:t>Исполнитель:</w:t>
            </w:r>
          </w:p>
          <w:p w:rsidR="00D64FC3" w:rsidRPr="00046B92" w:rsidRDefault="00D64FC3" w:rsidP="001D5B43">
            <w:pPr>
              <w:contextualSpacing/>
              <w:rPr>
                <w:rFonts w:eastAsia="Batang"/>
              </w:rPr>
            </w:pPr>
          </w:p>
          <w:p w:rsidR="00D64FC3" w:rsidRPr="00046B92" w:rsidRDefault="00D64FC3" w:rsidP="001D5B43">
            <w:pPr>
              <w:contextualSpacing/>
              <w:jc w:val="center"/>
              <w:rPr>
                <w:rFonts w:eastAsia="Batang"/>
              </w:rPr>
            </w:pPr>
          </w:p>
          <w:p w:rsidR="00D64FC3" w:rsidRPr="00046B92" w:rsidRDefault="00D64FC3" w:rsidP="001D5B43">
            <w:pPr>
              <w:spacing w:line="276" w:lineRule="auto"/>
            </w:pPr>
            <w:r w:rsidRPr="00046B92">
              <w:t>_______________________/</w:t>
            </w:r>
            <w:r w:rsidRPr="00046B92" w:rsidDel="00D64FC3">
              <w:t xml:space="preserve"> </w:t>
            </w:r>
            <w:r w:rsidRPr="00046B92">
              <w:t>/</w:t>
            </w:r>
          </w:p>
          <w:p w:rsidR="00D64FC3" w:rsidRPr="00046B92" w:rsidRDefault="00D64FC3" w:rsidP="001D5B43">
            <w:pPr>
              <w:tabs>
                <w:tab w:val="center" w:pos="4677"/>
                <w:tab w:val="right" w:pos="9355"/>
              </w:tabs>
              <w:contextualSpacing/>
              <w:rPr>
                <w:rFonts w:eastAsia="Batang"/>
              </w:rPr>
            </w:pPr>
          </w:p>
          <w:p w:rsidR="00D64FC3" w:rsidRPr="00046B92" w:rsidRDefault="00D64FC3" w:rsidP="001D5B43">
            <w:pPr>
              <w:tabs>
                <w:tab w:val="center" w:pos="4677"/>
                <w:tab w:val="right" w:pos="9355"/>
              </w:tabs>
              <w:contextualSpacing/>
              <w:rPr>
                <w:rFonts w:eastAsia="Batang"/>
              </w:rPr>
            </w:pPr>
            <w:r w:rsidRPr="00046B92">
              <w:rPr>
                <w:rFonts w:eastAsia="Batang"/>
              </w:rPr>
              <w:t xml:space="preserve">м.п. </w:t>
            </w:r>
          </w:p>
        </w:tc>
      </w:tr>
    </w:tbl>
    <w:p w:rsidR="00BF5BDF" w:rsidRPr="00046B92" w:rsidRDefault="00BF5BDF" w:rsidP="00BF5BDF">
      <w:pPr>
        <w:spacing w:line="276" w:lineRule="auto"/>
        <w:jc w:val="right"/>
      </w:pPr>
    </w:p>
    <w:p w:rsidR="00244A00" w:rsidRPr="00046B92" w:rsidRDefault="00244A00">
      <w:pPr>
        <w:spacing w:after="200" w:line="276" w:lineRule="auto"/>
      </w:pPr>
      <w:r w:rsidRPr="00046B92">
        <w:br w:type="page"/>
      </w:r>
    </w:p>
    <w:p w:rsidR="00A04FA2" w:rsidRPr="00046B92" w:rsidRDefault="00A04FA2" w:rsidP="00244A00">
      <w:pPr>
        <w:spacing w:after="200" w:line="276" w:lineRule="auto"/>
        <w:jc w:val="right"/>
        <w:sectPr w:rsidR="00A04FA2" w:rsidRPr="00046B92" w:rsidSect="00AF58DF">
          <w:pgSz w:w="11906" w:h="16838"/>
          <w:pgMar w:top="567" w:right="850" w:bottom="284" w:left="1701" w:header="708" w:footer="708" w:gutter="0"/>
          <w:cols w:space="708"/>
          <w:docGrid w:linePitch="360"/>
        </w:sectPr>
      </w:pPr>
    </w:p>
    <w:p w:rsidR="00244A00" w:rsidRPr="00046B92" w:rsidRDefault="00244A00" w:rsidP="00244A00">
      <w:pPr>
        <w:spacing w:after="200" w:line="276" w:lineRule="auto"/>
        <w:jc w:val="right"/>
      </w:pPr>
      <w:r w:rsidRPr="00046B92">
        <w:lastRenderedPageBreak/>
        <w:t>Приложение №4</w:t>
      </w:r>
      <w:r w:rsidRPr="00046B92">
        <w:br/>
        <w:t>к Договору №</w:t>
      </w:r>
      <w:r w:rsidR="00F758F2" w:rsidRPr="00046B92">
        <w:t>__________</w:t>
      </w:r>
      <w:r w:rsidR="0087128A" w:rsidRPr="00046B92">
        <w:br/>
        <w:t>от «</w:t>
      </w:r>
      <w:r w:rsidR="00D64FC3" w:rsidRPr="00046B92">
        <w:t xml:space="preserve">   </w:t>
      </w:r>
      <w:r w:rsidR="0014772A" w:rsidRPr="00046B92">
        <w:t>»</w:t>
      </w:r>
      <w:r w:rsidR="0087128A" w:rsidRPr="00046B92">
        <w:t xml:space="preserve"> </w:t>
      </w:r>
      <w:r w:rsidR="00D64FC3" w:rsidRPr="00046B92">
        <w:t xml:space="preserve">      </w:t>
      </w:r>
      <w:r w:rsidR="0014772A" w:rsidRPr="00046B92">
        <w:t>201</w:t>
      </w:r>
      <w:r w:rsidR="00D64FC3" w:rsidRPr="00046B92">
        <w:t>9</w:t>
      </w:r>
      <w:r w:rsidRPr="00046B92">
        <w:t xml:space="preserve"> г.</w:t>
      </w:r>
    </w:p>
    <w:p w:rsidR="00244A00" w:rsidRPr="00046B92" w:rsidRDefault="00244A00" w:rsidP="00244A00">
      <w:pPr>
        <w:jc w:val="center"/>
        <w:rPr>
          <w:b/>
        </w:rPr>
      </w:pPr>
      <w:r w:rsidRPr="00046B92">
        <w:rPr>
          <w:b/>
        </w:rPr>
        <w:t>ТАБЛИЦА СТОИМОСТИ УСЛУГ</w:t>
      </w:r>
    </w:p>
    <w:p w:rsidR="00D64FC3" w:rsidRPr="00046B92" w:rsidRDefault="00D64FC3" w:rsidP="00244A00">
      <w:pPr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2126"/>
        <w:gridCol w:w="4111"/>
        <w:gridCol w:w="1417"/>
        <w:gridCol w:w="1701"/>
        <w:gridCol w:w="1701"/>
        <w:gridCol w:w="1151"/>
        <w:gridCol w:w="1487"/>
      </w:tblGrid>
      <w:tr w:rsidR="00D64FC3" w:rsidRPr="00046B92" w:rsidTr="00BE2D19">
        <w:trPr>
          <w:jc w:val="center"/>
        </w:trPr>
        <w:tc>
          <w:tcPr>
            <w:tcW w:w="817" w:type="dxa"/>
          </w:tcPr>
          <w:p w:rsidR="00D64FC3" w:rsidRPr="00046B92" w:rsidRDefault="00D64FC3" w:rsidP="001D5B43">
            <w:pPr>
              <w:rPr>
                <w:b/>
              </w:rPr>
            </w:pPr>
            <w:r w:rsidRPr="00046B92">
              <w:rPr>
                <w:b/>
              </w:rPr>
              <w:t>п/п</w:t>
            </w:r>
          </w:p>
        </w:tc>
        <w:tc>
          <w:tcPr>
            <w:tcW w:w="2126" w:type="dxa"/>
          </w:tcPr>
          <w:p w:rsidR="00D64FC3" w:rsidRPr="00046B92" w:rsidRDefault="00D64FC3" w:rsidP="001D5B43">
            <w:pPr>
              <w:rPr>
                <w:b/>
              </w:rPr>
            </w:pPr>
            <w:r w:rsidRPr="00046B92">
              <w:rPr>
                <w:b/>
              </w:rPr>
              <w:t>Наименование работ</w:t>
            </w:r>
          </w:p>
        </w:tc>
        <w:tc>
          <w:tcPr>
            <w:tcW w:w="4111" w:type="dxa"/>
          </w:tcPr>
          <w:p w:rsidR="00D64FC3" w:rsidRPr="00046B92" w:rsidRDefault="00D64FC3" w:rsidP="001D5B43">
            <w:pPr>
              <w:rPr>
                <w:b/>
              </w:rPr>
            </w:pPr>
            <w:r w:rsidRPr="00046B92">
              <w:rPr>
                <w:b/>
              </w:rPr>
              <w:t>Виды услуг</w:t>
            </w:r>
          </w:p>
        </w:tc>
        <w:tc>
          <w:tcPr>
            <w:tcW w:w="1417" w:type="dxa"/>
          </w:tcPr>
          <w:p w:rsidR="00D64FC3" w:rsidRPr="00046B92" w:rsidRDefault="00D64FC3" w:rsidP="001D5B43">
            <w:pPr>
              <w:rPr>
                <w:b/>
              </w:rPr>
            </w:pPr>
            <w:r w:rsidRPr="00046B92">
              <w:rPr>
                <w:b/>
              </w:rPr>
              <w:t>Результат услуг</w:t>
            </w:r>
          </w:p>
        </w:tc>
        <w:tc>
          <w:tcPr>
            <w:tcW w:w="1701" w:type="dxa"/>
          </w:tcPr>
          <w:p w:rsidR="00D64FC3" w:rsidRPr="00046B92" w:rsidRDefault="00D64FC3" w:rsidP="001D5B43">
            <w:pPr>
              <w:rPr>
                <w:b/>
              </w:rPr>
            </w:pPr>
            <w:r w:rsidRPr="00046B92">
              <w:rPr>
                <w:b/>
              </w:rPr>
              <w:t>Сроки подготовки</w:t>
            </w:r>
          </w:p>
        </w:tc>
        <w:tc>
          <w:tcPr>
            <w:tcW w:w="1701" w:type="dxa"/>
          </w:tcPr>
          <w:p w:rsidR="00D64FC3" w:rsidRPr="00046B92" w:rsidRDefault="00D64FC3" w:rsidP="001D5B43">
            <w:pPr>
              <w:rPr>
                <w:b/>
              </w:rPr>
            </w:pPr>
            <w:r w:rsidRPr="00046B92">
              <w:rPr>
                <w:b/>
              </w:rPr>
              <w:t>Состав отчетной документации</w:t>
            </w:r>
          </w:p>
        </w:tc>
        <w:tc>
          <w:tcPr>
            <w:tcW w:w="1151" w:type="dxa"/>
          </w:tcPr>
          <w:p w:rsidR="00D64FC3" w:rsidRPr="00046B92" w:rsidRDefault="00D64FC3" w:rsidP="001D5B43">
            <w:pPr>
              <w:rPr>
                <w:b/>
              </w:rPr>
            </w:pPr>
            <w:r w:rsidRPr="00046B92">
              <w:rPr>
                <w:b/>
              </w:rPr>
              <w:t>Период оказания услуг</w:t>
            </w:r>
          </w:p>
        </w:tc>
        <w:tc>
          <w:tcPr>
            <w:tcW w:w="1487" w:type="dxa"/>
          </w:tcPr>
          <w:p w:rsidR="00D64FC3" w:rsidRPr="00046B92" w:rsidRDefault="00D64FC3" w:rsidP="001D5B43">
            <w:pPr>
              <w:rPr>
                <w:b/>
              </w:rPr>
            </w:pPr>
            <w:r w:rsidRPr="00046B92">
              <w:rPr>
                <w:b/>
              </w:rPr>
              <w:t>Стоимость</w:t>
            </w:r>
          </w:p>
          <w:p w:rsidR="00D64FC3" w:rsidRPr="00046B92" w:rsidRDefault="00D64FC3" w:rsidP="001D5B43">
            <w:pPr>
              <w:rPr>
                <w:b/>
              </w:rPr>
            </w:pPr>
            <w:r w:rsidRPr="00046B92">
              <w:rPr>
                <w:b/>
              </w:rPr>
              <w:t>(руб., без учетом НДС)</w:t>
            </w:r>
          </w:p>
        </w:tc>
      </w:tr>
      <w:tr w:rsidR="00D64FC3" w:rsidRPr="00046B92" w:rsidTr="00BE2D19">
        <w:trPr>
          <w:jc w:val="center"/>
        </w:trPr>
        <w:tc>
          <w:tcPr>
            <w:tcW w:w="817" w:type="dxa"/>
          </w:tcPr>
          <w:p w:rsidR="00D64FC3" w:rsidRPr="00046B92" w:rsidRDefault="00D64FC3" w:rsidP="001D5B43">
            <w:pPr>
              <w:ind w:left="284" w:firstLine="567"/>
              <w:jc w:val="both"/>
            </w:pPr>
            <w:r w:rsidRPr="00046B92">
              <w:t>11.</w:t>
            </w:r>
          </w:p>
        </w:tc>
        <w:tc>
          <w:tcPr>
            <w:tcW w:w="2126" w:type="dxa"/>
          </w:tcPr>
          <w:p w:rsidR="00D64FC3" w:rsidRPr="00046B92" w:rsidRDefault="00D64FC3" w:rsidP="001D5B43">
            <w:pPr>
              <w:spacing w:line="276" w:lineRule="auto"/>
              <w:jc w:val="both"/>
            </w:pPr>
            <w:r w:rsidRPr="00046B92">
              <w:t>Информационная и контент-поддержка официального сайта ПАО «Интер РАО»</w:t>
            </w:r>
          </w:p>
          <w:p w:rsidR="00D64FC3" w:rsidRPr="00046B92" w:rsidRDefault="00D64FC3" w:rsidP="001D5B43"/>
        </w:tc>
        <w:tc>
          <w:tcPr>
            <w:tcW w:w="4111" w:type="dxa"/>
            <w:shd w:val="clear" w:color="auto" w:fill="auto"/>
          </w:tcPr>
          <w:p w:rsidR="00D64FC3" w:rsidRPr="00046B92" w:rsidRDefault="00D64FC3" w:rsidP="00D64FC3">
            <w:pPr>
              <w:pStyle w:val="ac"/>
              <w:numPr>
                <w:ilvl w:val="0"/>
                <w:numId w:val="17"/>
              </w:numPr>
              <w:spacing w:after="0" w:line="240" w:lineRule="auto"/>
              <w:ind w:left="317" w:hanging="283"/>
              <w:rPr>
                <w:rFonts w:ascii="Times New Roman" w:hAnsi="Times New Roman"/>
                <w:sz w:val="20"/>
                <w:szCs w:val="24"/>
              </w:rPr>
            </w:pPr>
            <w:r w:rsidRPr="00046B92">
              <w:rPr>
                <w:rFonts w:ascii="Times New Roman" w:hAnsi="Times New Roman"/>
                <w:sz w:val="20"/>
                <w:szCs w:val="24"/>
              </w:rPr>
              <w:t>Подготовка (вёрстка) и размещение текстовой информации на сайте (в том числе, в нерабочее время и праздничные дни). Информация должна размещаться в установленные Заказчиком сроки без снижения качества оказания услуг;</w:t>
            </w:r>
          </w:p>
          <w:p w:rsidR="00D64FC3" w:rsidRPr="00046B92" w:rsidRDefault="00D64FC3" w:rsidP="00D64FC3">
            <w:pPr>
              <w:pStyle w:val="ac"/>
              <w:numPr>
                <w:ilvl w:val="0"/>
                <w:numId w:val="17"/>
              </w:numPr>
              <w:spacing w:after="0" w:line="240" w:lineRule="auto"/>
              <w:ind w:left="317" w:hanging="283"/>
              <w:rPr>
                <w:rFonts w:ascii="Times New Roman" w:hAnsi="Times New Roman"/>
                <w:sz w:val="20"/>
                <w:szCs w:val="24"/>
              </w:rPr>
            </w:pPr>
            <w:r w:rsidRPr="00046B92">
              <w:rPr>
                <w:rFonts w:ascii="Times New Roman" w:hAnsi="Times New Roman"/>
                <w:sz w:val="20"/>
                <w:szCs w:val="24"/>
              </w:rPr>
              <w:t>Регулярное обновление информации на страницах сайта (добавление новостей, обновление данных в раздел «раскрытие информации», обновление раздела «закупки», замена прейскурантов и т.д.);</w:t>
            </w:r>
          </w:p>
          <w:p w:rsidR="00D64FC3" w:rsidRPr="00046B92" w:rsidRDefault="00D64FC3" w:rsidP="00D64FC3">
            <w:pPr>
              <w:pStyle w:val="ac"/>
              <w:numPr>
                <w:ilvl w:val="0"/>
                <w:numId w:val="17"/>
              </w:numPr>
              <w:spacing w:after="0" w:line="240" w:lineRule="auto"/>
              <w:ind w:left="317" w:hanging="283"/>
              <w:rPr>
                <w:rFonts w:ascii="Times New Roman" w:hAnsi="Times New Roman"/>
                <w:sz w:val="20"/>
                <w:szCs w:val="24"/>
              </w:rPr>
            </w:pPr>
            <w:r w:rsidRPr="00046B92">
              <w:rPr>
                <w:rFonts w:ascii="Times New Roman" w:hAnsi="Times New Roman"/>
                <w:sz w:val="20"/>
                <w:szCs w:val="24"/>
              </w:rPr>
              <w:t>Добавление файлов, предназначенных для скачивания с сайта;</w:t>
            </w:r>
          </w:p>
          <w:p w:rsidR="00D64FC3" w:rsidRPr="00046B92" w:rsidRDefault="00D64FC3" w:rsidP="00D64FC3">
            <w:pPr>
              <w:pStyle w:val="ac"/>
              <w:numPr>
                <w:ilvl w:val="0"/>
                <w:numId w:val="17"/>
              </w:numPr>
              <w:spacing w:after="0" w:line="240" w:lineRule="auto"/>
              <w:ind w:left="317" w:hanging="283"/>
              <w:rPr>
                <w:rFonts w:ascii="Times New Roman" w:hAnsi="Times New Roman"/>
                <w:sz w:val="20"/>
                <w:szCs w:val="24"/>
              </w:rPr>
            </w:pPr>
            <w:r w:rsidRPr="00046B92">
              <w:rPr>
                <w:rFonts w:ascii="Times New Roman" w:hAnsi="Times New Roman"/>
                <w:sz w:val="20"/>
                <w:szCs w:val="24"/>
              </w:rPr>
              <w:t>Добавление записей в каталог товаров;</w:t>
            </w:r>
          </w:p>
          <w:p w:rsidR="00D64FC3" w:rsidRPr="00046B92" w:rsidRDefault="00D64FC3" w:rsidP="00D64FC3">
            <w:pPr>
              <w:pStyle w:val="ac"/>
              <w:numPr>
                <w:ilvl w:val="0"/>
                <w:numId w:val="17"/>
              </w:numPr>
              <w:spacing w:after="0" w:line="240" w:lineRule="auto"/>
              <w:ind w:left="317" w:hanging="283"/>
              <w:rPr>
                <w:rFonts w:ascii="Times New Roman" w:hAnsi="Times New Roman"/>
                <w:sz w:val="20"/>
                <w:szCs w:val="24"/>
              </w:rPr>
            </w:pPr>
            <w:r w:rsidRPr="00046B92">
              <w:rPr>
                <w:rFonts w:ascii="Times New Roman" w:hAnsi="Times New Roman"/>
                <w:sz w:val="20"/>
                <w:szCs w:val="24"/>
              </w:rPr>
              <w:t>Обработка (оптимизация) и размещение графических изображений на сайте;</w:t>
            </w:r>
          </w:p>
          <w:p w:rsidR="00D64FC3" w:rsidRPr="00046B92" w:rsidRDefault="00D64FC3" w:rsidP="00D64FC3">
            <w:pPr>
              <w:pStyle w:val="ac"/>
              <w:numPr>
                <w:ilvl w:val="0"/>
                <w:numId w:val="17"/>
              </w:numPr>
              <w:spacing w:after="0" w:line="240" w:lineRule="auto"/>
              <w:ind w:left="317" w:hanging="283"/>
              <w:rPr>
                <w:rFonts w:ascii="Times New Roman" w:hAnsi="Times New Roman"/>
                <w:sz w:val="20"/>
                <w:szCs w:val="24"/>
              </w:rPr>
            </w:pPr>
            <w:r w:rsidRPr="00046B92">
              <w:rPr>
                <w:rFonts w:ascii="Times New Roman" w:hAnsi="Times New Roman"/>
                <w:sz w:val="20"/>
                <w:szCs w:val="24"/>
              </w:rPr>
              <w:t>Наполнение, обновление, обработка, оптимизация и размещение аудио- и видеоконтента сайта (медиаматериалы);</w:t>
            </w:r>
          </w:p>
          <w:p w:rsidR="00D64FC3" w:rsidRPr="00046B92" w:rsidRDefault="00D64FC3" w:rsidP="00D64FC3">
            <w:pPr>
              <w:pStyle w:val="ac"/>
              <w:numPr>
                <w:ilvl w:val="0"/>
                <w:numId w:val="17"/>
              </w:numPr>
              <w:spacing w:after="0" w:line="240" w:lineRule="auto"/>
              <w:ind w:left="317" w:hanging="283"/>
              <w:rPr>
                <w:rFonts w:ascii="Times New Roman" w:hAnsi="Times New Roman"/>
                <w:sz w:val="20"/>
                <w:szCs w:val="24"/>
              </w:rPr>
            </w:pPr>
            <w:r w:rsidRPr="00046B92">
              <w:rPr>
                <w:rFonts w:ascii="Times New Roman" w:hAnsi="Times New Roman"/>
                <w:sz w:val="20"/>
                <w:szCs w:val="24"/>
              </w:rPr>
              <w:t>Изменение структуры сайта – добавление, редактирование, удаление разделов/ подразделов/ страниц, не влекущих за собой кардинального пересмотра всей структуры сайта;</w:t>
            </w:r>
          </w:p>
          <w:p w:rsidR="00D64FC3" w:rsidRPr="00046B92" w:rsidRDefault="00D64FC3" w:rsidP="00D64FC3">
            <w:pPr>
              <w:pStyle w:val="ac"/>
              <w:numPr>
                <w:ilvl w:val="0"/>
                <w:numId w:val="17"/>
              </w:numPr>
              <w:spacing w:after="0" w:line="240" w:lineRule="auto"/>
              <w:ind w:left="317" w:hanging="283"/>
              <w:rPr>
                <w:rFonts w:ascii="Times New Roman" w:hAnsi="Times New Roman"/>
                <w:sz w:val="20"/>
                <w:szCs w:val="24"/>
              </w:rPr>
            </w:pPr>
            <w:r w:rsidRPr="00046B92">
              <w:rPr>
                <w:rFonts w:ascii="Times New Roman" w:hAnsi="Times New Roman"/>
                <w:sz w:val="20"/>
                <w:szCs w:val="24"/>
              </w:rPr>
              <w:t>Разработка, установка, снятие со страниц сайта внутренних рекламных объявлений, анимированных и статичных баннеров;</w:t>
            </w:r>
          </w:p>
          <w:p w:rsidR="00D64FC3" w:rsidRPr="00046B92" w:rsidRDefault="00D64FC3" w:rsidP="00D64FC3">
            <w:pPr>
              <w:pStyle w:val="ac"/>
              <w:numPr>
                <w:ilvl w:val="0"/>
                <w:numId w:val="17"/>
              </w:numPr>
              <w:spacing w:after="0" w:line="240" w:lineRule="auto"/>
              <w:ind w:left="317" w:hanging="283"/>
              <w:rPr>
                <w:rFonts w:ascii="Times New Roman" w:hAnsi="Times New Roman"/>
                <w:sz w:val="20"/>
                <w:szCs w:val="24"/>
              </w:rPr>
            </w:pPr>
            <w:r w:rsidRPr="00046B92">
              <w:rPr>
                <w:rFonts w:ascii="Times New Roman" w:hAnsi="Times New Roman"/>
                <w:sz w:val="20"/>
                <w:szCs w:val="24"/>
              </w:rPr>
              <w:t>Исправление ошибок в текстах, возникших как по вине Заказчика, так и по вине Исполнителя.</w:t>
            </w:r>
          </w:p>
          <w:p w:rsidR="00D64FC3" w:rsidRPr="00046B92" w:rsidRDefault="00D64FC3" w:rsidP="001D5B43">
            <w:pPr>
              <w:ind w:left="567" w:firstLine="284"/>
            </w:pPr>
          </w:p>
        </w:tc>
        <w:tc>
          <w:tcPr>
            <w:tcW w:w="1417" w:type="dxa"/>
          </w:tcPr>
          <w:p w:rsidR="00D64FC3" w:rsidRPr="00046B92" w:rsidRDefault="00D64FC3" w:rsidP="001D5B43">
            <w:r w:rsidRPr="00046B92">
              <w:t xml:space="preserve">Обновление информации на сайте, добавление новых сервисов и элементов. </w:t>
            </w:r>
          </w:p>
        </w:tc>
        <w:tc>
          <w:tcPr>
            <w:tcW w:w="1701" w:type="dxa"/>
          </w:tcPr>
          <w:p w:rsidR="00D64FC3" w:rsidRPr="00046B92" w:rsidRDefault="00D64FC3" w:rsidP="001D5B43">
            <w:r w:rsidRPr="00046B92">
              <w:t xml:space="preserve">По договоренности в каждом индивидуальном случае. </w:t>
            </w:r>
          </w:p>
        </w:tc>
        <w:tc>
          <w:tcPr>
            <w:tcW w:w="1701" w:type="dxa"/>
          </w:tcPr>
          <w:p w:rsidR="00D64FC3" w:rsidRPr="00046B92" w:rsidRDefault="00D64FC3" w:rsidP="001D5B43">
            <w:r w:rsidRPr="00046B92">
              <w:t>Акт выполненных работ по обслуживанию сайта за отчётный период.</w:t>
            </w:r>
          </w:p>
        </w:tc>
        <w:tc>
          <w:tcPr>
            <w:tcW w:w="1151" w:type="dxa"/>
          </w:tcPr>
          <w:p w:rsidR="00D64FC3" w:rsidRPr="00046B92" w:rsidRDefault="00D64FC3" w:rsidP="001D5B43">
            <w:r w:rsidRPr="00046B92">
              <w:t>Ежедневно с 1 января по 31 декабря 2019</w:t>
            </w:r>
          </w:p>
        </w:tc>
        <w:tc>
          <w:tcPr>
            <w:tcW w:w="1487" w:type="dxa"/>
          </w:tcPr>
          <w:p w:rsidR="00D64FC3" w:rsidRPr="00046B92" w:rsidRDefault="00D64FC3" w:rsidP="001D5B43">
            <w:r w:rsidRPr="00046B92">
              <w:t>Указывается стоимость нормочаса специалиста</w:t>
            </w:r>
          </w:p>
        </w:tc>
      </w:tr>
      <w:tr w:rsidR="00D64FC3" w:rsidRPr="00046B92" w:rsidTr="00BE2D19">
        <w:trPr>
          <w:jc w:val="center"/>
        </w:trPr>
        <w:tc>
          <w:tcPr>
            <w:tcW w:w="817" w:type="dxa"/>
          </w:tcPr>
          <w:p w:rsidR="00D64FC3" w:rsidRPr="00046B92" w:rsidRDefault="00D64FC3" w:rsidP="001D5B43">
            <w:pPr>
              <w:ind w:left="284" w:firstLine="567"/>
            </w:pPr>
            <w:r w:rsidRPr="00046B92">
              <w:lastRenderedPageBreak/>
              <w:t>22.</w:t>
            </w:r>
          </w:p>
        </w:tc>
        <w:tc>
          <w:tcPr>
            <w:tcW w:w="2126" w:type="dxa"/>
          </w:tcPr>
          <w:p w:rsidR="00D64FC3" w:rsidRPr="00046B92" w:rsidRDefault="00D64FC3" w:rsidP="001D5B43">
            <w:r w:rsidRPr="00046B92">
              <w:t>Техническое администрирование и обеспечение бесперебойного функционирования официального сайта ПАО «Интер РАО» и его мобильной версии</w:t>
            </w:r>
          </w:p>
          <w:p w:rsidR="00D64FC3" w:rsidRPr="00046B92" w:rsidRDefault="00D64FC3" w:rsidP="001D5B43">
            <w:pPr>
              <w:spacing w:line="276" w:lineRule="auto"/>
              <w:jc w:val="both"/>
            </w:pPr>
          </w:p>
        </w:tc>
        <w:tc>
          <w:tcPr>
            <w:tcW w:w="4111" w:type="dxa"/>
            <w:shd w:val="clear" w:color="auto" w:fill="auto"/>
          </w:tcPr>
          <w:p w:rsidR="00D64FC3" w:rsidRPr="00046B92" w:rsidRDefault="00D64FC3" w:rsidP="00D64FC3">
            <w:pPr>
              <w:pStyle w:val="ac"/>
              <w:numPr>
                <w:ilvl w:val="0"/>
                <w:numId w:val="18"/>
              </w:numPr>
              <w:spacing w:after="0" w:line="240" w:lineRule="auto"/>
              <w:ind w:left="317" w:hanging="283"/>
              <w:rPr>
                <w:rFonts w:ascii="Times New Roman" w:hAnsi="Times New Roman"/>
                <w:sz w:val="20"/>
                <w:szCs w:val="24"/>
              </w:rPr>
            </w:pPr>
            <w:r w:rsidRPr="00046B92">
              <w:rPr>
                <w:rFonts w:ascii="Times New Roman" w:hAnsi="Times New Roman"/>
                <w:sz w:val="20"/>
                <w:szCs w:val="24"/>
              </w:rPr>
              <w:t>Мониторинг служб веб-сервера;</w:t>
            </w:r>
          </w:p>
          <w:p w:rsidR="00D64FC3" w:rsidRPr="00046B92" w:rsidRDefault="00D64FC3" w:rsidP="00D64FC3">
            <w:pPr>
              <w:pStyle w:val="ac"/>
              <w:numPr>
                <w:ilvl w:val="0"/>
                <w:numId w:val="18"/>
              </w:numPr>
              <w:spacing w:after="0" w:line="240" w:lineRule="auto"/>
              <w:ind w:left="317" w:hanging="283"/>
              <w:rPr>
                <w:rFonts w:ascii="Times New Roman" w:hAnsi="Times New Roman"/>
                <w:sz w:val="20"/>
                <w:szCs w:val="24"/>
              </w:rPr>
            </w:pPr>
            <w:r w:rsidRPr="00046B92">
              <w:rPr>
                <w:rFonts w:ascii="Times New Roman" w:hAnsi="Times New Roman"/>
                <w:sz w:val="20"/>
                <w:szCs w:val="24"/>
              </w:rPr>
              <w:t>Проведение профилактических работ;</w:t>
            </w:r>
          </w:p>
          <w:p w:rsidR="00D64FC3" w:rsidRPr="00046B92" w:rsidRDefault="00D64FC3" w:rsidP="00D64FC3">
            <w:pPr>
              <w:pStyle w:val="ac"/>
              <w:numPr>
                <w:ilvl w:val="0"/>
                <w:numId w:val="18"/>
              </w:numPr>
              <w:spacing w:after="0" w:line="240" w:lineRule="auto"/>
              <w:ind w:left="317" w:hanging="283"/>
              <w:rPr>
                <w:rFonts w:ascii="Times New Roman" w:hAnsi="Times New Roman"/>
                <w:sz w:val="20"/>
                <w:szCs w:val="24"/>
              </w:rPr>
            </w:pPr>
            <w:r w:rsidRPr="00046B92">
              <w:rPr>
                <w:rFonts w:ascii="Times New Roman" w:hAnsi="Times New Roman"/>
                <w:sz w:val="20"/>
                <w:szCs w:val="24"/>
              </w:rPr>
              <w:t>Регулярное обновление программного обеспечения веб-сервера и CMS сайта;</w:t>
            </w:r>
          </w:p>
          <w:p w:rsidR="00D64FC3" w:rsidRPr="00046B92" w:rsidRDefault="00D64FC3" w:rsidP="00D64FC3">
            <w:pPr>
              <w:pStyle w:val="ac"/>
              <w:numPr>
                <w:ilvl w:val="0"/>
                <w:numId w:val="18"/>
              </w:numPr>
              <w:spacing w:after="0" w:line="240" w:lineRule="auto"/>
              <w:ind w:left="317" w:hanging="283"/>
              <w:rPr>
                <w:rFonts w:ascii="Times New Roman" w:hAnsi="Times New Roman"/>
                <w:sz w:val="20"/>
                <w:szCs w:val="24"/>
              </w:rPr>
            </w:pPr>
            <w:r w:rsidRPr="00046B92">
              <w:rPr>
                <w:rFonts w:ascii="Times New Roman" w:hAnsi="Times New Roman"/>
                <w:sz w:val="20"/>
                <w:szCs w:val="24"/>
              </w:rPr>
              <w:t>Контроль безопасности сайта – проверка на наличие вирусов, критических ошибок, оперативное их устранение;</w:t>
            </w:r>
          </w:p>
          <w:p w:rsidR="00D64FC3" w:rsidRPr="00046B92" w:rsidRDefault="00D64FC3" w:rsidP="00D64FC3">
            <w:pPr>
              <w:pStyle w:val="ac"/>
              <w:numPr>
                <w:ilvl w:val="0"/>
                <w:numId w:val="18"/>
              </w:numPr>
              <w:spacing w:after="0" w:line="240" w:lineRule="auto"/>
              <w:ind w:left="317" w:hanging="283"/>
              <w:rPr>
                <w:rFonts w:ascii="Times New Roman" w:hAnsi="Times New Roman"/>
                <w:sz w:val="20"/>
                <w:szCs w:val="24"/>
              </w:rPr>
            </w:pPr>
            <w:r w:rsidRPr="00046B92">
              <w:rPr>
                <w:rFonts w:ascii="Times New Roman" w:hAnsi="Times New Roman"/>
                <w:sz w:val="20"/>
                <w:szCs w:val="24"/>
              </w:rPr>
              <w:t>Контроль срока регистрации доменного имени и услуг хостинг-провайдера;</w:t>
            </w:r>
          </w:p>
          <w:p w:rsidR="00D64FC3" w:rsidRPr="00046B92" w:rsidRDefault="00D64FC3" w:rsidP="00D64FC3">
            <w:pPr>
              <w:pStyle w:val="ac"/>
              <w:numPr>
                <w:ilvl w:val="0"/>
                <w:numId w:val="18"/>
              </w:numPr>
              <w:spacing w:after="0" w:line="240" w:lineRule="auto"/>
              <w:ind w:left="317" w:hanging="283"/>
              <w:rPr>
                <w:rFonts w:ascii="Times New Roman" w:hAnsi="Times New Roman"/>
                <w:sz w:val="20"/>
                <w:szCs w:val="24"/>
              </w:rPr>
            </w:pPr>
            <w:r w:rsidRPr="00046B92">
              <w:rPr>
                <w:rFonts w:ascii="Times New Roman" w:hAnsi="Times New Roman"/>
                <w:sz w:val="20"/>
                <w:szCs w:val="24"/>
              </w:rPr>
              <w:t>Своевременная оплата домена и хостинга сайта;</w:t>
            </w:r>
          </w:p>
          <w:p w:rsidR="00D64FC3" w:rsidRPr="00046B92" w:rsidRDefault="00D64FC3" w:rsidP="00D64FC3">
            <w:pPr>
              <w:pStyle w:val="ac"/>
              <w:numPr>
                <w:ilvl w:val="0"/>
                <w:numId w:val="18"/>
              </w:numPr>
              <w:spacing w:after="0" w:line="240" w:lineRule="auto"/>
              <w:ind w:left="317" w:hanging="283"/>
              <w:rPr>
                <w:rFonts w:ascii="Times New Roman" w:hAnsi="Times New Roman"/>
                <w:sz w:val="20"/>
                <w:szCs w:val="24"/>
              </w:rPr>
            </w:pPr>
            <w:r w:rsidRPr="00046B92">
              <w:rPr>
                <w:rFonts w:ascii="Times New Roman" w:hAnsi="Times New Roman"/>
                <w:sz w:val="20"/>
                <w:szCs w:val="24"/>
              </w:rPr>
              <w:t>Техническое администрирование и обеспечение бесперебойного функционирования сайта на мобильных устройствах.</w:t>
            </w:r>
          </w:p>
          <w:p w:rsidR="00D64FC3" w:rsidRPr="00046B92" w:rsidRDefault="00D64FC3" w:rsidP="001D5B43">
            <w:pPr>
              <w:pStyle w:val="ac"/>
              <w:ind w:left="317"/>
              <w:rPr>
                <w:rFonts w:ascii="Times New Roman" w:hAnsi="Times New Roman"/>
                <w:sz w:val="20"/>
                <w:szCs w:val="24"/>
              </w:rPr>
            </w:pPr>
          </w:p>
          <w:p w:rsidR="00D64FC3" w:rsidRPr="00046B92" w:rsidRDefault="00D64FC3" w:rsidP="00D64FC3">
            <w:pPr>
              <w:pStyle w:val="ac"/>
              <w:numPr>
                <w:ilvl w:val="0"/>
                <w:numId w:val="18"/>
              </w:numPr>
              <w:spacing w:after="0" w:line="240" w:lineRule="auto"/>
              <w:ind w:left="317" w:hanging="283"/>
              <w:rPr>
                <w:rFonts w:ascii="Times New Roman" w:hAnsi="Times New Roman"/>
                <w:b/>
                <w:sz w:val="20"/>
                <w:szCs w:val="24"/>
              </w:rPr>
            </w:pPr>
            <w:r w:rsidRPr="00046B92">
              <w:rPr>
                <w:rFonts w:ascii="Times New Roman" w:hAnsi="Times New Roman"/>
                <w:b/>
                <w:sz w:val="20"/>
                <w:szCs w:val="24"/>
              </w:rPr>
              <w:t>Обеспечение круглосуточного доступа конечных пользователей к сайту:</w:t>
            </w:r>
          </w:p>
          <w:p w:rsidR="00D64FC3" w:rsidRPr="00046B92" w:rsidRDefault="00D64FC3" w:rsidP="001D5B43">
            <w:pPr>
              <w:pStyle w:val="ac"/>
              <w:ind w:left="317"/>
              <w:rPr>
                <w:rFonts w:ascii="Times New Roman" w:hAnsi="Times New Roman"/>
                <w:sz w:val="20"/>
                <w:szCs w:val="24"/>
              </w:rPr>
            </w:pPr>
          </w:p>
          <w:p w:rsidR="00D64FC3" w:rsidRPr="00046B92" w:rsidRDefault="00D64FC3" w:rsidP="001D5B43">
            <w:pPr>
              <w:pStyle w:val="ac"/>
              <w:ind w:left="317"/>
              <w:rPr>
                <w:rFonts w:ascii="Times New Roman" w:hAnsi="Times New Roman"/>
                <w:sz w:val="20"/>
                <w:szCs w:val="24"/>
              </w:rPr>
            </w:pPr>
            <w:r w:rsidRPr="00046B92">
              <w:rPr>
                <w:rFonts w:ascii="Times New Roman" w:hAnsi="Times New Roman"/>
                <w:sz w:val="20"/>
                <w:szCs w:val="24"/>
              </w:rPr>
              <w:t>-Мультисегментный мониторинг канала связи с сервером;</w:t>
            </w:r>
          </w:p>
          <w:p w:rsidR="00D64FC3" w:rsidRPr="00046B92" w:rsidRDefault="00D64FC3" w:rsidP="001D5B43">
            <w:pPr>
              <w:pStyle w:val="ac"/>
              <w:ind w:left="317"/>
              <w:rPr>
                <w:rFonts w:ascii="Times New Roman" w:hAnsi="Times New Roman"/>
                <w:sz w:val="20"/>
                <w:szCs w:val="24"/>
              </w:rPr>
            </w:pPr>
            <w:r w:rsidRPr="00046B92">
              <w:rPr>
                <w:rFonts w:ascii="Times New Roman" w:hAnsi="Times New Roman"/>
                <w:sz w:val="20"/>
                <w:szCs w:val="24"/>
              </w:rPr>
              <w:t>- Контроль работоспособности технологической площадки (хостинга).</w:t>
            </w:r>
          </w:p>
          <w:p w:rsidR="00D64FC3" w:rsidRPr="00046B92" w:rsidRDefault="00D64FC3" w:rsidP="001D5B43">
            <w:pPr>
              <w:pStyle w:val="ac"/>
              <w:ind w:left="317"/>
              <w:rPr>
                <w:rFonts w:ascii="Times New Roman" w:hAnsi="Times New Roman"/>
                <w:sz w:val="20"/>
                <w:szCs w:val="24"/>
              </w:rPr>
            </w:pPr>
          </w:p>
          <w:p w:rsidR="00D64FC3" w:rsidRPr="00046B92" w:rsidRDefault="00D64FC3" w:rsidP="00D64FC3">
            <w:pPr>
              <w:pStyle w:val="ac"/>
              <w:numPr>
                <w:ilvl w:val="0"/>
                <w:numId w:val="18"/>
              </w:numPr>
              <w:spacing w:after="0" w:line="240" w:lineRule="auto"/>
              <w:ind w:left="317" w:hanging="283"/>
              <w:rPr>
                <w:rFonts w:ascii="Times New Roman" w:hAnsi="Times New Roman"/>
                <w:b/>
                <w:sz w:val="20"/>
                <w:szCs w:val="24"/>
              </w:rPr>
            </w:pPr>
            <w:r w:rsidRPr="00046B92">
              <w:rPr>
                <w:rFonts w:ascii="Times New Roman" w:hAnsi="Times New Roman"/>
                <w:b/>
                <w:sz w:val="20"/>
                <w:szCs w:val="24"/>
              </w:rPr>
              <w:t>Осуществление резервного копирования данных Интернет-ресурса:</w:t>
            </w:r>
          </w:p>
          <w:p w:rsidR="00D64FC3" w:rsidRPr="00046B92" w:rsidRDefault="00D64FC3" w:rsidP="001D5B43">
            <w:pPr>
              <w:pStyle w:val="ac"/>
              <w:ind w:left="317"/>
              <w:rPr>
                <w:rFonts w:ascii="Times New Roman" w:hAnsi="Times New Roman"/>
                <w:b/>
                <w:sz w:val="20"/>
                <w:szCs w:val="24"/>
              </w:rPr>
            </w:pPr>
          </w:p>
          <w:p w:rsidR="00D64FC3" w:rsidRPr="00046B92" w:rsidRDefault="00D64FC3" w:rsidP="001D5B43">
            <w:pPr>
              <w:pStyle w:val="ac"/>
              <w:ind w:left="317"/>
              <w:rPr>
                <w:rFonts w:ascii="Times New Roman" w:hAnsi="Times New Roman"/>
                <w:sz w:val="20"/>
                <w:szCs w:val="24"/>
              </w:rPr>
            </w:pPr>
            <w:r w:rsidRPr="00046B92">
              <w:rPr>
                <w:rFonts w:ascii="Times New Roman" w:hAnsi="Times New Roman"/>
                <w:sz w:val="20"/>
                <w:szCs w:val="24"/>
              </w:rPr>
              <w:t>- Ежедневный дамп данных SQL;</w:t>
            </w:r>
          </w:p>
          <w:p w:rsidR="00D64FC3" w:rsidRPr="00046B92" w:rsidRDefault="00D64FC3" w:rsidP="001D5B43">
            <w:pPr>
              <w:pStyle w:val="ac"/>
              <w:ind w:left="317"/>
              <w:rPr>
                <w:rFonts w:ascii="Times New Roman" w:hAnsi="Times New Roman"/>
                <w:sz w:val="20"/>
                <w:szCs w:val="24"/>
              </w:rPr>
            </w:pPr>
            <w:r w:rsidRPr="00046B92">
              <w:rPr>
                <w:rFonts w:ascii="Times New Roman" w:hAnsi="Times New Roman"/>
                <w:sz w:val="20"/>
                <w:szCs w:val="24"/>
              </w:rPr>
              <w:t>- Ежедневный файловый дамп;</w:t>
            </w:r>
          </w:p>
          <w:p w:rsidR="00D64FC3" w:rsidRPr="00046B92" w:rsidRDefault="00D64FC3" w:rsidP="001D5B43">
            <w:pPr>
              <w:pStyle w:val="ac"/>
              <w:ind w:left="317"/>
              <w:rPr>
                <w:rFonts w:ascii="Times New Roman" w:hAnsi="Times New Roman"/>
                <w:sz w:val="20"/>
                <w:szCs w:val="24"/>
              </w:rPr>
            </w:pPr>
            <w:r w:rsidRPr="00046B92">
              <w:rPr>
                <w:rFonts w:ascii="Times New Roman" w:hAnsi="Times New Roman"/>
                <w:sz w:val="20"/>
                <w:szCs w:val="24"/>
              </w:rPr>
              <w:t>- Регулярное резервное копирование данных на удалённое хранилище.</w:t>
            </w:r>
          </w:p>
          <w:p w:rsidR="00D64FC3" w:rsidRPr="00046B92" w:rsidRDefault="00D64FC3" w:rsidP="001D5B43">
            <w:pPr>
              <w:pStyle w:val="ac"/>
              <w:ind w:left="317"/>
              <w:rPr>
                <w:rFonts w:ascii="Times New Roman" w:hAnsi="Times New Roman"/>
                <w:sz w:val="20"/>
                <w:szCs w:val="24"/>
              </w:rPr>
            </w:pPr>
          </w:p>
          <w:p w:rsidR="00D64FC3" w:rsidRPr="00046B92" w:rsidRDefault="00D64FC3" w:rsidP="00D64FC3">
            <w:pPr>
              <w:pStyle w:val="ac"/>
              <w:numPr>
                <w:ilvl w:val="0"/>
                <w:numId w:val="18"/>
              </w:numPr>
              <w:spacing w:after="0" w:line="240" w:lineRule="auto"/>
              <w:ind w:left="317" w:hanging="283"/>
              <w:rPr>
                <w:rFonts w:ascii="Times New Roman" w:hAnsi="Times New Roman"/>
                <w:b/>
                <w:sz w:val="20"/>
                <w:szCs w:val="24"/>
              </w:rPr>
            </w:pPr>
            <w:r w:rsidRPr="00046B92">
              <w:rPr>
                <w:rFonts w:ascii="Times New Roman" w:hAnsi="Times New Roman"/>
                <w:b/>
                <w:sz w:val="20"/>
                <w:szCs w:val="24"/>
              </w:rPr>
              <w:t>Восстановление работоспособности сайта и данных в случае сбоев (аварийных ситуаций):</w:t>
            </w:r>
          </w:p>
          <w:p w:rsidR="00D64FC3" w:rsidRPr="00046B92" w:rsidRDefault="00D64FC3" w:rsidP="001D5B43">
            <w:pPr>
              <w:pStyle w:val="ac"/>
              <w:ind w:left="317"/>
              <w:rPr>
                <w:rFonts w:ascii="Times New Roman" w:hAnsi="Times New Roman"/>
                <w:b/>
                <w:sz w:val="20"/>
                <w:szCs w:val="24"/>
              </w:rPr>
            </w:pPr>
          </w:p>
          <w:p w:rsidR="00D64FC3" w:rsidRPr="00046B92" w:rsidRDefault="00D64FC3" w:rsidP="001D5B43">
            <w:pPr>
              <w:pStyle w:val="ac"/>
              <w:ind w:left="317"/>
              <w:rPr>
                <w:rFonts w:ascii="Times New Roman" w:hAnsi="Times New Roman"/>
                <w:sz w:val="20"/>
                <w:szCs w:val="24"/>
              </w:rPr>
            </w:pPr>
            <w:r w:rsidRPr="00046B92">
              <w:rPr>
                <w:rFonts w:ascii="Times New Roman" w:hAnsi="Times New Roman"/>
                <w:sz w:val="20"/>
                <w:szCs w:val="24"/>
              </w:rPr>
              <w:t>- Восстановление с последней резервной копии;</w:t>
            </w:r>
          </w:p>
          <w:p w:rsidR="00D64FC3" w:rsidRPr="00046B92" w:rsidRDefault="00D64FC3" w:rsidP="001D5B43">
            <w:pPr>
              <w:pStyle w:val="ac"/>
              <w:ind w:left="317"/>
              <w:rPr>
                <w:rFonts w:ascii="Times New Roman" w:hAnsi="Times New Roman"/>
                <w:sz w:val="20"/>
                <w:szCs w:val="24"/>
              </w:rPr>
            </w:pPr>
            <w:r w:rsidRPr="00046B92">
              <w:rPr>
                <w:rFonts w:ascii="Times New Roman" w:hAnsi="Times New Roman"/>
                <w:sz w:val="20"/>
                <w:szCs w:val="24"/>
              </w:rPr>
              <w:t>- Оперативное устранение ошибок в работе Интернет-ресурса.</w:t>
            </w:r>
          </w:p>
          <w:p w:rsidR="00D64FC3" w:rsidRPr="00046B92" w:rsidRDefault="00D64FC3" w:rsidP="001D5B43">
            <w:pPr>
              <w:pStyle w:val="ac"/>
              <w:ind w:left="317"/>
              <w:rPr>
                <w:rFonts w:ascii="Times New Roman" w:hAnsi="Times New Roman"/>
                <w:sz w:val="20"/>
                <w:szCs w:val="24"/>
              </w:rPr>
            </w:pPr>
          </w:p>
          <w:p w:rsidR="00D64FC3" w:rsidRPr="00046B92" w:rsidRDefault="00D64FC3" w:rsidP="00D64FC3">
            <w:pPr>
              <w:pStyle w:val="ac"/>
              <w:numPr>
                <w:ilvl w:val="0"/>
                <w:numId w:val="18"/>
              </w:numPr>
              <w:spacing w:after="0" w:line="240" w:lineRule="auto"/>
              <w:ind w:left="317" w:hanging="283"/>
              <w:rPr>
                <w:rFonts w:ascii="Times New Roman" w:hAnsi="Times New Roman"/>
                <w:sz w:val="20"/>
                <w:szCs w:val="24"/>
              </w:rPr>
            </w:pPr>
            <w:r w:rsidRPr="00046B92">
              <w:rPr>
                <w:rFonts w:ascii="Times New Roman" w:hAnsi="Times New Roman"/>
                <w:sz w:val="20"/>
                <w:szCs w:val="24"/>
              </w:rPr>
              <w:t xml:space="preserve">Работы по бесперебойному функционированию ресурса, </w:t>
            </w:r>
            <w:r w:rsidRPr="00046B92">
              <w:rPr>
                <w:rFonts w:ascii="Times New Roman" w:hAnsi="Times New Roman"/>
                <w:sz w:val="20"/>
                <w:szCs w:val="24"/>
              </w:rPr>
              <w:lastRenderedPageBreak/>
              <w:t>обеспечению круглосуточного доступа конечных пользователей к сайту, в том числе мониторинг служб веб-сервера, мультисегментный мониторинг канала связи с сервером должны проводиться в круглосуточном режиме.</w:t>
            </w:r>
          </w:p>
          <w:p w:rsidR="00D64FC3" w:rsidRPr="00046B92" w:rsidRDefault="00D64FC3" w:rsidP="001D5B43">
            <w:pPr>
              <w:pStyle w:val="ac"/>
              <w:ind w:left="317"/>
              <w:rPr>
                <w:rFonts w:ascii="Times New Roman" w:hAnsi="Times New Roman"/>
                <w:sz w:val="20"/>
                <w:szCs w:val="24"/>
              </w:rPr>
            </w:pPr>
          </w:p>
          <w:p w:rsidR="00D64FC3" w:rsidRPr="00046B92" w:rsidRDefault="00D64FC3" w:rsidP="00D64FC3">
            <w:pPr>
              <w:pStyle w:val="ac"/>
              <w:numPr>
                <w:ilvl w:val="0"/>
                <w:numId w:val="18"/>
              </w:numPr>
              <w:spacing w:after="0" w:line="240" w:lineRule="auto"/>
              <w:ind w:left="317" w:hanging="283"/>
              <w:rPr>
                <w:rFonts w:ascii="Times New Roman" w:hAnsi="Times New Roman"/>
                <w:sz w:val="20"/>
                <w:szCs w:val="24"/>
              </w:rPr>
            </w:pPr>
            <w:r w:rsidRPr="00046B92">
              <w:rPr>
                <w:rFonts w:ascii="Times New Roman" w:hAnsi="Times New Roman"/>
                <w:sz w:val="20"/>
                <w:szCs w:val="24"/>
              </w:rPr>
              <w:t>Профилактические работы, обновление ПО сервера и CMS должны проводиться по мере возникновения необходимости.</w:t>
            </w:r>
          </w:p>
          <w:p w:rsidR="00D64FC3" w:rsidRPr="00046B92" w:rsidRDefault="00D64FC3" w:rsidP="001D5B43">
            <w:pPr>
              <w:pStyle w:val="ac"/>
              <w:rPr>
                <w:rFonts w:ascii="Times New Roman" w:hAnsi="Times New Roman"/>
                <w:sz w:val="20"/>
                <w:szCs w:val="24"/>
              </w:rPr>
            </w:pPr>
          </w:p>
          <w:p w:rsidR="00D64FC3" w:rsidRPr="00046B92" w:rsidRDefault="00D64FC3" w:rsidP="001D5B43">
            <w:pPr>
              <w:pStyle w:val="ac"/>
              <w:ind w:left="317"/>
              <w:rPr>
                <w:rFonts w:ascii="Times New Roman" w:hAnsi="Times New Roman"/>
                <w:sz w:val="20"/>
                <w:szCs w:val="24"/>
              </w:rPr>
            </w:pPr>
          </w:p>
          <w:p w:rsidR="00D64FC3" w:rsidRPr="00046B92" w:rsidRDefault="00D64FC3" w:rsidP="00D64FC3">
            <w:pPr>
              <w:pStyle w:val="ac"/>
              <w:numPr>
                <w:ilvl w:val="0"/>
                <w:numId w:val="18"/>
              </w:numPr>
              <w:spacing w:after="0" w:line="240" w:lineRule="auto"/>
              <w:ind w:left="317" w:hanging="283"/>
              <w:rPr>
                <w:rFonts w:ascii="Times New Roman" w:hAnsi="Times New Roman"/>
                <w:sz w:val="20"/>
                <w:szCs w:val="24"/>
              </w:rPr>
            </w:pPr>
            <w:r w:rsidRPr="00046B92">
              <w:rPr>
                <w:rFonts w:ascii="Times New Roman" w:hAnsi="Times New Roman"/>
                <w:sz w:val="20"/>
                <w:szCs w:val="24"/>
              </w:rPr>
              <w:t>В случае аварийных ситуаций время восстановления работы сайта должно составлять не более двух часов в рабочее время (с 9.00 до 18.00, время московское) и не более четырех часов в ночное время и выходные дни с момента установления факта неисправности.</w:t>
            </w:r>
          </w:p>
          <w:p w:rsidR="00D64FC3" w:rsidRPr="00046B92" w:rsidRDefault="00D64FC3" w:rsidP="001D5B43">
            <w:pPr>
              <w:pStyle w:val="ac"/>
              <w:ind w:left="317"/>
              <w:rPr>
                <w:rFonts w:ascii="Times New Roman" w:hAnsi="Times New Roman"/>
                <w:sz w:val="20"/>
                <w:szCs w:val="24"/>
              </w:rPr>
            </w:pPr>
          </w:p>
          <w:p w:rsidR="00D64FC3" w:rsidRPr="00046B92" w:rsidRDefault="00D64FC3" w:rsidP="00D64FC3">
            <w:pPr>
              <w:pStyle w:val="ac"/>
              <w:numPr>
                <w:ilvl w:val="0"/>
                <w:numId w:val="18"/>
              </w:numPr>
              <w:spacing w:after="0" w:line="240" w:lineRule="auto"/>
              <w:ind w:left="317" w:hanging="283"/>
              <w:rPr>
                <w:rFonts w:ascii="Times New Roman" w:hAnsi="Times New Roman"/>
                <w:sz w:val="20"/>
                <w:szCs w:val="24"/>
              </w:rPr>
            </w:pPr>
            <w:r w:rsidRPr="00046B92">
              <w:rPr>
                <w:rFonts w:ascii="Times New Roman" w:hAnsi="Times New Roman"/>
                <w:sz w:val="20"/>
                <w:szCs w:val="24"/>
              </w:rPr>
              <w:t>Ежедневное резервное копирование данных ресурса, а именно: дамп данных SQL и файловый дамп должны проводиться на локальное хранилище. Число копий данных SQL не менее десяти, количество копий файлового дампа не менее одной.</w:t>
            </w:r>
          </w:p>
          <w:p w:rsidR="00D64FC3" w:rsidRPr="00046B92" w:rsidRDefault="00D64FC3" w:rsidP="001D5B43">
            <w:pPr>
              <w:pStyle w:val="ac"/>
              <w:rPr>
                <w:rFonts w:ascii="Times New Roman" w:hAnsi="Times New Roman"/>
                <w:sz w:val="20"/>
                <w:szCs w:val="24"/>
              </w:rPr>
            </w:pPr>
          </w:p>
          <w:p w:rsidR="00D64FC3" w:rsidRPr="00046B92" w:rsidRDefault="00D64FC3" w:rsidP="001D5B43">
            <w:pPr>
              <w:rPr>
                <w:sz w:val="20"/>
              </w:rPr>
            </w:pPr>
          </w:p>
          <w:p w:rsidR="00D64FC3" w:rsidRPr="00046B92" w:rsidRDefault="00D64FC3" w:rsidP="00D64FC3">
            <w:pPr>
              <w:pStyle w:val="ac"/>
              <w:numPr>
                <w:ilvl w:val="0"/>
                <w:numId w:val="18"/>
              </w:numPr>
              <w:spacing w:after="0" w:line="240" w:lineRule="auto"/>
              <w:ind w:left="317" w:hanging="283"/>
              <w:rPr>
                <w:rFonts w:ascii="Times New Roman" w:hAnsi="Times New Roman"/>
                <w:sz w:val="20"/>
                <w:szCs w:val="24"/>
              </w:rPr>
            </w:pPr>
            <w:r w:rsidRPr="00046B92">
              <w:rPr>
                <w:rFonts w:ascii="Times New Roman" w:hAnsi="Times New Roman"/>
                <w:sz w:val="20"/>
                <w:szCs w:val="24"/>
              </w:rPr>
              <w:t>Резервное копирование данных ресурса на удаленное хранилище должно проводиться не реже 1 раза в месяц. Количество копий не менее трёх.</w:t>
            </w:r>
          </w:p>
          <w:p w:rsidR="00D64FC3" w:rsidRPr="00046B92" w:rsidRDefault="00D64FC3" w:rsidP="001D5B43">
            <w:pPr>
              <w:pStyle w:val="ac"/>
              <w:ind w:left="60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64FC3" w:rsidRPr="00046B92" w:rsidRDefault="00D64FC3" w:rsidP="001D5B43">
            <w:r w:rsidRPr="00046B92">
              <w:lastRenderedPageBreak/>
              <w:t>Минимизация рисков появления сбоев в функционировании сайта.</w:t>
            </w:r>
          </w:p>
          <w:p w:rsidR="00D64FC3" w:rsidRPr="00046B92" w:rsidRDefault="00D64FC3" w:rsidP="001D5B43">
            <w:pPr>
              <w:ind w:left="34" w:firstLine="34"/>
            </w:pPr>
          </w:p>
        </w:tc>
        <w:tc>
          <w:tcPr>
            <w:tcW w:w="1701" w:type="dxa"/>
          </w:tcPr>
          <w:p w:rsidR="00D64FC3" w:rsidRPr="00046B92" w:rsidRDefault="00D64FC3" w:rsidP="001D5B43">
            <w:r w:rsidRPr="00046B92">
              <w:t>Ежедневно в рабочем порядке.</w:t>
            </w:r>
          </w:p>
          <w:p w:rsidR="00D64FC3" w:rsidRPr="00046B92" w:rsidRDefault="00D64FC3" w:rsidP="001D5B43"/>
        </w:tc>
        <w:tc>
          <w:tcPr>
            <w:tcW w:w="1701" w:type="dxa"/>
          </w:tcPr>
          <w:p w:rsidR="00D64FC3" w:rsidRPr="00046B92" w:rsidRDefault="00D64FC3" w:rsidP="001D5B43">
            <w:r w:rsidRPr="00046B92">
              <w:t xml:space="preserve">Акт выполненных работ по обслуживанию сайта за отчётный период. </w:t>
            </w:r>
          </w:p>
        </w:tc>
        <w:tc>
          <w:tcPr>
            <w:tcW w:w="1151" w:type="dxa"/>
          </w:tcPr>
          <w:p w:rsidR="00D64FC3" w:rsidRPr="00046B92" w:rsidRDefault="00D64FC3" w:rsidP="001D5B43">
            <w:r w:rsidRPr="00046B92">
              <w:t>Ежедневно с 1 января по 31 декабря 2019</w:t>
            </w:r>
          </w:p>
        </w:tc>
        <w:tc>
          <w:tcPr>
            <w:tcW w:w="1487" w:type="dxa"/>
          </w:tcPr>
          <w:p w:rsidR="00D64FC3" w:rsidRPr="00046B92" w:rsidRDefault="00D64FC3" w:rsidP="001D5B43">
            <w:r w:rsidRPr="00046B92">
              <w:t>Указывается стоимость нормочаса специалиста</w:t>
            </w:r>
          </w:p>
        </w:tc>
      </w:tr>
      <w:tr w:rsidR="00D64FC3" w:rsidRPr="00046B92" w:rsidTr="00BE2D19">
        <w:trPr>
          <w:trHeight w:val="1365"/>
          <w:jc w:val="center"/>
        </w:trPr>
        <w:tc>
          <w:tcPr>
            <w:tcW w:w="817" w:type="dxa"/>
          </w:tcPr>
          <w:p w:rsidR="00D64FC3" w:rsidRPr="00046B92" w:rsidRDefault="00D64FC3" w:rsidP="001D5B43">
            <w:pPr>
              <w:ind w:left="284"/>
            </w:pPr>
            <w:r w:rsidRPr="00046B92">
              <w:t>3.</w:t>
            </w:r>
          </w:p>
        </w:tc>
        <w:tc>
          <w:tcPr>
            <w:tcW w:w="2126" w:type="dxa"/>
          </w:tcPr>
          <w:p w:rsidR="00D64FC3" w:rsidRPr="00046B92" w:rsidRDefault="00D64FC3" w:rsidP="001D5B43">
            <w:pPr>
              <w:spacing w:line="276" w:lineRule="auto"/>
            </w:pPr>
            <w:r w:rsidRPr="00046B92">
              <w:t xml:space="preserve">Модернизация функциональных возможностей официального сайта ПАО «Интер РАО», включая его </w:t>
            </w:r>
            <w:r w:rsidRPr="00046B92">
              <w:lastRenderedPageBreak/>
              <w:t>мобильную версию</w:t>
            </w:r>
          </w:p>
        </w:tc>
        <w:tc>
          <w:tcPr>
            <w:tcW w:w="4111" w:type="dxa"/>
            <w:shd w:val="clear" w:color="auto" w:fill="auto"/>
          </w:tcPr>
          <w:p w:rsidR="00D64FC3" w:rsidRPr="00046B92" w:rsidRDefault="00D64FC3" w:rsidP="00D64FC3">
            <w:pPr>
              <w:pStyle w:val="ac"/>
              <w:numPr>
                <w:ilvl w:val="0"/>
                <w:numId w:val="25"/>
              </w:numPr>
              <w:spacing w:after="0" w:line="240" w:lineRule="auto"/>
              <w:ind w:left="317" w:hanging="317"/>
              <w:rPr>
                <w:rFonts w:ascii="Times New Roman" w:hAnsi="Times New Roman"/>
                <w:sz w:val="20"/>
                <w:szCs w:val="20"/>
              </w:rPr>
            </w:pPr>
            <w:r w:rsidRPr="00046B92">
              <w:rPr>
                <w:rFonts w:ascii="Times New Roman" w:hAnsi="Times New Roman"/>
                <w:sz w:val="20"/>
                <w:szCs w:val="20"/>
              </w:rPr>
              <w:lastRenderedPageBreak/>
              <w:t>Создание новых страниц, подключение и настройка новых стандартных функциональных модулей;</w:t>
            </w:r>
          </w:p>
          <w:p w:rsidR="00D64FC3" w:rsidRPr="00046B92" w:rsidRDefault="00D64FC3" w:rsidP="00D64FC3">
            <w:pPr>
              <w:pStyle w:val="ac"/>
              <w:numPr>
                <w:ilvl w:val="0"/>
                <w:numId w:val="25"/>
              </w:numPr>
              <w:spacing w:after="0" w:line="240" w:lineRule="auto"/>
              <w:ind w:left="317" w:hanging="317"/>
              <w:rPr>
                <w:rFonts w:ascii="Times New Roman" w:hAnsi="Times New Roman"/>
                <w:sz w:val="20"/>
                <w:szCs w:val="20"/>
              </w:rPr>
            </w:pPr>
            <w:r w:rsidRPr="00046B92">
              <w:rPr>
                <w:rFonts w:ascii="Times New Roman" w:hAnsi="Times New Roman"/>
                <w:sz w:val="20"/>
                <w:szCs w:val="20"/>
              </w:rPr>
              <w:t>Модернизация существующих программных модулей;</w:t>
            </w:r>
          </w:p>
          <w:p w:rsidR="00D64FC3" w:rsidRPr="00046B92" w:rsidRDefault="00D64FC3" w:rsidP="00D64FC3">
            <w:pPr>
              <w:pStyle w:val="ac"/>
              <w:numPr>
                <w:ilvl w:val="0"/>
                <w:numId w:val="25"/>
              </w:numPr>
              <w:spacing w:after="0" w:line="240" w:lineRule="auto"/>
              <w:ind w:left="317" w:hanging="317"/>
              <w:rPr>
                <w:rFonts w:ascii="Times New Roman" w:hAnsi="Times New Roman"/>
                <w:sz w:val="20"/>
                <w:szCs w:val="20"/>
              </w:rPr>
            </w:pPr>
            <w:r w:rsidRPr="00046B92">
              <w:rPr>
                <w:rFonts w:ascii="Times New Roman" w:hAnsi="Times New Roman"/>
                <w:sz w:val="20"/>
                <w:szCs w:val="20"/>
              </w:rPr>
              <w:t>Разработка и создание новых разделов;</w:t>
            </w:r>
          </w:p>
          <w:p w:rsidR="00D64FC3" w:rsidRPr="00046B92" w:rsidRDefault="00D64FC3" w:rsidP="00D64FC3">
            <w:pPr>
              <w:pStyle w:val="ac"/>
              <w:numPr>
                <w:ilvl w:val="0"/>
                <w:numId w:val="25"/>
              </w:numPr>
              <w:spacing w:after="0" w:line="240" w:lineRule="auto"/>
              <w:ind w:left="317" w:hanging="317"/>
              <w:rPr>
                <w:rFonts w:ascii="Times New Roman" w:hAnsi="Times New Roman"/>
                <w:sz w:val="20"/>
                <w:szCs w:val="20"/>
              </w:rPr>
            </w:pPr>
            <w:r w:rsidRPr="00046B92">
              <w:rPr>
                <w:rFonts w:ascii="Times New Roman" w:hAnsi="Times New Roman"/>
                <w:sz w:val="20"/>
                <w:szCs w:val="20"/>
              </w:rPr>
              <w:t>Оптимизация функционирования разделов;</w:t>
            </w:r>
          </w:p>
          <w:p w:rsidR="00D64FC3" w:rsidRPr="00046B92" w:rsidRDefault="00D64FC3" w:rsidP="00D64FC3">
            <w:pPr>
              <w:pStyle w:val="ac"/>
              <w:numPr>
                <w:ilvl w:val="0"/>
                <w:numId w:val="25"/>
              </w:numPr>
              <w:spacing w:after="0" w:line="240" w:lineRule="auto"/>
              <w:ind w:left="317" w:hanging="317"/>
              <w:rPr>
                <w:rFonts w:ascii="Times New Roman" w:hAnsi="Times New Roman"/>
                <w:sz w:val="20"/>
                <w:szCs w:val="20"/>
              </w:rPr>
            </w:pPr>
            <w:r w:rsidRPr="00046B92">
              <w:rPr>
                <w:rFonts w:ascii="Times New Roman" w:hAnsi="Times New Roman"/>
                <w:sz w:val="20"/>
                <w:szCs w:val="20"/>
              </w:rPr>
              <w:t>Обновление системы управления сайтом;</w:t>
            </w:r>
          </w:p>
          <w:p w:rsidR="00D64FC3" w:rsidRPr="00046B92" w:rsidRDefault="00D64FC3" w:rsidP="00D64FC3">
            <w:pPr>
              <w:pStyle w:val="ac"/>
              <w:numPr>
                <w:ilvl w:val="0"/>
                <w:numId w:val="25"/>
              </w:numPr>
              <w:spacing w:after="0" w:line="240" w:lineRule="auto"/>
              <w:ind w:left="317" w:hanging="317"/>
              <w:rPr>
                <w:rFonts w:ascii="Times New Roman" w:hAnsi="Times New Roman"/>
                <w:sz w:val="20"/>
                <w:szCs w:val="20"/>
              </w:rPr>
            </w:pPr>
            <w:r w:rsidRPr="00046B92">
              <w:rPr>
                <w:rFonts w:ascii="Times New Roman" w:hAnsi="Times New Roman"/>
                <w:sz w:val="20"/>
                <w:szCs w:val="20"/>
              </w:rPr>
              <w:t>Настройка компонентов CMS;</w:t>
            </w:r>
          </w:p>
          <w:p w:rsidR="00D64FC3" w:rsidRPr="00046B92" w:rsidRDefault="00D64FC3" w:rsidP="00D64FC3">
            <w:pPr>
              <w:pStyle w:val="ac"/>
              <w:numPr>
                <w:ilvl w:val="0"/>
                <w:numId w:val="25"/>
              </w:numPr>
              <w:spacing w:after="0" w:line="240" w:lineRule="auto"/>
              <w:ind w:left="317" w:hanging="317"/>
              <w:rPr>
                <w:rFonts w:ascii="Times New Roman" w:hAnsi="Times New Roman"/>
                <w:sz w:val="20"/>
                <w:szCs w:val="20"/>
              </w:rPr>
            </w:pPr>
            <w:r w:rsidRPr="00046B92">
              <w:rPr>
                <w:rFonts w:ascii="Times New Roman" w:hAnsi="Times New Roman"/>
                <w:sz w:val="20"/>
                <w:szCs w:val="20"/>
              </w:rPr>
              <w:lastRenderedPageBreak/>
              <w:t>Интеграция с социальными сетями;</w:t>
            </w:r>
          </w:p>
          <w:p w:rsidR="00D64FC3" w:rsidRPr="00046B92" w:rsidRDefault="00D64FC3" w:rsidP="00D64FC3">
            <w:pPr>
              <w:pStyle w:val="ac"/>
              <w:numPr>
                <w:ilvl w:val="0"/>
                <w:numId w:val="25"/>
              </w:numPr>
              <w:spacing w:after="0" w:line="240" w:lineRule="auto"/>
              <w:ind w:left="317" w:hanging="317"/>
              <w:rPr>
                <w:rFonts w:ascii="Times New Roman" w:hAnsi="Times New Roman"/>
                <w:sz w:val="20"/>
                <w:szCs w:val="20"/>
              </w:rPr>
            </w:pPr>
            <w:r w:rsidRPr="00046B92">
              <w:rPr>
                <w:rFonts w:ascii="Times New Roman" w:hAnsi="Times New Roman"/>
                <w:sz w:val="20"/>
                <w:szCs w:val="20"/>
              </w:rPr>
              <w:t>Разработка pop-up окон;</w:t>
            </w:r>
          </w:p>
          <w:p w:rsidR="00D64FC3" w:rsidRPr="00046B92" w:rsidRDefault="00D64FC3" w:rsidP="00D64FC3">
            <w:pPr>
              <w:pStyle w:val="ac"/>
              <w:numPr>
                <w:ilvl w:val="0"/>
                <w:numId w:val="25"/>
              </w:numPr>
              <w:spacing w:after="0" w:line="240" w:lineRule="auto"/>
              <w:ind w:left="317" w:hanging="317"/>
              <w:rPr>
                <w:rFonts w:ascii="Times New Roman" w:hAnsi="Times New Roman"/>
                <w:sz w:val="20"/>
                <w:szCs w:val="20"/>
              </w:rPr>
            </w:pPr>
            <w:r w:rsidRPr="00046B92">
              <w:rPr>
                <w:rFonts w:ascii="Times New Roman" w:hAnsi="Times New Roman"/>
                <w:sz w:val="20"/>
                <w:szCs w:val="20"/>
              </w:rPr>
              <w:t>Изменение структуры сайта;</w:t>
            </w:r>
          </w:p>
          <w:p w:rsidR="00D64FC3" w:rsidRPr="00046B92" w:rsidRDefault="00D64FC3" w:rsidP="00D64FC3">
            <w:pPr>
              <w:pStyle w:val="ac"/>
              <w:numPr>
                <w:ilvl w:val="0"/>
                <w:numId w:val="25"/>
              </w:numPr>
              <w:spacing w:after="0" w:line="240" w:lineRule="auto"/>
              <w:ind w:left="317" w:hanging="317"/>
              <w:rPr>
                <w:rFonts w:ascii="Times New Roman" w:hAnsi="Times New Roman"/>
                <w:sz w:val="20"/>
                <w:szCs w:val="20"/>
              </w:rPr>
            </w:pPr>
            <w:r w:rsidRPr="00046B92">
              <w:rPr>
                <w:rFonts w:ascii="Times New Roman" w:hAnsi="Times New Roman"/>
                <w:sz w:val="20"/>
                <w:szCs w:val="20"/>
              </w:rPr>
              <w:t>Модернизация дизайна в части визуализации, представления проектов;</w:t>
            </w:r>
          </w:p>
          <w:p w:rsidR="00D64FC3" w:rsidRPr="00046B92" w:rsidRDefault="00D64FC3" w:rsidP="00D64FC3">
            <w:pPr>
              <w:pStyle w:val="ac"/>
              <w:numPr>
                <w:ilvl w:val="0"/>
                <w:numId w:val="25"/>
              </w:numPr>
              <w:spacing w:after="0" w:line="240" w:lineRule="auto"/>
              <w:ind w:left="317" w:hanging="317"/>
              <w:rPr>
                <w:rFonts w:ascii="Times New Roman" w:hAnsi="Times New Roman"/>
                <w:sz w:val="20"/>
                <w:szCs w:val="20"/>
              </w:rPr>
            </w:pPr>
            <w:r w:rsidRPr="00046B92">
              <w:rPr>
                <w:rFonts w:ascii="Times New Roman" w:hAnsi="Times New Roman"/>
                <w:sz w:val="20"/>
                <w:szCs w:val="20"/>
              </w:rPr>
              <w:t>Разработка и вёрстка интерактивной инфографики;</w:t>
            </w:r>
          </w:p>
          <w:p w:rsidR="00D64FC3" w:rsidRPr="00046B92" w:rsidRDefault="00D64FC3" w:rsidP="00D64FC3">
            <w:pPr>
              <w:pStyle w:val="ac"/>
              <w:numPr>
                <w:ilvl w:val="0"/>
                <w:numId w:val="25"/>
              </w:numPr>
              <w:spacing w:after="0" w:line="240" w:lineRule="auto"/>
              <w:ind w:left="317" w:hanging="317"/>
              <w:rPr>
                <w:rFonts w:ascii="Times New Roman" w:hAnsi="Times New Roman"/>
                <w:sz w:val="20"/>
                <w:szCs w:val="20"/>
              </w:rPr>
            </w:pPr>
            <w:r w:rsidRPr="00046B92">
              <w:rPr>
                <w:rFonts w:ascii="Times New Roman" w:hAnsi="Times New Roman"/>
                <w:sz w:val="20"/>
                <w:szCs w:val="20"/>
              </w:rPr>
              <w:t>Разработка баннеров (flash, gif, jpeg);</w:t>
            </w:r>
          </w:p>
          <w:p w:rsidR="00D64FC3" w:rsidRPr="00046B92" w:rsidRDefault="00D64FC3" w:rsidP="00D64FC3">
            <w:pPr>
              <w:pStyle w:val="ac"/>
              <w:numPr>
                <w:ilvl w:val="0"/>
                <w:numId w:val="25"/>
              </w:numPr>
              <w:spacing w:after="0" w:line="240" w:lineRule="auto"/>
              <w:ind w:left="317" w:hanging="317"/>
              <w:rPr>
                <w:rFonts w:ascii="Times New Roman" w:hAnsi="Times New Roman"/>
                <w:sz w:val="20"/>
                <w:szCs w:val="20"/>
              </w:rPr>
            </w:pPr>
            <w:r w:rsidRPr="00046B92">
              <w:rPr>
                <w:rFonts w:ascii="Times New Roman" w:hAnsi="Times New Roman"/>
                <w:sz w:val="20"/>
                <w:szCs w:val="20"/>
              </w:rPr>
              <w:t>Редизайн элементов сайта;</w:t>
            </w:r>
          </w:p>
          <w:p w:rsidR="00D64FC3" w:rsidRPr="00046B92" w:rsidRDefault="00D64FC3" w:rsidP="00D64FC3">
            <w:pPr>
              <w:pStyle w:val="ac"/>
              <w:numPr>
                <w:ilvl w:val="0"/>
                <w:numId w:val="25"/>
              </w:numPr>
              <w:spacing w:after="0" w:line="240" w:lineRule="auto"/>
              <w:ind w:left="317" w:hanging="317"/>
              <w:rPr>
                <w:rFonts w:ascii="Times New Roman" w:hAnsi="Times New Roman"/>
                <w:sz w:val="20"/>
                <w:szCs w:val="20"/>
              </w:rPr>
            </w:pPr>
            <w:r w:rsidRPr="00046B92">
              <w:rPr>
                <w:rFonts w:ascii="Times New Roman" w:hAnsi="Times New Roman"/>
                <w:sz w:val="20"/>
                <w:szCs w:val="20"/>
              </w:rPr>
              <w:t>Вёрстка шаблонов страниц и программных компонентов.</w:t>
            </w:r>
          </w:p>
          <w:p w:rsidR="00D64FC3" w:rsidRPr="00046B92" w:rsidRDefault="00D64FC3" w:rsidP="00D64FC3">
            <w:pPr>
              <w:pStyle w:val="ac"/>
              <w:numPr>
                <w:ilvl w:val="0"/>
                <w:numId w:val="25"/>
              </w:numPr>
              <w:spacing w:after="0" w:line="240" w:lineRule="auto"/>
              <w:ind w:left="317" w:hanging="317"/>
              <w:rPr>
                <w:rFonts w:ascii="Times New Roman" w:hAnsi="Times New Roman"/>
                <w:sz w:val="20"/>
                <w:szCs w:val="20"/>
              </w:rPr>
            </w:pPr>
            <w:r w:rsidRPr="00046B92">
              <w:rPr>
                <w:rFonts w:ascii="Times New Roman" w:hAnsi="Times New Roman"/>
                <w:sz w:val="20"/>
                <w:szCs w:val="20"/>
              </w:rPr>
              <w:t>Создание интерактивного раздела с информацией о деятельности ПАО «Интер РАО»</w:t>
            </w:r>
          </w:p>
          <w:p w:rsidR="00D64FC3" w:rsidRPr="00046B92" w:rsidRDefault="00D64FC3" w:rsidP="001D5B43">
            <w:pPr>
              <w:pStyle w:val="ac"/>
              <w:ind w:left="31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64FC3" w:rsidRPr="00046B92" w:rsidRDefault="00D64FC3" w:rsidP="001D5B43">
            <w:pPr>
              <w:ind w:left="34" w:firstLine="34"/>
            </w:pPr>
            <w:r w:rsidRPr="00046B92">
              <w:lastRenderedPageBreak/>
              <w:t>Расширение функционала сайта</w:t>
            </w:r>
          </w:p>
        </w:tc>
        <w:tc>
          <w:tcPr>
            <w:tcW w:w="1701" w:type="dxa"/>
          </w:tcPr>
          <w:p w:rsidR="00D64FC3" w:rsidRPr="00046B92" w:rsidRDefault="00D64FC3" w:rsidP="001D5B43">
            <w:r w:rsidRPr="00046B92">
              <w:t xml:space="preserve">По договоренности в каждом индивидуальном случае. </w:t>
            </w:r>
          </w:p>
        </w:tc>
        <w:tc>
          <w:tcPr>
            <w:tcW w:w="1701" w:type="dxa"/>
          </w:tcPr>
          <w:p w:rsidR="00D64FC3" w:rsidRPr="00046B92" w:rsidRDefault="00D64FC3" w:rsidP="001D5B43">
            <w:r w:rsidRPr="00046B92">
              <w:t>Акт выполненных работ по обслуживанию сайта за отчётный период.</w:t>
            </w:r>
          </w:p>
        </w:tc>
        <w:tc>
          <w:tcPr>
            <w:tcW w:w="1151" w:type="dxa"/>
          </w:tcPr>
          <w:p w:rsidR="00D64FC3" w:rsidRPr="00046B92" w:rsidRDefault="00D64FC3" w:rsidP="001D5B43">
            <w:r w:rsidRPr="00046B92">
              <w:t>Ежедневно с 1 января по 31 декабря 2019</w:t>
            </w:r>
          </w:p>
          <w:p w:rsidR="00D64FC3" w:rsidRPr="00046B92" w:rsidRDefault="00D64FC3" w:rsidP="001D5B43"/>
        </w:tc>
        <w:tc>
          <w:tcPr>
            <w:tcW w:w="1487" w:type="dxa"/>
          </w:tcPr>
          <w:p w:rsidR="00D64FC3" w:rsidRPr="00046B92" w:rsidRDefault="00D64FC3" w:rsidP="001D5B43">
            <w:r w:rsidRPr="00046B92">
              <w:t>Указывается стоимость нормочаса специалиста</w:t>
            </w:r>
          </w:p>
        </w:tc>
      </w:tr>
      <w:tr w:rsidR="00D64FC3" w:rsidRPr="00046B92" w:rsidTr="00BE2D19">
        <w:trPr>
          <w:trHeight w:val="1365"/>
          <w:jc w:val="center"/>
        </w:trPr>
        <w:tc>
          <w:tcPr>
            <w:tcW w:w="817" w:type="dxa"/>
          </w:tcPr>
          <w:p w:rsidR="00D64FC3" w:rsidRPr="00046B92" w:rsidRDefault="00D64FC3" w:rsidP="001D5B43">
            <w:pPr>
              <w:ind w:left="284"/>
            </w:pPr>
            <w:r w:rsidRPr="00046B92">
              <w:t>4.</w:t>
            </w:r>
          </w:p>
        </w:tc>
        <w:tc>
          <w:tcPr>
            <w:tcW w:w="2126" w:type="dxa"/>
          </w:tcPr>
          <w:p w:rsidR="00D64FC3" w:rsidRDefault="00D64FC3" w:rsidP="001D5B43">
            <w:pPr>
              <w:spacing w:line="276" w:lineRule="auto"/>
            </w:pPr>
            <w:r w:rsidRPr="00046B92">
              <w:t>Техническое администрирование и обеспечение бесперебойного функционирования веб-сайта на планшетных устройствах</w:t>
            </w:r>
          </w:p>
          <w:p w:rsidR="008B1EC3" w:rsidRPr="00046B92" w:rsidRDefault="008B1EC3" w:rsidP="001D5B43">
            <w:pPr>
              <w:spacing w:line="276" w:lineRule="auto"/>
            </w:pPr>
          </w:p>
        </w:tc>
        <w:tc>
          <w:tcPr>
            <w:tcW w:w="4111" w:type="dxa"/>
            <w:shd w:val="clear" w:color="auto" w:fill="auto"/>
          </w:tcPr>
          <w:p w:rsidR="00D64FC3" w:rsidRPr="00046B92" w:rsidRDefault="00D64FC3" w:rsidP="00D64FC3">
            <w:pPr>
              <w:pStyle w:val="ac"/>
              <w:numPr>
                <w:ilvl w:val="0"/>
                <w:numId w:val="26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6B92">
              <w:rPr>
                <w:rFonts w:ascii="Times New Roman" w:hAnsi="Times New Roman"/>
                <w:sz w:val="20"/>
                <w:szCs w:val="20"/>
              </w:rPr>
              <w:t>Поддержание технической работоспособности и актуализация адаптивного веб-дизайна для планшетных устройств;</w:t>
            </w:r>
          </w:p>
          <w:p w:rsidR="00D64FC3" w:rsidRPr="00046B92" w:rsidRDefault="00D64FC3" w:rsidP="001D5B43">
            <w:pPr>
              <w:pStyle w:val="ac"/>
              <w:ind w:left="31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64FC3" w:rsidRPr="00046B92" w:rsidRDefault="00D64FC3" w:rsidP="00D64FC3">
            <w:pPr>
              <w:pStyle w:val="ac"/>
              <w:numPr>
                <w:ilvl w:val="0"/>
                <w:numId w:val="26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6B92">
              <w:rPr>
                <w:rFonts w:ascii="Times New Roman" w:hAnsi="Times New Roman"/>
                <w:sz w:val="20"/>
                <w:szCs w:val="20"/>
              </w:rPr>
              <w:t>Отладка корректного отображения и пользовательского взаимодействия с сайтом на всех планшетных устройствах.</w:t>
            </w:r>
          </w:p>
        </w:tc>
        <w:tc>
          <w:tcPr>
            <w:tcW w:w="1417" w:type="dxa"/>
          </w:tcPr>
          <w:p w:rsidR="00D64FC3" w:rsidRPr="00046B92" w:rsidRDefault="00D64FC3" w:rsidP="001D5B43">
            <w:pPr>
              <w:ind w:left="34" w:firstLine="34"/>
            </w:pPr>
            <w:r w:rsidRPr="00046B92">
              <w:t>Расширение функционала сайта</w:t>
            </w:r>
          </w:p>
        </w:tc>
        <w:tc>
          <w:tcPr>
            <w:tcW w:w="1701" w:type="dxa"/>
          </w:tcPr>
          <w:p w:rsidR="00D64FC3" w:rsidRPr="00046B92" w:rsidRDefault="00D64FC3" w:rsidP="001D5B43">
            <w:r w:rsidRPr="00046B92">
              <w:t>По договоренности в каждом индивидуальном случае.</w:t>
            </w:r>
          </w:p>
        </w:tc>
        <w:tc>
          <w:tcPr>
            <w:tcW w:w="1701" w:type="dxa"/>
          </w:tcPr>
          <w:p w:rsidR="00D64FC3" w:rsidRPr="00046B92" w:rsidRDefault="00D64FC3" w:rsidP="001D5B43">
            <w:r w:rsidRPr="00046B92">
              <w:t xml:space="preserve">Акт выполненных работ по обслуживанию сайта за отчётный период. </w:t>
            </w:r>
          </w:p>
        </w:tc>
        <w:tc>
          <w:tcPr>
            <w:tcW w:w="1151" w:type="dxa"/>
          </w:tcPr>
          <w:p w:rsidR="00D64FC3" w:rsidRPr="00046B92" w:rsidRDefault="00D64FC3" w:rsidP="001D5B43">
            <w:r w:rsidRPr="00046B92">
              <w:t>Ежедневно с 1 января по 31 декабря 2019</w:t>
            </w:r>
          </w:p>
          <w:p w:rsidR="00D64FC3" w:rsidRPr="00046B92" w:rsidRDefault="00D64FC3" w:rsidP="001D5B43"/>
        </w:tc>
        <w:tc>
          <w:tcPr>
            <w:tcW w:w="1487" w:type="dxa"/>
          </w:tcPr>
          <w:p w:rsidR="00D64FC3" w:rsidRPr="00046B92" w:rsidRDefault="00D64FC3" w:rsidP="001D5B43">
            <w:r w:rsidRPr="00046B92">
              <w:t>Указывается стоимость нормочаса специалиста</w:t>
            </w:r>
          </w:p>
        </w:tc>
      </w:tr>
      <w:tr w:rsidR="00D64FC3" w:rsidRPr="00046B92" w:rsidTr="00BE2D19">
        <w:trPr>
          <w:trHeight w:val="557"/>
          <w:jc w:val="center"/>
        </w:trPr>
        <w:tc>
          <w:tcPr>
            <w:tcW w:w="817" w:type="dxa"/>
          </w:tcPr>
          <w:p w:rsidR="00D64FC3" w:rsidRPr="00046B92" w:rsidRDefault="00D64FC3" w:rsidP="001D5B43">
            <w:pPr>
              <w:ind w:left="284"/>
            </w:pPr>
            <w:r w:rsidRPr="00046B92">
              <w:t>5.</w:t>
            </w:r>
          </w:p>
        </w:tc>
        <w:tc>
          <w:tcPr>
            <w:tcW w:w="2126" w:type="dxa"/>
          </w:tcPr>
          <w:p w:rsidR="00D64FC3" w:rsidRPr="00046B92" w:rsidRDefault="00D64FC3" w:rsidP="001D5B43">
            <w:pPr>
              <w:spacing w:line="276" w:lineRule="auto"/>
              <w:jc w:val="both"/>
            </w:pPr>
            <w:r w:rsidRPr="00046B92">
              <w:t>Техническая поддержка и обновление специализированной версии веб-сайта для слабовидящих граждан</w:t>
            </w:r>
          </w:p>
          <w:p w:rsidR="00D64FC3" w:rsidRPr="00046B92" w:rsidRDefault="00D64FC3" w:rsidP="001D5B43">
            <w:pPr>
              <w:spacing w:line="276" w:lineRule="auto"/>
              <w:jc w:val="both"/>
            </w:pPr>
          </w:p>
        </w:tc>
        <w:tc>
          <w:tcPr>
            <w:tcW w:w="4111" w:type="dxa"/>
            <w:shd w:val="clear" w:color="auto" w:fill="auto"/>
          </w:tcPr>
          <w:p w:rsidR="00D64FC3" w:rsidRPr="00046B92" w:rsidRDefault="00D64FC3" w:rsidP="001D5B43">
            <w:pPr>
              <w:jc w:val="both"/>
            </w:pPr>
            <w:r w:rsidRPr="00046B92">
              <w:rPr>
                <w:sz w:val="20"/>
                <w:szCs w:val="20"/>
              </w:rPr>
              <w:t>Своевременная адаптация новых разделов официального сайта www.interrao.ru: обеспечение возможности доступа к различным разделам веб-сайта с использованием средств навигирования</w:t>
            </w:r>
          </w:p>
        </w:tc>
        <w:tc>
          <w:tcPr>
            <w:tcW w:w="1417" w:type="dxa"/>
          </w:tcPr>
          <w:p w:rsidR="00D64FC3" w:rsidRPr="00046B92" w:rsidRDefault="00D64FC3" w:rsidP="001D5B43">
            <w:pPr>
              <w:ind w:left="34" w:firstLine="34"/>
            </w:pPr>
            <w:r w:rsidRPr="00046B92">
              <w:t>Расширение функционала сайта</w:t>
            </w:r>
          </w:p>
        </w:tc>
        <w:tc>
          <w:tcPr>
            <w:tcW w:w="1701" w:type="dxa"/>
          </w:tcPr>
          <w:p w:rsidR="00D64FC3" w:rsidRPr="00046B92" w:rsidRDefault="00D64FC3" w:rsidP="001D5B43">
            <w:r w:rsidRPr="00046B92">
              <w:t>По договоренности в каждом индивидуальном случае.</w:t>
            </w:r>
          </w:p>
        </w:tc>
        <w:tc>
          <w:tcPr>
            <w:tcW w:w="1701" w:type="dxa"/>
          </w:tcPr>
          <w:p w:rsidR="00D64FC3" w:rsidRPr="00046B92" w:rsidRDefault="00D64FC3" w:rsidP="001D5B43">
            <w:r w:rsidRPr="00046B92">
              <w:t xml:space="preserve">Акт выполненных работ по обслуживанию сайта за отчётный период. </w:t>
            </w:r>
          </w:p>
        </w:tc>
        <w:tc>
          <w:tcPr>
            <w:tcW w:w="1151" w:type="dxa"/>
          </w:tcPr>
          <w:p w:rsidR="00D64FC3" w:rsidRPr="00046B92" w:rsidRDefault="00D64FC3" w:rsidP="001D5B43">
            <w:r w:rsidRPr="00046B92">
              <w:t>По заявке Заказчика</w:t>
            </w:r>
          </w:p>
        </w:tc>
        <w:tc>
          <w:tcPr>
            <w:tcW w:w="1487" w:type="dxa"/>
          </w:tcPr>
          <w:p w:rsidR="00D64FC3" w:rsidRPr="00046B92" w:rsidRDefault="00D64FC3" w:rsidP="001D5B43">
            <w:r w:rsidRPr="00046B92">
              <w:t>Указывается стоимость нормочаса специалиста</w:t>
            </w:r>
          </w:p>
        </w:tc>
      </w:tr>
      <w:tr w:rsidR="00D64FC3" w:rsidRPr="00046B92" w:rsidTr="00BE2D19">
        <w:trPr>
          <w:trHeight w:val="1365"/>
          <w:jc w:val="center"/>
        </w:trPr>
        <w:tc>
          <w:tcPr>
            <w:tcW w:w="817" w:type="dxa"/>
          </w:tcPr>
          <w:p w:rsidR="00D64FC3" w:rsidRPr="00046B92" w:rsidRDefault="00D64FC3" w:rsidP="001D5B43">
            <w:pPr>
              <w:ind w:left="284"/>
            </w:pPr>
            <w:r w:rsidRPr="00046B92">
              <w:t>6.</w:t>
            </w:r>
          </w:p>
        </w:tc>
        <w:tc>
          <w:tcPr>
            <w:tcW w:w="2126" w:type="dxa"/>
          </w:tcPr>
          <w:p w:rsidR="00D64FC3" w:rsidRPr="00046B92" w:rsidRDefault="00D64FC3" w:rsidP="001D5B43">
            <w:pPr>
              <w:spacing w:line="276" w:lineRule="auto"/>
              <w:jc w:val="both"/>
            </w:pPr>
            <w:r w:rsidRPr="00046B92">
              <w:t xml:space="preserve">Модернизация промо-сайта sport.interrao.ru для нужд ПАО </w:t>
            </w:r>
            <w:r w:rsidRPr="00046B92">
              <w:lastRenderedPageBreak/>
              <w:t>«Интер РАО», осуществляемые по заказам</w:t>
            </w:r>
          </w:p>
        </w:tc>
        <w:tc>
          <w:tcPr>
            <w:tcW w:w="4111" w:type="dxa"/>
            <w:shd w:val="clear" w:color="auto" w:fill="auto"/>
          </w:tcPr>
          <w:p w:rsidR="00D64FC3" w:rsidRPr="00046B92" w:rsidRDefault="00D64FC3" w:rsidP="00D64FC3">
            <w:pPr>
              <w:pStyle w:val="ac"/>
              <w:numPr>
                <w:ilvl w:val="0"/>
                <w:numId w:val="28"/>
              </w:numPr>
              <w:spacing w:after="0" w:line="240" w:lineRule="auto"/>
              <w:ind w:left="318" w:hanging="318"/>
              <w:rPr>
                <w:rFonts w:ascii="Times New Roman" w:hAnsi="Times New Roman"/>
                <w:sz w:val="20"/>
              </w:rPr>
            </w:pPr>
            <w:r w:rsidRPr="00046B92">
              <w:rPr>
                <w:rFonts w:ascii="Times New Roman" w:hAnsi="Times New Roman"/>
                <w:sz w:val="20"/>
              </w:rPr>
              <w:lastRenderedPageBreak/>
              <w:t>Разработка новых дизайн-макетов страниц сайта sport.interrao.ru (по запросу Заказчика);</w:t>
            </w:r>
          </w:p>
          <w:p w:rsidR="00D64FC3" w:rsidRPr="00046B92" w:rsidRDefault="00D64FC3" w:rsidP="00D64FC3">
            <w:pPr>
              <w:pStyle w:val="ac"/>
              <w:numPr>
                <w:ilvl w:val="0"/>
                <w:numId w:val="28"/>
              </w:numPr>
              <w:spacing w:after="0" w:line="240" w:lineRule="auto"/>
              <w:ind w:left="318" w:hanging="318"/>
              <w:rPr>
                <w:rFonts w:ascii="Times New Roman" w:hAnsi="Times New Roman"/>
                <w:sz w:val="20"/>
              </w:rPr>
            </w:pPr>
            <w:r w:rsidRPr="00046B92">
              <w:rPr>
                <w:rFonts w:ascii="Times New Roman" w:hAnsi="Times New Roman"/>
                <w:sz w:val="20"/>
              </w:rPr>
              <w:t>Интеграция страниц в навигационную структуру сайта sport.interrao.ru;</w:t>
            </w:r>
          </w:p>
          <w:p w:rsidR="00D64FC3" w:rsidRPr="00046B92" w:rsidRDefault="00D64FC3" w:rsidP="00D64FC3">
            <w:pPr>
              <w:pStyle w:val="ac"/>
              <w:numPr>
                <w:ilvl w:val="0"/>
                <w:numId w:val="28"/>
              </w:numPr>
              <w:spacing w:after="0" w:line="240" w:lineRule="auto"/>
              <w:ind w:left="318" w:hanging="318"/>
              <w:rPr>
                <w:rFonts w:ascii="Times New Roman" w:hAnsi="Times New Roman"/>
                <w:sz w:val="20"/>
              </w:rPr>
            </w:pPr>
            <w:r w:rsidRPr="00046B92">
              <w:rPr>
                <w:rFonts w:ascii="Times New Roman" w:hAnsi="Times New Roman"/>
                <w:sz w:val="20"/>
              </w:rPr>
              <w:lastRenderedPageBreak/>
              <w:t>Разработка дизайн-макетов страниц опросов и викторин сайта sport.interrao.ru;</w:t>
            </w:r>
          </w:p>
          <w:p w:rsidR="00D64FC3" w:rsidRPr="00046B92" w:rsidRDefault="00D64FC3" w:rsidP="00D64FC3">
            <w:pPr>
              <w:pStyle w:val="ac"/>
              <w:numPr>
                <w:ilvl w:val="0"/>
                <w:numId w:val="28"/>
              </w:numPr>
              <w:spacing w:after="0" w:line="240" w:lineRule="auto"/>
              <w:ind w:left="318" w:hanging="318"/>
              <w:rPr>
                <w:rFonts w:ascii="Times New Roman" w:hAnsi="Times New Roman"/>
                <w:sz w:val="20"/>
              </w:rPr>
            </w:pPr>
            <w:r w:rsidRPr="00046B92">
              <w:rPr>
                <w:rFonts w:ascii="Times New Roman" w:hAnsi="Times New Roman"/>
                <w:sz w:val="20"/>
              </w:rPr>
              <w:t>Организация опросов посетителей сайта с возможностью просмотра детальной статистики.</w:t>
            </w:r>
          </w:p>
          <w:p w:rsidR="00D64FC3" w:rsidRPr="00046B92" w:rsidRDefault="00D64FC3" w:rsidP="00D64FC3">
            <w:pPr>
              <w:pStyle w:val="ac"/>
              <w:numPr>
                <w:ilvl w:val="0"/>
                <w:numId w:val="28"/>
              </w:numPr>
              <w:spacing w:after="0" w:line="240" w:lineRule="auto"/>
              <w:ind w:left="318" w:hanging="318"/>
              <w:rPr>
                <w:rFonts w:ascii="Times New Roman" w:hAnsi="Times New Roman"/>
                <w:sz w:val="20"/>
              </w:rPr>
            </w:pPr>
            <w:r w:rsidRPr="00046B92">
              <w:rPr>
                <w:rFonts w:ascii="Times New Roman" w:hAnsi="Times New Roman"/>
                <w:sz w:val="20"/>
              </w:rPr>
              <w:t>Разработка дизайн-макетов элементов страниц для подписки на SMS-рассылку сайта sport.interrao.ru.</w:t>
            </w:r>
          </w:p>
          <w:p w:rsidR="00D64FC3" w:rsidRPr="00046B92" w:rsidRDefault="00D64FC3" w:rsidP="00D64FC3">
            <w:pPr>
              <w:pStyle w:val="ac"/>
              <w:numPr>
                <w:ilvl w:val="0"/>
                <w:numId w:val="28"/>
              </w:numPr>
              <w:spacing w:after="0" w:line="240" w:lineRule="auto"/>
              <w:ind w:left="318" w:hanging="318"/>
              <w:rPr>
                <w:rFonts w:ascii="Times New Roman" w:hAnsi="Times New Roman"/>
                <w:sz w:val="20"/>
              </w:rPr>
            </w:pPr>
            <w:r w:rsidRPr="00046B92">
              <w:rPr>
                <w:rFonts w:ascii="Times New Roman" w:hAnsi="Times New Roman"/>
                <w:sz w:val="20"/>
              </w:rPr>
              <w:t>Разработка пользовательского интерфейса только для автоматизированных пользователей сайта с возможностью подписки и отписки на события, происходящие в матчах определенной команды и на события определенного матча.</w:t>
            </w:r>
          </w:p>
          <w:p w:rsidR="00D64FC3" w:rsidRPr="00046B92" w:rsidRDefault="00D64FC3" w:rsidP="00D64FC3">
            <w:pPr>
              <w:pStyle w:val="ac"/>
              <w:numPr>
                <w:ilvl w:val="0"/>
                <w:numId w:val="28"/>
              </w:numPr>
              <w:spacing w:after="0" w:line="240" w:lineRule="auto"/>
              <w:ind w:left="318" w:hanging="318"/>
              <w:rPr>
                <w:rFonts w:ascii="Times New Roman" w:hAnsi="Times New Roman"/>
                <w:sz w:val="20"/>
              </w:rPr>
            </w:pPr>
            <w:r w:rsidRPr="00046B92">
              <w:rPr>
                <w:rFonts w:ascii="Times New Roman" w:hAnsi="Times New Roman"/>
                <w:sz w:val="20"/>
              </w:rPr>
              <w:t>Организация SMS-рассылки в автоматическом режиме с оповещением пользователей об одном из следующих событий: начало матча, взятие ворот, завершение матча с результатом;</w:t>
            </w:r>
          </w:p>
          <w:p w:rsidR="00D64FC3" w:rsidRPr="00046B92" w:rsidRDefault="00D64FC3" w:rsidP="00D64FC3">
            <w:pPr>
              <w:pStyle w:val="ac"/>
              <w:numPr>
                <w:ilvl w:val="0"/>
                <w:numId w:val="28"/>
              </w:numPr>
              <w:spacing w:after="0" w:line="240" w:lineRule="auto"/>
              <w:ind w:left="318" w:hanging="318"/>
              <w:rPr>
                <w:rFonts w:ascii="Times New Roman" w:hAnsi="Times New Roman"/>
                <w:sz w:val="20"/>
              </w:rPr>
            </w:pPr>
            <w:r w:rsidRPr="00046B92">
              <w:rPr>
                <w:rFonts w:ascii="Times New Roman" w:hAnsi="Times New Roman"/>
                <w:sz w:val="20"/>
              </w:rPr>
              <w:t>Организация SMS-уведомлений, содержащих в себе краткую информацию о проводимом матче и описание произошедшего в нем события.</w:t>
            </w:r>
          </w:p>
          <w:p w:rsidR="00D64FC3" w:rsidRPr="00BE2D19" w:rsidRDefault="00D64FC3" w:rsidP="00BE2D19">
            <w:pPr>
              <w:rPr>
                <w:sz w:val="20"/>
              </w:rPr>
            </w:pPr>
          </w:p>
        </w:tc>
        <w:tc>
          <w:tcPr>
            <w:tcW w:w="1417" w:type="dxa"/>
          </w:tcPr>
          <w:p w:rsidR="00D64FC3" w:rsidRPr="00046B92" w:rsidRDefault="00D64FC3" w:rsidP="001D5B43">
            <w:pPr>
              <w:ind w:left="34"/>
            </w:pPr>
            <w:r w:rsidRPr="00046B92">
              <w:lastRenderedPageBreak/>
              <w:t>Расширение функционала сайта</w:t>
            </w:r>
          </w:p>
        </w:tc>
        <w:tc>
          <w:tcPr>
            <w:tcW w:w="1701" w:type="dxa"/>
          </w:tcPr>
          <w:p w:rsidR="00D64FC3" w:rsidRPr="00046B92" w:rsidRDefault="00D64FC3" w:rsidP="001D5B43">
            <w:r w:rsidRPr="00046B92">
              <w:t>По договоренности в каждом индивидуальном случае.</w:t>
            </w:r>
          </w:p>
        </w:tc>
        <w:tc>
          <w:tcPr>
            <w:tcW w:w="1701" w:type="dxa"/>
          </w:tcPr>
          <w:p w:rsidR="00D64FC3" w:rsidRPr="00046B92" w:rsidRDefault="00D64FC3" w:rsidP="001D5B43">
            <w:r w:rsidRPr="00046B92">
              <w:t xml:space="preserve">Акт выполненных работ по обслуживанию сайта за </w:t>
            </w:r>
            <w:r w:rsidRPr="00046B92">
              <w:lastRenderedPageBreak/>
              <w:t xml:space="preserve">отчётный период. </w:t>
            </w:r>
          </w:p>
        </w:tc>
        <w:tc>
          <w:tcPr>
            <w:tcW w:w="1151" w:type="dxa"/>
          </w:tcPr>
          <w:p w:rsidR="00D64FC3" w:rsidRPr="00046B92" w:rsidRDefault="00D64FC3" w:rsidP="001D5B43">
            <w:r w:rsidRPr="00046B92">
              <w:lastRenderedPageBreak/>
              <w:t>По заявке Заказчика</w:t>
            </w:r>
          </w:p>
        </w:tc>
        <w:tc>
          <w:tcPr>
            <w:tcW w:w="1487" w:type="dxa"/>
          </w:tcPr>
          <w:p w:rsidR="00D64FC3" w:rsidRPr="00046B92" w:rsidRDefault="00D64FC3" w:rsidP="001D5B43">
            <w:r w:rsidRPr="00046B92">
              <w:t>Указывается стоимость нормочаса специалиста</w:t>
            </w:r>
          </w:p>
        </w:tc>
      </w:tr>
      <w:tr w:rsidR="00D64FC3" w:rsidRPr="00046B92" w:rsidTr="00BE2D19">
        <w:trPr>
          <w:trHeight w:val="1365"/>
          <w:jc w:val="center"/>
        </w:trPr>
        <w:tc>
          <w:tcPr>
            <w:tcW w:w="817" w:type="dxa"/>
          </w:tcPr>
          <w:p w:rsidR="00D64FC3" w:rsidRPr="00046B92" w:rsidRDefault="00D64FC3" w:rsidP="001D5B43">
            <w:r w:rsidRPr="00046B92">
              <w:t xml:space="preserve">    7.</w:t>
            </w:r>
          </w:p>
        </w:tc>
        <w:tc>
          <w:tcPr>
            <w:tcW w:w="2126" w:type="dxa"/>
          </w:tcPr>
          <w:p w:rsidR="00D64FC3" w:rsidRPr="00046B92" w:rsidRDefault="00D64FC3" w:rsidP="001D5B43">
            <w:pPr>
              <w:spacing w:line="276" w:lineRule="auto"/>
              <w:jc w:val="both"/>
            </w:pPr>
            <w:r w:rsidRPr="00046B92">
              <w:t xml:space="preserve">Техническая поддержка специализированного бота </w:t>
            </w:r>
            <w:r w:rsidR="008B1EC3">
              <w:t xml:space="preserve">в мессенджере </w:t>
            </w:r>
            <w:r w:rsidRPr="00046B92">
              <w:t>для сайта sport.interrao.ru</w:t>
            </w:r>
          </w:p>
          <w:p w:rsidR="00D64FC3" w:rsidRPr="00046B92" w:rsidRDefault="00D64FC3" w:rsidP="001D5B43">
            <w:pPr>
              <w:spacing w:line="276" w:lineRule="auto"/>
              <w:jc w:val="both"/>
            </w:pPr>
          </w:p>
        </w:tc>
        <w:tc>
          <w:tcPr>
            <w:tcW w:w="4111" w:type="dxa"/>
            <w:shd w:val="clear" w:color="auto" w:fill="auto"/>
          </w:tcPr>
          <w:p w:rsidR="00D64FC3" w:rsidRPr="00046B92" w:rsidRDefault="00D64FC3" w:rsidP="00D64FC3">
            <w:pPr>
              <w:pStyle w:val="ac"/>
              <w:numPr>
                <w:ilvl w:val="0"/>
                <w:numId w:val="29"/>
              </w:numPr>
              <w:spacing w:after="0" w:line="240" w:lineRule="auto"/>
              <w:ind w:left="317" w:hanging="283"/>
              <w:rPr>
                <w:rFonts w:ascii="Times New Roman" w:hAnsi="Times New Roman"/>
                <w:sz w:val="20"/>
              </w:rPr>
            </w:pPr>
            <w:r w:rsidRPr="00046B92">
              <w:rPr>
                <w:rFonts w:ascii="Times New Roman" w:hAnsi="Times New Roman"/>
                <w:sz w:val="20"/>
              </w:rPr>
              <w:t>Организовать доступ к пользовательскому интерфейсу авторизованным пользователям мессенжера;</w:t>
            </w:r>
          </w:p>
          <w:p w:rsidR="00D64FC3" w:rsidRPr="00046B92" w:rsidRDefault="008B1EC3" w:rsidP="00D64FC3">
            <w:pPr>
              <w:pStyle w:val="ac"/>
              <w:numPr>
                <w:ilvl w:val="0"/>
                <w:numId w:val="29"/>
              </w:numPr>
              <w:spacing w:after="0" w:line="240" w:lineRule="auto"/>
              <w:ind w:left="317" w:hanging="283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Б</w:t>
            </w:r>
            <w:r w:rsidR="00D64FC3" w:rsidRPr="00046B92">
              <w:rPr>
                <w:rFonts w:ascii="Times New Roman" w:hAnsi="Times New Roman"/>
                <w:sz w:val="20"/>
              </w:rPr>
              <w:t>от должен сообщать следующие типы событий: получение информации о предстоящих матчах; подписка на события, происходящие в матчах; подписка на события, происходящие в матчах определенной команды; подписка на события определенного матча; получение справочной информации;</w:t>
            </w:r>
          </w:p>
          <w:p w:rsidR="00D64FC3" w:rsidRPr="00046B92" w:rsidRDefault="00D64FC3" w:rsidP="00D64FC3">
            <w:pPr>
              <w:pStyle w:val="ac"/>
              <w:numPr>
                <w:ilvl w:val="0"/>
                <w:numId w:val="29"/>
              </w:numPr>
              <w:spacing w:after="0" w:line="240" w:lineRule="auto"/>
              <w:ind w:left="317" w:hanging="283"/>
              <w:rPr>
                <w:rFonts w:ascii="Times New Roman" w:hAnsi="Times New Roman"/>
                <w:sz w:val="24"/>
              </w:rPr>
            </w:pPr>
            <w:r w:rsidRPr="00046B92">
              <w:rPr>
                <w:rFonts w:ascii="Times New Roman" w:hAnsi="Times New Roman"/>
                <w:sz w:val="20"/>
              </w:rPr>
              <w:t>Организация сообщений бота в автоматическом режиме с краткой информацией о проводимых матчах и описания произошедших в них событий.</w:t>
            </w:r>
          </w:p>
          <w:p w:rsidR="00D64FC3" w:rsidRPr="00046B92" w:rsidRDefault="00D64FC3" w:rsidP="001D5B43">
            <w:pPr>
              <w:pStyle w:val="ac"/>
              <w:ind w:left="317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</w:tcPr>
          <w:p w:rsidR="00D64FC3" w:rsidRPr="00046B92" w:rsidRDefault="00D64FC3" w:rsidP="00BE2D19">
            <w:pPr>
              <w:ind w:left="34"/>
            </w:pPr>
            <w:r w:rsidRPr="00046B92">
              <w:t>Расширение функционала сайта</w:t>
            </w:r>
          </w:p>
        </w:tc>
        <w:tc>
          <w:tcPr>
            <w:tcW w:w="1701" w:type="dxa"/>
          </w:tcPr>
          <w:p w:rsidR="00D64FC3" w:rsidRPr="00046B92" w:rsidRDefault="00D64FC3" w:rsidP="001D5B43">
            <w:r w:rsidRPr="00046B92">
              <w:t>По договоренности в каждом индивидуальном случае.</w:t>
            </w:r>
          </w:p>
        </w:tc>
        <w:tc>
          <w:tcPr>
            <w:tcW w:w="1701" w:type="dxa"/>
          </w:tcPr>
          <w:p w:rsidR="00D64FC3" w:rsidRPr="00046B92" w:rsidRDefault="00D64FC3" w:rsidP="001D5B43">
            <w:r w:rsidRPr="00046B92">
              <w:t xml:space="preserve">Акт выполненных работ по обслуживанию сайта за отчётный период. </w:t>
            </w:r>
          </w:p>
        </w:tc>
        <w:tc>
          <w:tcPr>
            <w:tcW w:w="1151" w:type="dxa"/>
          </w:tcPr>
          <w:p w:rsidR="00D64FC3" w:rsidRPr="00046B92" w:rsidRDefault="00D64FC3" w:rsidP="001D5B43">
            <w:r w:rsidRPr="00046B92">
              <w:t>По заявке Заказчика</w:t>
            </w:r>
          </w:p>
        </w:tc>
        <w:tc>
          <w:tcPr>
            <w:tcW w:w="1487" w:type="dxa"/>
          </w:tcPr>
          <w:p w:rsidR="00D64FC3" w:rsidRPr="00046B92" w:rsidRDefault="00D64FC3" w:rsidP="001D5B43">
            <w:r w:rsidRPr="00046B92">
              <w:t>Указывается стоимость нормочаса специалиста</w:t>
            </w:r>
          </w:p>
        </w:tc>
      </w:tr>
      <w:tr w:rsidR="00D64FC3" w:rsidRPr="00046B92" w:rsidTr="00BE2D19">
        <w:trPr>
          <w:trHeight w:val="1365"/>
          <w:jc w:val="center"/>
        </w:trPr>
        <w:tc>
          <w:tcPr>
            <w:tcW w:w="817" w:type="dxa"/>
          </w:tcPr>
          <w:p w:rsidR="00D64FC3" w:rsidRPr="00046B92" w:rsidRDefault="00D64FC3" w:rsidP="001D5B43">
            <w:r w:rsidRPr="00046B92">
              <w:lastRenderedPageBreak/>
              <w:t>8.</w:t>
            </w:r>
          </w:p>
        </w:tc>
        <w:tc>
          <w:tcPr>
            <w:tcW w:w="2126" w:type="dxa"/>
          </w:tcPr>
          <w:p w:rsidR="00D64FC3" w:rsidRPr="00046B92" w:rsidRDefault="00D64FC3" w:rsidP="001D5B43">
            <w:pPr>
              <w:spacing w:line="276" w:lineRule="auto"/>
              <w:jc w:val="both"/>
            </w:pPr>
            <w:r w:rsidRPr="00046B92">
              <w:t>Модернизация аналитического процессора и реализация отображения статистики игры в режиме реального времени на промо-сайте sport.interrao.ru</w:t>
            </w:r>
          </w:p>
        </w:tc>
        <w:tc>
          <w:tcPr>
            <w:tcW w:w="4111" w:type="dxa"/>
            <w:shd w:val="clear" w:color="auto" w:fill="auto"/>
          </w:tcPr>
          <w:p w:rsidR="00D64FC3" w:rsidRPr="00046B92" w:rsidRDefault="00D64FC3" w:rsidP="001D5B43">
            <w:pPr>
              <w:jc w:val="both"/>
              <w:rPr>
                <w:sz w:val="20"/>
              </w:rPr>
            </w:pPr>
            <w:r w:rsidRPr="00046B92">
              <w:rPr>
                <w:sz w:val="20"/>
              </w:rPr>
              <w:t>1.</w:t>
            </w:r>
            <w:r w:rsidRPr="00046B92">
              <w:rPr>
                <w:sz w:val="20"/>
              </w:rPr>
              <w:tab/>
              <w:t>Поддержка необходимых показателей нагрузки аппаратных мощностей сервера и скорости работы промо-сайта;</w:t>
            </w:r>
          </w:p>
          <w:p w:rsidR="00D64FC3" w:rsidRPr="00046B92" w:rsidRDefault="00D64FC3" w:rsidP="001D5B43">
            <w:pPr>
              <w:jc w:val="both"/>
              <w:rPr>
                <w:sz w:val="20"/>
              </w:rPr>
            </w:pPr>
            <w:r w:rsidRPr="00046B92">
              <w:rPr>
                <w:sz w:val="20"/>
              </w:rPr>
              <w:t>2.</w:t>
            </w:r>
            <w:r w:rsidRPr="00046B92">
              <w:rPr>
                <w:sz w:val="20"/>
              </w:rPr>
              <w:tab/>
              <w:t>Оптимизация аналитического процессора, представляющего из себя программных комплекс для хранения и вычисления статистики игроков и команд;</w:t>
            </w:r>
          </w:p>
          <w:p w:rsidR="00D64FC3" w:rsidRPr="00046B92" w:rsidRDefault="00D64FC3" w:rsidP="001D5B43">
            <w:pPr>
              <w:jc w:val="both"/>
              <w:rPr>
                <w:sz w:val="20"/>
              </w:rPr>
            </w:pPr>
            <w:r w:rsidRPr="00046B92">
              <w:rPr>
                <w:sz w:val="20"/>
              </w:rPr>
              <w:t>3.</w:t>
            </w:r>
            <w:r w:rsidRPr="00046B92">
              <w:rPr>
                <w:sz w:val="20"/>
              </w:rPr>
              <w:tab/>
              <w:t>Осуществление работ по выполнению нагрузочных операций по выводу подробной статистики в режиме реального времени.</w:t>
            </w:r>
          </w:p>
        </w:tc>
        <w:tc>
          <w:tcPr>
            <w:tcW w:w="1417" w:type="dxa"/>
          </w:tcPr>
          <w:p w:rsidR="00D64FC3" w:rsidRPr="00046B92" w:rsidRDefault="00D64FC3" w:rsidP="001D5B43">
            <w:pPr>
              <w:ind w:left="34" w:firstLine="34"/>
            </w:pPr>
            <w:r w:rsidRPr="00046B92">
              <w:t>Расширение функционала сайта</w:t>
            </w:r>
          </w:p>
        </w:tc>
        <w:tc>
          <w:tcPr>
            <w:tcW w:w="1701" w:type="dxa"/>
          </w:tcPr>
          <w:p w:rsidR="00D64FC3" w:rsidRPr="00046B92" w:rsidRDefault="00D64FC3" w:rsidP="001D5B43">
            <w:r w:rsidRPr="00046B92">
              <w:t>По договоренности в каждом индивидуальном случае.</w:t>
            </w:r>
          </w:p>
        </w:tc>
        <w:tc>
          <w:tcPr>
            <w:tcW w:w="1701" w:type="dxa"/>
          </w:tcPr>
          <w:p w:rsidR="00D64FC3" w:rsidRPr="00046B92" w:rsidRDefault="00D64FC3" w:rsidP="001D5B43">
            <w:r w:rsidRPr="00046B92">
              <w:t>Акт выполненных работ по обслуживанию сайта за отчётный период.</w:t>
            </w:r>
          </w:p>
        </w:tc>
        <w:tc>
          <w:tcPr>
            <w:tcW w:w="1151" w:type="dxa"/>
          </w:tcPr>
          <w:p w:rsidR="00D64FC3" w:rsidRPr="00046B92" w:rsidRDefault="00D64FC3" w:rsidP="001D5B43">
            <w:r w:rsidRPr="00046B92">
              <w:t>По заявке Заказчика</w:t>
            </w:r>
          </w:p>
        </w:tc>
        <w:tc>
          <w:tcPr>
            <w:tcW w:w="1487" w:type="dxa"/>
          </w:tcPr>
          <w:p w:rsidR="00D64FC3" w:rsidRPr="00046B92" w:rsidRDefault="00D64FC3" w:rsidP="001D5B43">
            <w:r w:rsidRPr="00046B92">
              <w:t>Указывается стоимость нормочаса специалиста</w:t>
            </w:r>
          </w:p>
        </w:tc>
      </w:tr>
      <w:tr w:rsidR="00D64FC3" w:rsidRPr="00046B92" w:rsidTr="00BE2D19">
        <w:trPr>
          <w:trHeight w:val="1365"/>
          <w:jc w:val="center"/>
        </w:trPr>
        <w:tc>
          <w:tcPr>
            <w:tcW w:w="817" w:type="dxa"/>
          </w:tcPr>
          <w:p w:rsidR="00D64FC3" w:rsidRPr="00046B92" w:rsidRDefault="00D64FC3" w:rsidP="001D5B43">
            <w:r w:rsidRPr="00046B92">
              <w:t>9.</w:t>
            </w:r>
          </w:p>
        </w:tc>
        <w:tc>
          <w:tcPr>
            <w:tcW w:w="2126" w:type="dxa"/>
          </w:tcPr>
          <w:p w:rsidR="00D64FC3" w:rsidRPr="00046B92" w:rsidRDefault="00D64FC3" w:rsidP="001D5B43">
            <w:pPr>
              <w:spacing w:line="276" w:lineRule="auto"/>
              <w:jc w:val="both"/>
            </w:pPr>
            <w:r w:rsidRPr="00046B92">
              <w:t>Разработка личного кабинета для мобильной версии промо-сайта sport.interrao.ru</w:t>
            </w:r>
          </w:p>
        </w:tc>
        <w:tc>
          <w:tcPr>
            <w:tcW w:w="4111" w:type="dxa"/>
            <w:shd w:val="clear" w:color="auto" w:fill="auto"/>
          </w:tcPr>
          <w:p w:rsidR="00D64FC3" w:rsidRPr="00046B92" w:rsidRDefault="00D64FC3" w:rsidP="001D5B43">
            <w:pPr>
              <w:jc w:val="both"/>
              <w:rPr>
                <w:sz w:val="20"/>
              </w:rPr>
            </w:pPr>
            <w:r w:rsidRPr="00046B92">
              <w:rPr>
                <w:sz w:val="20"/>
              </w:rPr>
              <w:t>1.</w:t>
            </w:r>
            <w:r w:rsidRPr="00046B92">
              <w:rPr>
                <w:sz w:val="20"/>
              </w:rPr>
              <w:tab/>
              <w:t>Разработка личного кабинета с доступом к нему пользователем на мобильных устройствах;</w:t>
            </w:r>
          </w:p>
          <w:p w:rsidR="00D64FC3" w:rsidRPr="00046B92" w:rsidRDefault="00D64FC3" w:rsidP="001D5B43">
            <w:pPr>
              <w:jc w:val="both"/>
              <w:rPr>
                <w:sz w:val="20"/>
              </w:rPr>
            </w:pPr>
            <w:r w:rsidRPr="00046B92">
              <w:rPr>
                <w:sz w:val="20"/>
              </w:rPr>
              <w:t>2.</w:t>
            </w:r>
            <w:r w:rsidRPr="00046B92">
              <w:rPr>
                <w:sz w:val="20"/>
              </w:rPr>
              <w:tab/>
              <w:t>Организация управления функциями сайта через мобильные устройства.</w:t>
            </w:r>
          </w:p>
        </w:tc>
        <w:tc>
          <w:tcPr>
            <w:tcW w:w="1417" w:type="dxa"/>
          </w:tcPr>
          <w:p w:rsidR="00D64FC3" w:rsidRPr="00046B92" w:rsidRDefault="00D64FC3" w:rsidP="001D5B43">
            <w:pPr>
              <w:ind w:left="34" w:firstLine="34"/>
            </w:pPr>
            <w:r w:rsidRPr="00046B92">
              <w:t>Расширение функционала сайта</w:t>
            </w:r>
          </w:p>
        </w:tc>
        <w:tc>
          <w:tcPr>
            <w:tcW w:w="1701" w:type="dxa"/>
          </w:tcPr>
          <w:p w:rsidR="00D64FC3" w:rsidRPr="00046B92" w:rsidRDefault="00D64FC3" w:rsidP="001D5B43">
            <w:r w:rsidRPr="00046B92">
              <w:t>По договоренности в каждом индивидуальном случае.</w:t>
            </w:r>
          </w:p>
        </w:tc>
        <w:tc>
          <w:tcPr>
            <w:tcW w:w="1701" w:type="dxa"/>
          </w:tcPr>
          <w:p w:rsidR="00D64FC3" w:rsidRPr="00046B92" w:rsidRDefault="00D64FC3" w:rsidP="001D5B43">
            <w:r w:rsidRPr="00046B92">
              <w:t>Акт выполненных работ по обслуживанию сайта за отчётный период.</w:t>
            </w:r>
          </w:p>
          <w:p w:rsidR="00D64FC3" w:rsidRPr="00046B92" w:rsidRDefault="00D64FC3" w:rsidP="001D5B43"/>
        </w:tc>
        <w:tc>
          <w:tcPr>
            <w:tcW w:w="1151" w:type="dxa"/>
          </w:tcPr>
          <w:p w:rsidR="00D64FC3" w:rsidRPr="00046B92" w:rsidRDefault="00D64FC3" w:rsidP="001D5B43">
            <w:r w:rsidRPr="00046B92">
              <w:t>По заявке Заказчика</w:t>
            </w:r>
          </w:p>
        </w:tc>
        <w:tc>
          <w:tcPr>
            <w:tcW w:w="1487" w:type="dxa"/>
          </w:tcPr>
          <w:p w:rsidR="00D64FC3" w:rsidRPr="00046B92" w:rsidRDefault="00D64FC3" w:rsidP="001D5B43">
            <w:r w:rsidRPr="00046B92">
              <w:t>Указывается стоимость нормочаса специалиста</w:t>
            </w:r>
          </w:p>
        </w:tc>
      </w:tr>
      <w:tr w:rsidR="00D64FC3" w:rsidRPr="00046B92" w:rsidTr="00BE2D19">
        <w:trPr>
          <w:trHeight w:val="1365"/>
          <w:jc w:val="center"/>
        </w:trPr>
        <w:tc>
          <w:tcPr>
            <w:tcW w:w="817" w:type="dxa"/>
          </w:tcPr>
          <w:p w:rsidR="00D64FC3" w:rsidRPr="00046B92" w:rsidRDefault="00D64FC3" w:rsidP="001D5B43">
            <w:r w:rsidRPr="00046B92">
              <w:t>10.</w:t>
            </w:r>
          </w:p>
        </w:tc>
        <w:tc>
          <w:tcPr>
            <w:tcW w:w="2126" w:type="dxa"/>
          </w:tcPr>
          <w:p w:rsidR="00D64FC3" w:rsidRPr="00046B92" w:rsidRDefault="00D64FC3" w:rsidP="001D5B43">
            <w:pPr>
              <w:spacing w:line="276" w:lineRule="auto"/>
              <w:jc w:val="both"/>
            </w:pPr>
            <w:r w:rsidRPr="00046B92">
              <w:t>Разработка CRM-системы для учёта и контроля исполнения задач по работе с сайтом на типовой платформе</w:t>
            </w:r>
          </w:p>
        </w:tc>
        <w:tc>
          <w:tcPr>
            <w:tcW w:w="4111" w:type="dxa"/>
            <w:shd w:val="clear" w:color="auto" w:fill="auto"/>
          </w:tcPr>
          <w:p w:rsidR="00D64FC3" w:rsidRPr="00046B92" w:rsidRDefault="00D64FC3" w:rsidP="001D5B43">
            <w:pPr>
              <w:jc w:val="both"/>
              <w:rPr>
                <w:sz w:val="20"/>
              </w:rPr>
            </w:pPr>
            <w:r w:rsidRPr="00046B92">
              <w:rPr>
                <w:sz w:val="20"/>
              </w:rPr>
              <w:t>CRM-система должна упростить планирование и отображать статус выполнения по всем текущим задачам, тем самым позволяя быстро отследить готовность той или иной задачи по всем проектам, не прибегая к почтовой переписке.</w:t>
            </w:r>
          </w:p>
        </w:tc>
        <w:tc>
          <w:tcPr>
            <w:tcW w:w="1417" w:type="dxa"/>
          </w:tcPr>
          <w:p w:rsidR="00D64FC3" w:rsidRPr="00046B92" w:rsidRDefault="00D64FC3" w:rsidP="001D5B43">
            <w:pPr>
              <w:ind w:left="34" w:firstLine="34"/>
            </w:pPr>
            <w:r w:rsidRPr="00046B92">
              <w:t>Расширение функционала сайта</w:t>
            </w:r>
          </w:p>
        </w:tc>
        <w:tc>
          <w:tcPr>
            <w:tcW w:w="1701" w:type="dxa"/>
          </w:tcPr>
          <w:p w:rsidR="00D64FC3" w:rsidRPr="00046B92" w:rsidRDefault="00D64FC3" w:rsidP="001D5B43">
            <w:r w:rsidRPr="00046B92">
              <w:t>По договоренности в каждом индивидуальном случае.</w:t>
            </w:r>
          </w:p>
        </w:tc>
        <w:tc>
          <w:tcPr>
            <w:tcW w:w="1701" w:type="dxa"/>
          </w:tcPr>
          <w:p w:rsidR="00D64FC3" w:rsidRPr="00046B92" w:rsidRDefault="00D64FC3" w:rsidP="001D5B43">
            <w:r w:rsidRPr="00046B92">
              <w:t>Акт выполненных работ по обслуживанию сайта за отчётный период.</w:t>
            </w:r>
          </w:p>
        </w:tc>
        <w:tc>
          <w:tcPr>
            <w:tcW w:w="1151" w:type="dxa"/>
          </w:tcPr>
          <w:p w:rsidR="00D64FC3" w:rsidRPr="00046B92" w:rsidRDefault="00D64FC3" w:rsidP="001D5B43">
            <w:r w:rsidRPr="00046B92">
              <w:t>По заявке Заказчика</w:t>
            </w:r>
          </w:p>
        </w:tc>
        <w:tc>
          <w:tcPr>
            <w:tcW w:w="1487" w:type="dxa"/>
          </w:tcPr>
          <w:p w:rsidR="00D64FC3" w:rsidRPr="00046B92" w:rsidRDefault="00D64FC3" w:rsidP="001D5B43">
            <w:r w:rsidRPr="00046B92">
              <w:t>Указывается стоимость нормочаса специалиста</w:t>
            </w:r>
          </w:p>
        </w:tc>
      </w:tr>
    </w:tbl>
    <w:p w:rsidR="00244A00" w:rsidRPr="00046B92" w:rsidRDefault="00244A00" w:rsidP="00BE2D19">
      <w:pPr>
        <w:rPr>
          <w:rFonts w:eastAsia="Helvetica-Bold"/>
          <w:b/>
        </w:rPr>
      </w:pPr>
    </w:p>
    <w:p w:rsidR="008B1EC3" w:rsidRDefault="008B1EC3" w:rsidP="00D03994">
      <w:pPr>
        <w:spacing w:line="276" w:lineRule="auto"/>
        <w:jc w:val="both"/>
        <w:rPr>
          <w:color w:val="000000"/>
        </w:rPr>
      </w:pPr>
      <w:r>
        <w:rPr>
          <w:b/>
        </w:rPr>
        <w:tab/>
      </w:r>
      <w:r w:rsidR="00244A00" w:rsidRPr="00046B92">
        <w:t xml:space="preserve">Общая стоимость услуг согласно п. 5.1 Договора </w:t>
      </w:r>
      <w:r w:rsidR="00BA577D" w:rsidRPr="00046B92">
        <w:t>составляет</w:t>
      </w:r>
      <w:r w:rsidR="00F758F2" w:rsidRPr="00046B92">
        <w:rPr>
          <w:color w:val="000000"/>
        </w:rPr>
        <w:t xml:space="preserve"> </w:t>
      </w:r>
    </w:p>
    <w:p w:rsidR="00D03994" w:rsidRPr="00046B92" w:rsidRDefault="00D03994" w:rsidP="00D03994">
      <w:pPr>
        <w:spacing w:line="276" w:lineRule="auto"/>
        <w:jc w:val="both"/>
        <w:rPr>
          <w:rFonts w:eastAsia="Helvetica-Bold"/>
        </w:rPr>
      </w:pPr>
    </w:p>
    <w:p w:rsidR="00244A00" w:rsidRPr="00046B92" w:rsidRDefault="00244A00" w:rsidP="00D03994">
      <w:pPr>
        <w:spacing w:line="276" w:lineRule="auto"/>
        <w:jc w:val="center"/>
      </w:pPr>
      <w:r w:rsidRPr="00046B92">
        <w:rPr>
          <w:b/>
        </w:rPr>
        <w:t>ПОДПИСИ СТОРОН:</w:t>
      </w:r>
    </w:p>
    <w:tbl>
      <w:tblPr>
        <w:tblpPr w:leftFromText="180" w:rightFromText="180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4860"/>
        <w:gridCol w:w="5040"/>
      </w:tblGrid>
      <w:tr w:rsidR="00244A00" w:rsidRPr="00046B92" w:rsidTr="004E32CA">
        <w:tc>
          <w:tcPr>
            <w:tcW w:w="4860" w:type="dxa"/>
          </w:tcPr>
          <w:p w:rsidR="00244A00" w:rsidRPr="006B47CE" w:rsidRDefault="00244A00" w:rsidP="00BE2D19">
            <w:pPr>
              <w:pStyle w:val="2"/>
              <w:contextualSpacing/>
              <w:rPr>
                <w:rFonts w:ascii="Times New Roman" w:eastAsia="Batang" w:hAnsi="Times New Roman"/>
                <w:color w:val="auto"/>
                <w:sz w:val="24"/>
                <w:szCs w:val="24"/>
              </w:rPr>
            </w:pPr>
            <w:r w:rsidRPr="006B47CE">
              <w:rPr>
                <w:rFonts w:ascii="Times New Roman" w:eastAsia="Batang" w:hAnsi="Times New Roman"/>
                <w:bCs w:val="0"/>
                <w:color w:val="auto"/>
                <w:sz w:val="24"/>
                <w:szCs w:val="24"/>
                <w:lang w:eastAsia="en-US"/>
              </w:rPr>
              <w:t>Заказчик:</w:t>
            </w:r>
          </w:p>
          <w:p w:rsidR="00244A00" w:rsidRPr="006B47CE" w:rsidRDefault="00244A00" w:rsidP="004E32CA">
            <w:pPr>
              <w:contextualSpacing/>
              <w:jc w:val="center"/>
              <w:rPr>
                <w:rFonts w:eastAsia="Batang"/>
              </w:rPr>
            </w:pPr>
          </w:p>
          <w:p w:rsidR="00244A00" w:rsidRPr="006B47CE" w:rsidRDefault="00244A00" w:rsidP="004E32CA">
            <w:pPr>
              <w:contextualSpacing/>
              <w:rPr>
                <w:rFonts w:eastAsia="Batang"/>
              </w:rPr>
            </w:pPr>
            <w:r w:rsidRPr="006B47CE">
              <w:rPr>
                <w:rFonts w:eastAsia="Batang"/>
              </w:rPr>
              <w:t>_____________________ /</w:t>
            </w:r>
            <w:r w:rsidRPr="006B47CE">
              <w:t xml:space="preserve"> /</w:t>
            </w:r>
          </w:p>
          <w:p w:rsidR="00244A00" w:rsidRPr="006B47CE" w:rsidRDefault="00244A00" w:rsidP="004E32CA">
            <w:pPr>
              <w:pStyle w:val="a6"/>
              <w:contextualSpacing/>
              <w:rPr>
                <w:rFonts w:eastAsia="Batang"/>
                <w:snapToGrid w:val="0"/>
                <w:sz w:val="24"/>
                <w:szCs w:val="24"/>
              </w:rPr>
            </w:pPr>
          </w:p>
          <w:p w:rsidR="00244A00" w:rsidRPr="006B47CE" w:rsidRDefault="00244A00" w:rsidP="004E32CA">
            <w:pPr>
              <w:pStyle w:val="a6"/>
              <w:contextualSpacing/>
              <w:jc w:val="center"/>
              <w:rPr>
                <w:rFonts w:eastAsia="Batang"/>
                <w:sz w:val="24"/>
                <w:szCs w:val="24"/>
              </w:rPr>
            </w:pPr>
            <w:r w:rsidRPr="006B47CE">
              <w:rPr>
                <w:rFonts w:eastAsia="Batang"/>
                <w:sz w:val="24"/>
                <w:szCs w:val="24"/>
              </w:rPr>
              <w:t xml:space="preserve">м.п. </w:t>
            </w:r>
          </w:p>
        </w:tc>
        <w:tc>
          <w:tcPr>
            <w:tcW w:w="5040" w:type="dxa"/>
          </w:tcPr>
          <w:p w:rsidR="00244A00" w:rsidRPr="006B47CE" w:rsidRDefault="00244A00" w:rsidP="00BE2D19">
            <w:pPr>
              <w:pStyle w:val="2"/>
              <w:contextualSpacing/>
              <w:rPr>
                <w:rFonts w:ascii="Times New Roman" w:eastAsia="Batang" w:hAnsi="Times New Roman"/>
                <w:color w:val="auto"/>
                <w:sz w:val="24"/>
                <w:szCs w:val="24"/>
              </w:rPr>
            </w:pPr>
            <w:r w:rsidRPr="006B47CE">
              <w:rPr>
                <w:rFonts w:ascii="Times New Roman" w:eastAsia="Batang" w:hAnsi="Times New Roman"/>
                <w:bCs w:val="0"/>
                <w:color w:val="auto"/>
                <w:sz w:val="24"/>
                <w:szCs w:val="24"/>
                <w:lang w:eastAsia="en-US"/>
              </w:rPr>
              <w:t>Исполнитель:</w:t>
            </w:r>
          </w:p>
          <w:p w:rsidR="00244A00" w:rsidRPr="006B47CE" w:rsidRDefault="00244A00" w:rsidP="004E32CA">
            <w:pPr>
              <w:contextualSpacing/>
              <w:jc w:val="center"/>
              <w:rPr>
                <w:rFonts w:eastAsia="Batang"/>
              </w:rPr>
            </w:pPr>
          </w:p>
          <w:p w:rsidR="004E32CA" w:rsidRPr="006B47CE" w:rsidRDefault="004E32CA" w:rsidP="004E32CA">
            <w:pPr>
              <w:spacing w:line="276" w:lineRule="auto"/>
            </w:pPr>
            <w:r w:rsidRPr="006B47CE">
              <w:t>_______________________/</w:t>
            </w:r>
            <w:r w:rsidR="00D64FC3" w:rsidRPr="006B47CE" w:rsidDel="00D64FC3">
              <w:t xml:space="preserve"> </w:t>
            </w:r>
            <w:r w:rsidRPr="006B47CE">
              <w:t>/</w:t>
            </w:r>
          </w:p>
          <w:p w:rsidR="00244A00" w:rsidRPr="006B47CE" w:rsidRDefault="00244A00" w:rsidP="004E32CA">
            <w:pPr>
              <w:pStyle w:val="a6"/>
              <w:contextualSpacing/>
              <w:jc w:val="center"/>
              <w:rPr>
                <w:rFonts w:eastAsia="Batang"/>
                <w:sz w:val="24"/>
                <w:szCs w:val="24"/>
              </w:rPr>
            </w:pPr>
          </w:p>
          <w:p w:rsidR="00244A00" w:rsidRPr="006B47CE" w:rsidRDefault="00244A00" w:rsidP="004E32CA">
            <w:pPr>
              <w:pStyle w:val="a6"/>
              <w:contextualSpacing/>
              <w:jc w:val="center"/>
              <w:rPr>
                <w:rFonts w:eastAsia="Batang"/>
                <w:sz w:val="24"/>
                <w:szCs w:val="24"/>
              </w:rPr>
            </w:pPr>
            <w:r w:rsidRPr="006B47CE">
              <w:rPr>
                <w:rFonts w:eastAsia="Batang"/>
                <w:sz w:val="24"/>
                <w:szCs w:val="24"/>
              </w:rPr>
              <w:t xml:space="preserve">м.п. </w:t>
            </w:r>
          </w:p>
        </w:tc>
      </w:tr>
    </w:tbl>
    <w:p w:rsidR="00A04FA2" w:rsidRPr="00046B92" w:rsidRDefault="004E32CA" w:rsidP="00232230">
      <w:pPr>
        <w:spacing w:after="200" w:line="276" w:lineRule="auto"/>
        <w:sectPr w:rsidR="00A04FA2" w:rsidRPr="00046B92" w:rsidSect="000F4138">
          <w:pgSz w:w="16838" w:h="11906" w:orient="landscape"/>
          <w:pgMar w:top="709" w:right="567" w:bottom="284" w:left="284" w:header="709" w:footer="709" w:gutter="0"/>
          <w:cols w:space="708"/>
          <w:docGrid w:linePitch="360"/>
        </w:sectPr>
      </w:pPr>
      <w:r w:rsidRPr="00046B92">
        <w:br w:type="textWrapping" w:clear="all"/>
      </w:r>
    </w:p>
    <w:p w:rsidR="004D0E1A" w:rsidRPr="00046B92" w:rsidRDefault="004D0E1A" w:rsidP="004D0E1A">
      <w:pPr>
        <w:spacing w:after="200" w:line="276" w:lineRule="auto"/>
        <w:ind w:left="284" w:firstLine="567"/>
        <w:contextualSpacing/>
        <w:jc w:val="right"/>
        <w:rPr>
          <w:sz w:val="21"/>
          <w:szCs w:val="21"/>
        </w:rPr>
      </w:pPr>
      <w:r w:rsidRPr="00046B92">
        <w:rPr>
          <w:sz w:val="21"/>
          <w:szCs w:val="21"/>
        </w:rPr>
        <w:lastRenderedPageBreak/>
        <w:t>Приложение № 5</w:t>
      </w:r>
    </w:p>
    <w:p w:rsidR="004D0E1A" w:rsidRPr="00046B92" w:rsidRDefault="004D0E1A" w:rsidP="004D0E1A">
      <w:pPr>
        <w:spacing w:after="200" w:line="276" w:lineRule="auto"/>
        <w:ind w:left="284" w:firstLine="567"/>
        <w:contextualSpacing/>
        <w:jc w:val="right"/>
        <w:rPr>
          <w:b/>
          <w:sz w:val="21"/>
          <w:szCs w:val="21"/>
        </w:rPr>
      </w:pPr>
      <w:r w:rsidRPr="00046B92">
        <w:rPr>
          <w:sz w:val="21"/>
          <w:szCs w:val="21"/>
        </w:rPr>
        <w:t>к Договору № __________</w:t>
      </w:r>
    </w:p>
    <w:p w:rsidR="004D0E1A" w:rsidRPr="00046B92" w:rsidRDefault="004D0E1A" w:rsidP="004D0E1A">
      <w:pPr>
        <w:ind w:left="284" w:firstLine="567"/>
        <w:contextualSpacing/>
        <w:jc w:val="right"/>
        <w:rPr>
          <w:b/>
          <w:sz w:val="21"/>
          <w:szCs w:val="21"/>
        </w:rPr>
      </w:pPr>
      <w:r w:rsidRPr="00046B92">
        <w:rPr>
          <w:sz w:val="21"/>
          <w:szCs w:val="21"/>
        </w:rPr>
        <w:t>от «__» ________ 201</w:t>
      </w:r>
      <w:r w:rsidR="00D64FC3" w:rsidRPr="00046B92">
        <w:rPr>
          <w:sz w:val="21"/>
          <w:szCs w:val="21"/>
        </w:rPr>
        <w:t>9</w:t>
      </w:r>
      <w:r w:rsidRPr="00046B92">
        <w:rPr>
          <w:sz w:val="21"/>
          <w:szCs w:val="21"/>
        </w:rPr>
        <w:t xml:space="preserve"> г</w:t>
      </w:r>
      <w:r w:rsidRPr="00046B92">
        <w:rPr>
          <w:b/>
          <w:sz w:val="21"/>
          <w:szCs w:val="21"/>
        </w:rPr>
        <w:t>.</w:t>
      </w:r>
    </w:p>
    <w:p w:rsidR="004D0E1A" w:rsidRPr="00046B92" w:rsidRDefault="004D0E1A" w:rsidP="004D0E1A">
      <w:pPr>
        <w:pStyle w:val="a8"/>
        <w:ind w:left="284" w:firstLine="567"/>
        <w:jc w:val="right"/>
        <w:rPr>
          <w:sz w:val="21"/>
          <w:szCs w:val="21"/>
        </w:rPr>
      </w:pPr>
    </w:p>
    <w:p w:rsidR="004D0E1A" w:rsidRPr="00046B92" w:rsidRDefault="004D0E1A" w:rsidP="004D0E1A">
      <w:pPr>
        <w:pStyle w:val="aa"/>
        <w:ind w:left="284" w:firstLine="567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046B92">
        <w:rPr>
          <w:rFonts w:ascii="Times New Roman" w:hAnsi="Times New Roman" w:cs="Times New Roman"/>
          <w:b/>
          <w:sz w:val="21"/>
          <w:szCs w:val="21"/>
        </w:rPr>
        <w:t>ФОРМА ЗАКАЗА НА ОКАЗАНИЕ УСЛУГ</w:t>
      </w:r>
    </w:p>
    <w:p w:rsidR="004D0E1A" w:rsidRPr="00046B92" w:rsidRDefault="004D0E1A" w:rsidP="004D0E1A">
      <w:pPr>
        <w:pStyle w:val="aa"/>
        <w:ind w:left="284" w:firstLine="567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046B92">
        <w:rPr>
          <w:rFonts w:ascii="Times New Roman" w:hAnsi="Times New Roman" w:cs="Times New Roman"/>
          <w:b/>
          <w:sz w:val="21"/>
          <w:szCs w:val="21"/>
        </w:rPr>
        <w:t>Заказ на ________________(указать наименование/вид услуги)</w:t>
      </w:r>
    </w:p>
    <w:p w:rsidR="004D0E1A" w:rsidRPr="00046B92" w:rsidRDefault="004D0E1A" w:rsidP="004D0E1A">
      <w:pPr>
        <w:pStyle w:val="aa"/>
        <w:ind w:left="284" w:firstLine="567"/>
        <w:jc w:val="center"/>
        <w:rPr>
          <w:rFonts w:ascii="Times New Roman" w:hAnsi="Times New Roman" w:cs="Times New Roman"/>
          <w:sz w:val="21"/>
          <w:szCs w:val="21"/>
        </w:rPr>
      </w:pPr>
      <w:r w:rsidRPr="00046B92">
        <w:rPr>
          <w:rFonts w:ascii="Times New Roman" w:hAnsi="Times New Roman" w:cs="Times New Roman"/>
          <w:b/>
          <w:sz w:val="21"/>
          <w:szCs w:val="21"/>
        </w:rPr>
        <w:t>от «____»______________201</w:t>
      </w:r>
      <w:r w:rsidR="00D64FC3" w:rsidRPr="00046B92">
        <w:rPr>
          <w:rFonts w:ascii="Times New Roman" w:hAnsi="Times New Roman" w:cs="Times New Roman"/>
          <w:b/>
          <w:sz w:val="21"/>
          <w:szCs w:val="21"/>
        </w:rPr>
        <w:t>9</w:t>
      </w:r>
      <w:r w:rsidRPr="00046B92">
        <w:rPr>
          <w:rFonts w:ascii="Times New Roman" w:hAnsi="Times New Roman" w:cs="Times New Roman"/>
          <w:b/>
          <w:sz w:val="21"/>
          <w:szCs w:val="21"/>
        </w:rPr>
        <w:t xml:space="preserve"> г.</w:t>
      </w:r>
    </w:p>
    <w:p w:rsidR="004D0E1A" w:rsidRPr="00046B92" w:rsidRDefault="004D0E1A" w:rsidP="004D0E1A">
      <w:pPr>
        <w:pStyle w:val="aa"/>
        <w:ind w:left="284" w:firstLine="567"/>
        <w:rPr>
          <w:rFonts w:ascii="Times New Roman" w:hAnsi="Times New Roman" w:cs="Times New Roman"/>
          <w:sz w:val="21"/>
          <w:szCs w:val="21"/>
        </w:rPr>
      </w:pPr>
    </w:p>
    <w:p w:rsidR="004D0E1A" w:rsidRPr="00046B92" w:rsidRDefault="004D0E1A" w:rsidP="004D0E1A">
      <w:pPr>
        <w:tabs>
          <w:tab w:val="left" w:pos="-1440"/>
          <w:tab w:val="left" w:pos="-720"/>
          <w:tab w:val="left" w:pos="0"/>
          <w:tab w:val="left" w:pos="720"/>
          <w:tab w:val="left" w:pos="1530"/>
          <w:tab w:val="left" w:pos="2250"/>
          <w:tab w:val="left" w:pos="2880"/>
        </w:tabs>
        <w:suppressAutoHyphens/>
        <w:ind w:left="284" w:firstLine="567"/>
        <w:jc w:val="both"/>
        <w:rPr>
          <w:bCs/>
          <w:sz w:val="21"/>
          <w:szCs w:val="21"/>
        </w:rPr>
      </w:pPr>
      <w:r w:rsidRPr="00046B92">
        <w:rPr>
          <w:sz w:val="21"/>
          <w:szCs w:val="21"/>
        </w:rPr>
        <w:t xml:space="preserve">1. ПАО «Интер РАО» (Заказчик) поручает </w:t>
      </w:r>
      <w:r w:rsidR="00C03C8E">
        <w:rPr>
          <w:sz w:val="21"/>
          <w:szCs w:val="21"/>
        </w:rPr>
        <w:t>___</w:t>
      </w:r>
      <w:r w:rsidRPr="00046B92">
        <w:rPr>
          <w:sz w:val="21"/>
          <w:szCs w:val="21"/>
        </w:rPr>
        <w:t xml:space="preserve"> </w:t>
      </w:r>
      <w:r w:rsidRPr="00046B92">
        <w:rPr>
          <w:bCs/>
          <w:sz w:val="21"/>
          <w:szCs w:val="21"/>
        </w:rPr>
        <w:t xml:space="preserve">(Исполнитель) </w:t>
      </w:r>
      <w:r w:rsidRPr="00046B92">
        <w:rPr>
          <w:sz w:val="21"/>
          <w:szCs w:val="21"/>
        </w:rPr>
        <w:t>в соответствии с настоящим Заказом оказать услуги в соответствии с п. ________ Договора № _______ от «__» ________ 201</w:t>
      </w:r>
      <w:r w:rsidR="00C03C8E">
        <w:rPr>
          <w:sz w:val="21"/>
          <w:szCs w:val="21"/>
        </w:rPr>
        <w:t xml:space="preserve">9 </w:t>
      </w:r>
      <w:r w:rsidRPr="00046B92">
        <w:rPr>
          <w:snapToGrid w:val="0"/>
          <w:sz w:val="21"/>
          <w:szCs w:val="21"/>
        </w:rPr>
        <w:t>г</w:t>
      </w:r>
      <w:r w:rsidRPr="00046B92">
        <w:rPr>
          <w:sz w:val="21"/>
          <w:szCs w:val="21"/>
        </w:rPr>
        <w:t>., а именно:</w:t>
      </w:r>
    </w:p>
    <w:p w:rsidR="004D0E1A" w:rsidRPr="00046B92" w:rsidRDefault="004D0E1A" w:rsidP="004D0E1A">
      <w:pPr>
        <w:pStyle w:val="aa"/>
        <w:tabs>
          <w:tab w:val="left" w:pos="851"/>
        </w:tabs>
        <w:ind w:left="284" w:firstLine="567"/>
        <w:rPr>
          <w:rFonts w:ascii="Times New Roman" w:hAnsi="Times New Roman" w:cs="Times New Roman"/>
          <w:sz w:val="21"/>
          <w:szCs w:val="21"/>
        </w:rPr>
      </w:pPr>
      <w:r w:rsidRPr="00046B92">
        <w:rPr>
          <w:rFonts w:ascii="Times New Roman" w:hAnsi="Times New Roman" w:cs="Times New Roman"/>
          <w:sz w:val="21"/>
          <w:szCs w:val="21"/>
        </w:rPr>
        <w:t>1.1. _______________________________________________</w:t>
      </w:r>
    </w:p>
    <w:p w:rsidR="004D0E1A" w:rsidRPr="00046B92" w:rsidRDefault="004D0E1A" w:rsidP="004D0E1A">
      <w:pPr>
        <w:pStyle w:val="aa"/>
        <w:tabs>
          <w:tab w:val="left" w:pos="851"/>
        </w:tabs>
        <w:ind w:left="284" w:firstLine="567"/>
        <w:rPr>
          <w:rFonts w:ascii="Times New Roman" w:hAnsi="Times New Roman" w:cs="Times New Roman"/>
          <w:sz w:val="21"/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9"/>
        <w:gridCol w:w="3225"/>
        <w:gridCol w:w="2338"/>
        <w:gridCol w:w="2503"/>
      </w:tblGrid>
      <w:tr w:rsidR="004D0E1A" w:rsidRPr="00046B92" w:rsidTr="00AE3577">
        <w:trPr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4D0E1A" w:rsidRPr="00046B92" w:rsidRDefault="004D0E1A" w:rsidP="00AE3577">
            <w:pPr>
              <w:pStyle w:val="aa"/>
              <w:ind w:left="284" w:firstLine="567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046B92">
              <w:rPr>
                <w:rFonts w:ascii="Times New Roman" w:hAnsi="Times New Roman" w:cs="Times New Roman"/>
                <w:b/>
                <w:sz w:val="21"/>
                <w:szCs w:val="21"/>
              </w:rPr>
              <w:t>№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4D0E1A" w:rsidRPr="00046B92" w:rsidRDefault="004D0E1A" w:rsidP="00E80B6A">
            <w:pPr>
              <w:pStyle w:val="aa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046B92">
              <w:rPr>
                <w:rFonts w:ascii="Times New Roman" w:hAnsi="Times New Roman" w:cs="Times New Roman"/>
                <w:b/>
                <w:sz w:val="21"/>
                <w:szCs w:val="21"/>
              </w:rPr>
              <w:t>Услуга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4D0E1A" w:rsidRPr="00046B92" w:rsidRDefault="004D0E1A" w:rsidP="00E80B6A">
            <w:pPr>
              <w:pStyle w:val="aa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046B92">
              <w:rPr>
                <w:rFonts w:ascii="Times New Roman" w:hAnsi="Times New Roman" w:cs="Times New Roman"/>
                <w:b/>
                <w:sz w:val="21"/>
                <w:szCs w:val="21"/>
              </w:rPr>
              <w:t>Срок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4D0E1A" w:rsidRPr="00046B92" w:rsidRDefault="004D0E1A" w:rsidP="00E80B6A">
            <w:pPr>
              <w:pStyle w:val="aa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046B92">
              <w:rPr>
                <w:rFonts w:ascii="Times New Roman" w:hAnsi="Times New Roman" w:cs="Times New Roman"/>
                <w:b/>
                <w:sz w:val="21"/>
                <w:szCs w:val="21"/>
              </w:rPr>
              <w:t>Стоимость, руб.,</w:t>
            </w:r>
          </w:p>
          <w:p w:rsidR="004D0E1A" w:rsidRPr="00046B92" w:rsidRDefault="00776024">
            <w:pPr>
              <w:pStyle w:val="aa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046B92">
              <w:rPr>
                <w:rFonts w:ascii="Times New Roman" w:hAnsi="Times New Roman" w:cs="Times New Roman"/>
                <w:b/>
                <w:sz w:val="21"/>
                <w:szCs w:val="21"/>
              </w:rPr>
              <w:t>в т.ч.</w:t>
            </w:r>
            <w:r w:rsidR="004D0E1A" w:rsidRPr="00046B92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НДС </w:t>
            </w:r>
          </w:p>
        </w:tc>
      </w:tr>
      <w:tr w:rsidR="004D0E1A" w:rsidRPr="00046B92" w:rsidTr="00AE3577">
        <w:trPr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1A" w:rsidRPr="00046B92" w:rsidRDefault="004D0E1A" w:rsidP="004D0E1A">
            <w:pPr>
              <w:pStyle w:val="aa"/>
              <w:numPr>
                <w:ilvl w:val="0"/>
                <w:numId w:val="31"/>
              </w:numPr>
              <w:autoSpaceDE/>
              <w:ind w:left="284" w:firstLine="56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1A" w:rsidRPr="00046B92" w:rsidRDefault="004D0E1A" w:rsidP="00AE3577">
            <w:pPr>
              <w:pStyle w:val="aa"/>
              <w:ind w:left="284" w:firstLine="56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1A" w:rsidRPr="00046B92" w:rsidRDefault="004D0E1A" w:rsidP="00AE3577">
            <w:pPr>
              <w:pStyle w:val="aa"/>
              <w:ind w:left="284" w:firstLine="56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1A" w:rsidRPr="00046B92" w:rsidRDefault="004D0E1A" w:rsidP="00AE3577">
            <w:pPr>
              <w:pStyle w:val="aa"/>
              <w:ind w:left="284" w:firstLine="56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4D0E1A" w:rsidRPr="00046B92" w:rsidTr="00AE3577">
        <w:trPr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1A" w:rsidRPr="00046B92" w:rsidRDefault="004D0E1A" w:rsidP="004D0E1A">
            <w:pPr>
              <w:pStyle w:val="aa"/>
              <w:numPr>
                <w:ilvl w:val="0"/>
                <w:numId w:val="31"/>
              </w:numPr>
              <w:autoSpaceDE/>
              <w:ind w:left="284" w:firstLine="56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1A" w:rsidRPr="00046B92" w:rsidRDefault="004D0E1A" w:rsidP="00AE3577">
            <w:pPr>
              <w:pStyle w:val="aa"/>
              <w:ind w:left="284" w:firstLine="56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1A" w:rsidRPr="00046B92" w:rsidRDefault="004D0E1A" w:rsidP="00AE3577">
            <w:pPr>
              <w:pStyle w:val="aa"/>
              <w:ind w:left="284" w:firstLine="56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1A" w:rsidRPr="00046B92" w:rsidRDefault="004D0E1A" w:rsidP="00AE3577">
            <w:pPr>
              <w:pStyle w:val="aa"/>
              <w:ind w:left="284" w:firstLine="56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4D0E1A" w:rsidRPr="00046B92" w:rsidTr="00AE3577">
        <w:trPr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1A" w:rsidRPr="00046B92" w:rsidRDefault="004D0E1A" w:rsidP="004D0E1A">
            <w:pPr>
              <w:pStyle w:val="aa"/>
              <w:numPr>
                <w:ilvl w:val="0"/>
                <w:numId w:val="31"/>
              </w:numPr>
              <w:autoSpaceDE/>
              <w:ind w:left="284" w:firstLine="56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1A" w:rsidRPr="00046B92" w:rsidRDefault="004D0E1A" w:rsidP="00AE3577">
            <w:pPr>
              <w:pStyle w:val="aa"/>
              <w:ind w:left="284" w:firstLine="56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1A" w:rsidRPr="00046B92" w:rsidRDefault="004D0E1A" w:rsidP="00AE3577">
            <w:pPr>
              <w:pStyle w:val="aa"/>
              <w:ind w:left="284" w:firstLine="56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1A" w:rsidRPr="00046B92" w:rsidRDefault="004D0E1A" w:rsidP="00AE3577">
            <w:pPr>
              <w:pStyle w:val="aa"/>
              <w:ind w:left="284" w:firstLine="56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4D0E1A" w:rsidRPr="00046B92" w:rsidTr="00AE3577">
        <w:trPr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1A" w:rsidRPr="00046B92" w:rsidRDefault="004D0E1A" w:rsidP="00AE3577">
            <w:pPr>
              <w:pStyle w:val="aa"/>
              <w:autoSpaceDE/>
              <w:ind w:left="284" w:firstLine="56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E1A" w:rsidRPr="00046B92" w:rsidRDefault="004D0E1A">
            <w:pPr>
              <w:pStyle w:val="aa"/>
              <w:ind w:left="284" w:firstLine="567"/>
              <w:rPr>
                <w:rFonts w:ascii="Times New Roman" w:hAnsi="Times New Roman" w:cs="Times New Roman"/>
                <w:sz w:val="21"/>
                <w:szCs w:val="21"/>
              </w:rPr>
            </w:pPr>
            <w:r w:rsidRPr="00046B92">
              <w:rPr>
                <w:rFonts w:ascii="Times New Roman" w:hAnsi="Times New Roman" w:cs="Times New Roman"/>
                <w:sz w:val="21"/>
                <w:szCs w:val="21"/>
              </w:rPr>
              <w:t xml:space="preserve">Итого стоимость </w:t>
            </w:r>
            <w:r w:rsidR="00776024" w:rsidRPr="00046B92">
              <w:rPr>
                <w:rFonts w:ascii="Times New Roman" w:hAnsi="Times New Roman" w:cs="Times New Roman"/>
                <w:sz w:val="21"/>
                <w:szCs w:val="21"/>
              </w:rPr>
              <w:t>в т.ч.</w:t>
            </w:r>
            <w:r w:rsidRPr="00046B92">
              <w:rPr>
                <w:rFonts w:ascii="Times New Roman" w:hAnsi="Times New Roman" w:cs="Times New Roman"/>
                <w:sz w:val="21"/>
                <w:szCs w:val="21"/>
              </w:rPr>
              <w:t xml:space="preserve"> НДС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1A" w:rsidRPr="00046B92" w:rsidRDefault="004D0E1A" w:rsidP="00AE3577">
            <w:pPr>
              <w:pStyle w:val="aa"/>
              <w:ind w:left="284" w:firstLine="56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4D0E1A" w:rsidRPr="00046B92" w:rsidTr="00AE3577">
        <w:trPr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1A" w:rsidRPr="00046B92" w:rsidRDefault="004D0E1A" w:rsidP="00AE3577">
            <w:pPr>
              <w:pStyle w:val="aa"/>
              <w:autoSpaceDE/>
              <w:ind w:left="284" w:firstLine="56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E1A" w:rsidRPr="00046B92" w:rsidRDefault="004D0E1A">
            <w:pPr>
              <w:pStyle w:val="aa"/>
              <w:ind w:left="284" w:firstLine="567"/>
              <w:rPr>
                <w:rFonts w:ascii="Times New Roman" w:hAnsi="Times New Roman" w:cs="Times New Roman"/>
                <w:sz w:val="21"/>
                <w:szCs w:val="21"/>
              </w:rPr>
            </w:pPr>
            <w:r w:rsidRPr="00046B92">
              <w:rPr>
                <w:rFonts w:ascii="Times New Roman" w:hAnsi="Times New Roman" w:cs="Times New Roman"/>
                <w:sz w:val="21"/>
                <w:szCs w:val="21"/>
              </w:rPr>
              <w:t xml:space="preserve">НДС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1A" w:rsidRPr="00046B92" w:rsidRDefault="004D0E1A" w:rsidP="00AE3577">
            <w:pPr>
              <w:pStyle w:val="aa"/>
              <w:ind w:left="284" w:firstLine="56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4D0E1A" w:rsidRPr="00046B92" w:rsidTr="00AE3577">
        <w:trPr>
          <w:jc w:val="center"/>
        </w:trPr>
        <w:tc>
          <w:tcPr>
            <w:tcW w:w="6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D0E1A" w:rsidRPr="00046B92" w:rsidRDefault="004D0E1A">
            <w:pPr>
              <w:pStyle w:val="aa"/>
              <w:ind w:left="284" w:firstLine="567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046B92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Итого стоимость, включая НДС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D0E1A" w:rsidRPr="00046B92" w:rsidRDefault="004D0E1A" w:rsidP="00AE3577">
            <w:pPr>
              <w:pStyle w:val="aa"/>
              <w:ind w:left="284" w:firstLine="56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4D0E1A" w:rsidRPr="00046B92" w:rsidRDefault="004D0E1A" w:rsidP="004D0E1A">
      <w:pPr>
        <w:pStyle w:val="aa"/>
        <w:ind w:left="284" w:firstLine="567"/>
        <w:rPr>
          <w:rFonts w:ascii="Times New Roman" w:hAnsi="Times New Roman" w:cs="Times New Roman"/>
          <w:sz w:val="21"/>
          <w:szCs w:val="21"/>
        </w:rPr>
      </w:pPr>
    </w:p>
    <w:p w:rsidR="004D0E1A" w:rsidRPr="00046B92" w:rsidRDefault="004D0E1A" w:rsidP="004D0E1A">
      <w:pPr>
        <w:pStyle w:val="aa"/>
        <w:ind w:left="284" w:firstLine="567"/>
        <w:rPr>
          <w:rFonts w:ascii="Times New Roman" w:hAnsi="Times New Roman" w:cs="Times New Roman"/>
          <w:sz w:val="21"/>
          <w:szCs w:val="21"/>
        </w:rPr>
      </w:pPr>
      <w:r w:rsidRPr="00046B92">
        <w:rPr>
          <w:rFonts w:ascii="Times New Roman" w:hAnsi="Times New Roman" w:cs="Times New Roman"/>
          <w:sz w:val="21"/>
          <w:szCs w:val="21"/>
        </w:rPr>
        <w:t xml:space="preserve">2. Общая стоимость услуг в соответствии с настоящим Заказом составит ____________ (_________) рублей __ копеек, в том числе НДС  ______________________ (_________) рублей __ копеек. </w:t>
      </w:r>
    </w:p>
    <w:p w:rsidR="004D0E1A" w:rsidRPr="00046B92" w:rsidRDefault="004D0E1A" w:rsidP="004D0E1A">
      <w:pPr>
        <w:pStyle w:val="aa"/>
        <w:numPr>
          <w:ilvl w:val="0"/>
          <w:numId w:val="32"/>
        </w:numPr>
        <w:tabs>
          <w:tab w:val="clear" w:pos="720"/>
          <w:tab w:val="num" w:pos="284"/>
        </w:tabs>
        <w:ind w:left="284" w:firstLine="567"/>
        <w:rPr>
          <w:rFonts w:ascii="Times New Roman" w:hAnsi="Times New Roman" w:cs="Times New Roman"/>
          <w:sz w:val="21"/>
          <w:szCs w:val="21"/>
        </w:rPr>
      </w:pPr>
      <w:r w:rsidRPr="00046B92">
        <w:rPr>
          <w:rFonts w:ascii="Times New Roman" w:hAnsi="Times New Roman" w:cs="Times New Roman"/>
          <w:sz w:val="21"/>
          <w:szCs w:val="21"/>
        </w:rPr>
        <w:t>Во всём ином, что не оговорено в настоящем Заказе, действуют положения</w:t>
      </w:r>
      <w:r w:rsidR="00C03C8E">
        <w:rPr>
          <w:rFonts w:ascii="Times New Roman" w:hAnsi="Times New Roman" w:cs="Times New Roman"/>
          <w:sz w:val="21"/>
          <w:szCs w:val="21"/>
        </w:rPr>
        <w:t xml:space="preserve"> Договора №__ от «_» ______2019</w:t>
      </w:r>
      <w:r w:rsidRPr="00046B92">
        <w:rPr>
          <w:rFonts w:ascii="Times New Roman" w:hAnsi="Times New Roman" w:cs="Times New Roman"/>
          <w:sz w:val="21"/>
          <w:szCs w:val="21"/>
        </w:rPr>
        <w:t xml:space="preserve"> г. </w:t>
      </w:r>
    </w:p>
    <w:p w:rsidR="004D0E1A" w:rsidRPr="00046B92" w:rsidRDefault="004D0E1A" w:rsidP="004D0E1A">
      <w:pPr>
        <w:pStyle w:val="aa"/>
        <w:numPr>
          <w:ilvl w:val="0"/>
          <w:numId w:val="32"/>
        </w:numPr>
        <w:tabs>
          <w:tab w:val="clear" w:pos="720"/>
          <w:tab w:val="num" w:pos="284"/>
        </w:tabs>
        <w:ind w:left="284" w:firstLine="567"/>
        <w:rPr>
          <w:rFonts w:ascii="Times New Roman" w:hAnsi="Times New Roman" w:cs="Times New Roman"/>
          <w:sz w:val="21"/>
          <w:szCs w:val="21"/>
        </w:rPr>
      </w:pPr>
      <w:r w:rsidRPr="00046B92">
        <w:rPr>
          <w:rFonts w:ascii="Times New Roman" w:hAnsi="Times New Roman" w:cs="Times New Roman"/>
          <w:sz w:val="21"/>
          <w:szCs w:val="21"/>
        </w:rPr>
        <w:t>Настоящий Заказ является неотъемлемой частью Договора, вступает в силу с момента его подписания обеими Сторонами и действует до полного выполнения Сторонами своих обязательств.</w:t>
      </w:r>
    </w:p>
    <w:p w:rsidR="004D0E1A" w:rsidRPr="00046B92" w:rsidRDefault="004D0E1A" w:rsidP="004D0E1A">
      <w:pPr>
        <w:pStyle w:val="aa"/>
        <w:numPr>
          <w:ilvl w:val="0"/>
          <w:numId w:val="32"/>
        </w:numPr>
        <w:tabs>
          <w:tab w:val="clear" w:pos="720"/>
          <w:tab w:val="num" w:pos="284"/>
        </w:tabs>
        <w:ind w:left="284" w:firstLine="567"/>
        <w:rPr>
          <w:rFonts w:ascii="Times New Roman" w:hAnsi="Times New Roman" w:cs="Times New Roman"/>
          <w:sz w:val="21"/>
          <w:szCs w:val="21"/>
        </w:rPr>
      </w:pPr>
      <w:r w:rsidRPr="00046B92">
        <w:rPr>
          <w:rFonts w:ascii="Times New Roman" w:hAnsi="Times New Roman" w:cs="Times New Roman"/>
          <w:sz w:val="21"/>
          <w:szCs w:val="21"/>
        </w:rPr>
        <w:t>Настоящий Заказ соста</w:t>
      </w:r>
      <w:bookmarkStart w:id="2" w:name="_GoBack"/>
      <w:bookmarkEnd w:id="2"/>
      <w:r w:rsidRPr="00046B92">
        <w:rPr>
          <w:rFonts w:ascii="Times New Roman" w:hAnsi="Times New Roman" w:cs="Times New Roman"/>
          <w:sz w:val="21"/>
          <w:szCs w:val="21"/>
        </w:rPr>
        <w:t xml:space="preserve">влен в 2 (Двух) экземплярах, имеющих одинаковую юридическую силу, по одному для каждой из Сторон. </w:t>
      </w:r>
    </w:p>
    <w:p w:rsidR="004D0E1A" w:rsidRPr="00046B92" w:rsidRDefault="004D0E1A" w:rsidP="004D0E1A">
      <w:pPr>
        <w:pStyle w:val="aa"/>
        <w:ind w:left="284" w:firstLine="567"/>
        <w:rPr>
          <w:rFonts w:ascii="Times New Roman" w:hAnsi="Times New Roman" w:cs="Times New Roman"/>
          <w:sz w:val="21"/>
          <w:szCs w:val="21"/>
        </w:rPr>
      </w:pPr>
    </w:p>
    <w:p w:rsidR="00782C39" w:rsidRPr="00046B92" w:rsidRDefault="004D0E1A" w:rsidP="00666606">
      <w:pPr>
        <w:keepNext/>
        <w:keepLines/>
        <w:spacing w:before="480" w:line="276" w:lineRule="auto"/>
        <w:jc w:val="center"/>
        <w:outlineLvl w:val="0"/>
        <w:rPr>
          <w:bCs/>
        </w:rPr>
      </w:pPr>
      <w:r w:rsidRPr="00046B92">
        <w:rPr>
          <w:bCs/>
        </w:rPr>
        <w:t>ПОДПИСИ СТОРОН</w:t>
      </w:r>
    </w:p>
    <w:p w:rsidR="004D0E1A" w:rsidRPr="00046B92" w:rsidRDefault="004D0E1A" w:rsidP="004D0E1A"/>
    <w:tbl>
      <w:tblPr>
        <w:tblW w:w="9735" w:type="dxa"/>
        <w:tblLayout w:type="fixed"/>
        <w:tblLook w:val="00A0" w:firstRow="1" w:lastRow="0" w:firstColumn="1" w:lastColumn="0" w:noHBand="0" w:noVBand="0"/>
      </w:tblPr>
      <w:tblGrid>
        <w:gridCol w:w="4867"/>
        <w:gridCol w:w="4868"/>
      </w:tblGrid>
      <w:tr w:rsidR="004D0E1A" w:rsidRPr="00046B92" w:rsidTr="00666606">
        <w:tc>
          <w:tcPr>
            <w:tcW w:w="4867" w:type="dxa"/>
          </w:tcPr>
          <w:p w:rsidR="004D0E1A" w:rsidRPr="00046B92" w:rsidRDefault="004D0E1A" w:rsidP="00AE3577">
            <w:pPr>
              <w:spacing w:line="276" w:lineRule="auto"/>
              <w:rPr>
                <w:lang w:eastAsia="en-US"/>
              </w:rPr>
            </w:pPr>
            <w:r w:rsidRPr="00046B92">
              <w:rPr>
                <w:lang w:eastAsia="en-US"/>
              </w:rPr>
              <w:t>Заказчик</w:t>
            </w:r>
          </w:p>
          <w:p w:rsidR="004D0E1A" w:rsidRPr="00046B92" w:rsidRDefault="004D0E1A" w:rsidP="00AE3577">
            <w:pPr>
              <w:spacing w:line="276" w:lineRule="auto"/>
              <w:rPr>
                <w:lang w:eastAsia="en-US"/>
              </w:rPr>
            </w:pPr>
          </w:p>
          <w:p w:rsidR="004D0E1A" w:rsidRPr="00046B92" w:rsidRDefault="004D0E1A" w:rsidP="00AE3577">
            <w:pPr>
              <w:spacing w:line="276" w:lineRule="auto"/>
              <w:rPr>
                <w:lang w:eastAsia="en-US"/>
              </w:rPr>
            </w:pPr>
            <w:r w:rsidRPr="00046B92">
              <w:rPr>
                <w:lang w:eastAsia="en-US"/>
              </w:rPr>
              <w:t>_________________ / /</w:t>
            </w:r>
          </w:p>
          <w:p w:rsidR="004D0E1A" w:rsidRPr="00046B92" w:rsidRDefault="004D0E1A" w:rsidP="00AE3577">
            <w:pPr>
              <w:spacing w:line="276" w:lineRule="auto"/>
              <w:rPr>
                <w:lang w:eastAsia="en-US"/>
              </w:rPr>
            </w:pPr>
            <w:r w:rsidRPr="00046B92">
              <w:rPr>
                <w:lang w:eastAsia="en-US"/>
              </w:rPr>
              <w:t>м.п.</w:t>
            </w:r>
          </w:p>
        </w:tc>
        <w:tc>
          <w:tcPr>
            <w:tcW w:w="4868" w:type="dxa"/>
          </w:tcPr>
          <w:p w:rsidR="004D0E1A" w:rsidRPr="00046B92" w:rsidRDefault="004D0E1A" w:rsidP="00AE3577">
            <w:pPr>
              <w:spacing w:line="276" w:lineRule="auto"/>
              <w:rPr>
                <w:lang w:eastAsia="en-US"/>
              </w:rPr>
            </w:pPr>
            <w:r w:rsidRPr="00046B92">
              <w:rPr>
                <w:lang w:eastAsia="en-US"/>
              </w:rPr>
              <w:t>Исполнитель</w:t>
            </w:r>
          </w:p>
          <w:p w:rsidR="004D0E1A" w:rsidRPr="00046B92" w:rsidRDefault="004D0E1A" w:rsidP="00AE3577">
            <w:pPr>
              <w:spacing w:line="276" w:lineRule="auto"/>
              <w:rPr>
                <w:lang w:eastAsia="en-US"/>
              </w:rPr>
            </w:pPr>
          </w:p>
          <w:p w:rsidR="004D0E1A" w:rsidRPr="00046B92" w:rsidRDefault="004D0E1A" w:rsidP="00AE3577">
            <w:pPr>
              <w:spacing w:line="276" w:lineRule="auto"/>
            </w:pPr>
            <w:r w:rsidRPr="00046B92">
              <w:t>_______________________/</w:t>
            </w:r>
            <w:r w:rsidR="00D64FC3" w:rsidRPr="00046B92" w:rsidDel="00D64FC3">
              <w:t xml:space="preserve"> </w:t>
            </w:r>
            <w:r w:rsidRPr="00046B92">
              <w:t>/</w:t>
            </w:r>
          </w:p>
          <w:p w:rsidR="004D0E1A" w:rsidRPr="00046B92" w:rsidRDefault="004D0E1A" w:rsidP="00AE3577">
            <w:pPr>
              <w:spacing w:line="276" w:lineRule="auto"/>
              <w:rPr>
                <w:lang w:eastAsia="en-US"/>
              </w:rPr>
            </w:pPr>
            <w:r w:rsidRPr="00046B92">
              <w:rPr>
                <w:lang w:eastAsia="en-US"/>
              </w:rPr>
              <w:t>м.п.</w:t>
            </w:r>
          </w:p>
        </w:tc>
      </w:tr>
      <w:tr w:rsidR="004D0E1A" w:rsidRPr="00046B92" w:rsidTr="00666606">
        <w:tc>
          <w:tcPr>
            <w:tcW w:w="4867" w:type="dxa"/>
          </w:tcPr>
          <w:p w:rsidR="004D0E1A" w:rsidRPr="00046B92" w:rsidRDefault="004D0E1A" w:rsidP="00AE357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4868" w:type="dxa"/>
          </w:tcPr>
          <w:p w:rsidR="004D0E1A" w:rsidRPr="00046B92" w:rsidRDefault="004D0E1A" w:rsidP="00AE3577">
            <w:pPr>
              <w:spacing w:line="276" w:lineRule="auto"/>
              <w:rPr>
                <w:lang w:eastAsia="en-US"/>
              </w:rPr>
            </w:pPr>
          </w:p>
        </w:tc>
      </w:tr>
    </w:tbl>
    <w:p w:rsidR="004D0E1A" w:rsidRPr="00046B92" w:rsidRDefault="004D0E1A" w:rsidP="004D0E1A">
      <w:pPr>
        <w:autoSpaceDE w:val="0"/>
        <w:autoSpaceDN w:val="0"/>
        <w:ind w:firstLine="360"/>
        <w:jc w:val="center"/>
      </w:pPr>
      <w:r w:rsidRPr="00046B92">
        <w:t>ФОРМА СОГЛАСОВАНА:</w:t>
      </w:r>
    </w:p>
    <w:p w:rsidR="004D0E1A" w:rsidRPr="00046B92" w:rsidRDefault="004D0E1A" w:rsidP="004D0E1A">
      <w:pPr>
        <w:autoSpaceDE w:val="0"/>
        <w:autoSpaceDN w:val="0"/>
        <w:ind w:firstLine="360"/>
        <w:jc w:val="center"/>
      </w:pPr>
    </w:p>
    <w:tbl>
      <w:tblPr>
        <w:tblW w:w="9900" w:type="dxa"/>
        <w:jc w:val="center"/>
        <w:tblLayout w:type="fixed"/>
        <w:tblLook w:val="04A0" w:firstRow="1" w:lastRow="0" w:firstColumn="1" w:lastColumn="0" w:noHBand="0" w:noVBand="1"/>
      </w:tblPr>
      <w:tblGrid>
        <w:gridCol w:w="4860"/>
        <w:gridCol w:w="5040"/>
      </w:tblGrid>
      <w:tr w:rsidR="004D0E1A" w:rsidRPr="00046B92" w:rsidTr="00BE2D19">
        <w:trPr>
          <w:trHeight w:val="996"/>
          <w:jc w:val="center"/>
        </w:trPr>
        <w:tc>
          <w:tcPr>
            <w:tcW w:w="4860" w:type="dxa"/>
          </w:tcPr>
          <w:p w:rsidR="004D0E1A" w:rsidRPr="00046B92" w:rsidRDefault="004D0E1A" w:rsidP="00AE3577">
            <w:pPr>
              <w:keepNext/>
              <w:keepLines/>
              <w:spacing w:before="200" w:line="276" w:lineRule="auto"/>
              <w:contextualSpacing/>
              <w:outlineLvl w:val="1"/>
              <w:rPr>
                <w:rFonts w:eastAsia="Batang"/>
                <w:bCs/>
                <w:lang w:eastAsia="en-US"/>
              </w:rPr>
            </w:pPr>
            <w:r w:rsidRPr="00046B92">
              <w:rPr>
                <w:rFonts w:eastAsia="Batang"/>
                <w:bCs/>
                <w:lang w:eastAsia="en-US"/>
              </w:rPr>
              <w:t>Заказчик:</w:t>
            </w:r>
          </w:p>
          <w:p w:rsidR="004D0E1A" w:rsidRPr="00046B92" w:rsidRDefault="004D0E1A" w:rsidP="00AE3577">
            <w:pPr>
              <w:contextualSpacing/>
              <w:rPr>
                <w:rFonts w:eastAsia="Batang"/>
              </w:rPr>
            </w:pPr>
          </w:p>
          <w:p w:rsidR="004D0E1A" w:rsidRPr="00046B92" w:rsidRDefault="004D0E1A" w:rsidP="00AE3577">
            <w:pPr>
              <w:contextualSpacing/>
              <w:jc w:val="center"/>
              <w:rPr>
                <w:rFonts w:eastAsia="Batang"/>
              </w:rPr>
            </w:pPr>
          </w:p>
          <w:p w:rsidR="004D0E1A" w:rsidRPr="00046B92" w:rsidRDefault="004D0E1A" w:rsidP="00AE3577">
            <w:pPr>
              <w:contextualSpacing/>
              <w:rPr>
                <w:rFonts w:eastAsia="Batang"/>
              </w:rPr>
            </w:pPr>
            <w:r w:rsidRPr="00046B92">
              <w:rPr>
                <w:rFonts w:eastAsia="Batang"/>
              </w:rPr>
              <w:t>_____________________ /</w:t>
            </w:r>
            <w:r w:rsidRPr="00046B92">
              <w:t xml:space="preserve"> /</w:t>
            </w:r>
          </w:p>
          <w:p w:rsidR="004D0E1A" w:rsidRPr="00046B92" w:rsidRDefault="004D0E1A" w:rsidP="00AE3577">
            <w:pPr>
              <w:tabs>
                <w:tab w:val="center" w:pos="4677"/>
                <w:tab w:val="right" w:pos="9355"/>
              </w:tabs>
              <w:contextualSpacing/>
              <w:rPr>
                <w:rFonts w:eastAsia="Batang"/>
                <w:snapToGrid w:val="0"/>
              </w:rPr>
            </w:pPr>
          </w:p>
          <w:p w:rsidR="004D0E1A" w:rsidRPr="00046B92" w:rsidRDefault="004D0E1A" w:rsidP="00AE3577">
            <w:pPr>
              <w:tabs>
                <w:tab w:val="center" w:pos="4677"/>
                <w:tab w:val="right" w:pos="9355"/>
              </w:tabs>
              <w:contextualSpacing/>
              <w:rPr>
                <w:rFonts w:eastAsia="Batang"/>
              </w:rPr>
            </w:pPr>
            <w:r w:rsidRPr="00046B92">
              <w:rPr>
                <w:rFonts w:eastAsia="Batang"/>
              </w:rPr>
              <w:t xml:space="preserve">м.п. </w:t>
            </w:r>
          </w:p>
        </w:tc>
        <w:tc>
          <w:tcPr>
            <w:tcW w:w="5040" w:type="dxa"/>
          </w:tcPr>
          <w:p w:rsidR="004D0E1A" w:rsidRPr="00046B92" w:rsidRDefault="004D0E1A" w:rsidP="00AE3577">
            <w:pPr>
              <w:keepNext/>
              <w:keepLines/>
              <w:spacing w:before="200" w:line="276" w:lineRule="auto"/>
              <w:contextualSpacing/>
              <w:outlineLvl w:val="1"/>
              <w:rPr>
                <w:rFonts w:eastAsia="Batang"/>
                <w:bCs/>
                <w:lang w:eastAsia="en-US"/>
              </w:rPr>
            </w:pPr>
            <w:r w:rsidRPr="00046B92">
              <w:rPr>
                <w:rFonts w:eastAsia="Batang"/>
                <w:bCs/>
                <w:lang w:eastAsia="en-US"/>
              </w:rPr>
              <w:t>Исполнитель:</w:t>
            </w:r>
          </w:p>
          <w:p w:rsidR="004D0E1A" w:rsidRPr="00046B92" w:rsidRDefault="004D0E1A" w:rsidP="00AE3577">
            <w:pPr>
              <w:contextualSpacing/>
              <w:rPr>
                <w:rFonts w:eastAsia="Batang"/>
              </w:rPr>
            </w:pPr>
          </w:p>
          <w:p w:rsidR="004D0E1A" w:rsidRPr="00046B92" w:rsidRDefault="004D0E1A" w:rsidP="00AE3577">
            <w:pPr>
              <w:contextualSpacing/>
              <w:jc w:val="center"/>
              <w:rPr>
                <w:rFonts w:eastAsia="Batang"/>
              </w:rPr>
            </w:pPr>
          </w:p>
          <w:p w:rsidR="004D0E1A" w:rsidRPr="00046B92" w:rsidRDefault="004D0E1A" w:rsidP="00AE3577">
            <w:pPr>
              <w:spacing w:line="276" w:lineRule="auto"/>
            </w:pPr>
            <w:r w:rsidRPr="00046B92">
              <w:t>_______________________/</w:t>
            </w:r>
            <w:r w:rsidR="00D64FC3" w:rsidRPr="00046B92" w:rsidDel="00D64FC3">
              <w:t xml:space="preserve"> </w:t>
            </w:r>
            <w:r w:rsidRPr="00046B92">
              <w:t>/</w:t>
            </w:r>
          </w:p>
          <w:p w:rsidR="004D0E1A" w:rsidRPr="00046B92" w:rsidRDefault="004D0E1A" w:rsidP="00AE3577">
            <w:pPr>
              <w:tabs>
                <w:tab w:val="center" w:pos="4677"/>
                <w:tab w:val="right" w:pos="9355"/>
              </w:tabs>
              <w:contextualSpacing/>
              <w:rPr>
                <w:rFonts w:eastAsia="Batang"/>
              </w:rPr>
            </w:pPr>
          </w:p>
          <w:p w:rsidR="004D0E1A" w:rsidRPr="00046B92" w:rsidRDefault="004D0E1A" w:rsidP="00AE3577">
            <w:pPr>
              <w:tabs>
                <w:tab w:val="center" w:pos="4677"/>
                <w:tab w:val="right" w:pos="9355"/>
              </w:tabs>
              <w:contextualSpacing/>
              <w:rPr>
                <w:rFonts w:eastAsia="Batang"/>
              </w:rPr>
            </w:pPr>
            <w:r w:rsidRPr="00046B92">
              <w:rPr>
                <w:rFonts w:eastAsia="Batang"/>
              </w:rPr>
              <w:t xml:space="preserve">м.п. </w:t>
            </w:r>
          </w:p>
        </w:tc>
      </w:tr>
    </w:tbl>
    <w:p w:rsidR="004D0E1A" w:rsidRPr="00046B92" w:rsidRDefault="004D0E1A" w:rsidP="004D0E1A">
      <w:pPr>
        <w:spacing w:after="200" w:line="276" w:lineRule="auto"/>
        <w:ind w:left="284" w:firstLine="567"/>
        <w:rPr>
          <w:sz w:val="21"/>
          <w:szCs w:val="21"/>
        </w:rPr>
      </w:pPr>
    </w:p>
    <w:p w:rsidR="004D0E1A" w:rsidRPr="00046B92" w:rsidRDefault="004D0E1A" w:rsidP="004D0E1A">
      <w:pPr>
        <w:spacing w:after="200" w:line="276" w:lineRule="auto"/>
        <w:ind w:left="284" w:firstLine="567"/>
        <w:rPr>
          <w:sz w:val="21"/>
          <w:szCs w:val="21"/>
        </w:rPr>
      </w:pPr>
    </w:p>
    <w:p w:rsidR="00244A00" w:rsidRPr="00046B92" w:rsidRDefault="00244A00" w:rsidP="00666606">
      <w:pPr>
        <w:spacing w:after="200" w:line="276" w:lineRule="auto"/>
      </w:pPr>
    </w:p>
    <w:sectPr w:rsidR="00244A00" w:rsidRPr="00046B92" w:rsidSect="00AE35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44EA" w:rsidRDefault="007C44EA" w:rsidP="0032057C">
      <w:r>
        <w:separator/>
      </w:r>
    </w:p>
  </w:endnote>
  <w:endnote w:type="continuationSeparator" w:id="0">
    <w:p w:rsidR="007C44EA" w:rsidRDefault="007C44EA" w:rsidP="00320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-Bold">
    <w:altName w:val="Arial Unicode MS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44EA" w:rsidRDefault="007C44EA" w:rsidP="0032057C">
      <w:r>
        <w:separator/>
      </w:r>
    </w:p>
  </w:footnote>
  <w:footnote w:type="continuationSeparator" w:id="0">
    <w:p w:rsidR="007C44EA" w:rsidRDefault="007C44EA" w:rsidP="003205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E4BD4"/>
    <w:multiLevelType w:val="hybridMultilevel"/>
    <w:tmpl w:val="FFBA3D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B96146"/>
    <w:multiLevelType w:val="multilevel"/>
    <w:tmpl w:val="6F045C62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900" w:hanging="900"/>
      </w:pPr>
      <w:rPr>
        <w:rFonts w:hint="default"/>
      </w:rPr>
    </w:lvl>
    <w:lvl w:ilvl="4">
      <w:start w:val="6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D5630E"/>
    <w:multiLevelType w:val="hybridMultilevel"/>
    <w:tmpl w:val="C2168112"/>
    <w:lvl w:ilvl="0" w:tplc="FE90737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E674E0"/>
    <w:multiLevelType w:val="multilevel"/>
    <w:tmpl w:val="6F045C62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900" w:hanging="900"/>
      </w:pPr>
      <w:rPr>
        <w:rFonts w:hint="default"/>
      </w:rPr>
    </w:lvl>
    <w:lvl w:ilvl="4">
      <w:start w:val="6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D0357CA"/>
    <w:multiLevelType w:val="multilevel"/>
    <w:tmpl w:val="6418466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5" w15:restartNumberingAfterBreak="0">
    <w:nsid w:val="0EE47548"/>
    <w:multiLevelType w:val="hybridMultilevel"/>
    <w:tmpl w:val="1B1C7F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1836FCA"/>
    <w:multiLevelType w:val="multilevel"/>
    <w:tmpl w:val="8C1A4504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900" w:hanging="900"/>
      </w:pPr>
      <w:rPr>
        <w:rFonts w:hint="default"/>
      </w:rPr>
    </w:lvl>
    <w:lvl w:ilvl="4">
      <w:start w:val="6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1F10EB7"/>
    <w:multiLevelType w:val="multilevel"/>
    <w:tmpl w:val="6F045C62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900" w:hanging="900"/>
      </w:pPr>
      <w:rPr>
        <w:rFonts w:hint="default"/>
      </w:rPr>
    </w:lvl>
    <w:lvl w:ilvl="4">
      <w:start w:val="6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6F6269"/>
    <w:multiLevelType w:val="multilevel"/>
    <w:tmpl w:val="447469F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9" w15:restartNumberingAfterBreak="0">
    <w:nsid w:val="16F974C8"/>
    <w:multiLevelType w:val="hybridMultilevel"/>
    <w:tmpl w:val="D77EA0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1D10EB"/>
    <w:multiLevelType w:val="multilevel"/>
    <w:tmpl w:val="175EED9E"/>
    <w:lvl w:ilvl="0">
      <w:start w:val="1"/>
      <w:numFmt w:val="decimal"/>
      <w:lvlText w:val="4.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794669"/>
    <w:multiLevelType w:val="hybridMultilevel"/>
    <w:tmpl w:val="AE7C6202"/>
    <w:lvl w:ilvl="0" w:tplc="4FB8D83C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A406C0"/>
    <w:multiLevelType w:val="multilevel"/>
    <w:tmpl w:val="A34898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EC6AB1"/>
    <w:multiLevelType w:val="hybridMultilevel"/>
    <w:tmpl w:val="7666B890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08376F7"/>
    <w:multiLevelType w:val="multilevel"/>
    <w:tmpl w:val="704C9F38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900" w:hanging="900"/>
      </w:pPr>
      <w:rPr>
        <w:rFonts w:hint="default"/>
      </w:rPr>
    </w:lvl>
    <w:lvl w:ilvl="4">
      <w:start w:val="6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0895CF1"/>
    <w:multiLevelType w:val="multilevel"/>
    <w:tmpl w:val="045EFE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7E39E9"/>
    <w:multiLevelType w:val="multilevel"/>
    <w:tmpl w:val="D2326AF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7" w15:restartNumberingAfterBreak="0">
    <w:nsid w:val="36854A84"/>
    <w:multiLevelType w:val="hybridMultilevel"/>
    <w:tmpl w:val="0ED2E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5646FB"/>
    <w:multiLevelType w:val="multilevel"/>
    <w:tmpl w:val="6F045C62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900" w:hanging="900"/>
      </w:pPr>
      <w:rPr>
        <w:rFonts w:hint="default"/>
      </w:rPr>
    </w:lvl>
    <w:lvl w:ilvl="4">
      <w:start w:val="6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DBE6830"/>
    <w:multiLevelType w:val="multilevel"/>
    <w:tmpl w:val="0B7866CE"/>
    <w:lvl w:ilvl="0">
      <w:start w:val="3"/>
      <w:numFmt w:val="decimal"/>
      <w:lvlText w:val="%1."/>
      <w:lvlJc w:val="left"/>
      <w:pPr>
        <w:ind w:left="720" w:hanging="720"/>
      </w:pPr>
      <w:rPr>
        <w:rFonts w:cstheme="minorBid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theme="minorBidi" w:hint="default"/>
        <w:b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cstheme="minorBidi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theme="minorBidi" w:hint="default"/>
      </w:rPr>
    </w:lvl>
  </w:abstractNum>
  <w:abstractNum w:abstractNumId="20" w15:restartNumberingAfterBreak="0">
    <w:nsid w:val="3E087471"/>
    <w:multiLevelType w:val="hybridMultilevel"/>
    <w:tmpl w:val="27707ABA"/>
    <w:lvl w:ilvl="0" w:tplc="B7CC8CAC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21" w15:restartNumberingAfterBreak="0">
    <w:nsid w:val="3F7F28EB"/>
    <w:multiLevelType w:val="hybridMultilevel"/>
    <w:tmpl w:val="E60A8B36"/>
    <w:lvl w:ilvl="0" w:tplc="DE74C9D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1060BF"/>
    <w:multiLevelType w:val="hybridMultilevel"/>
    <w:tmpl w:val="1B1C7F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49592848"/>
    <w:multiLevelType w:val="multilevel"/>
    <w:tmpl w:val="F8B86540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900" w:hanging="900"/>
      </w:pPr>
      <w:rPr>
        <w:rFonts w:hint="default"/>
      </w:rPr>
    </w:lvl>
    <w:lvl w:ilvl="4">
      <w:start w:val="3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B954E7E"/>
    <w:multiLevelType w:val="hybridMultilevel"/>
    <w:tmpl w:val="A3489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2E0571"/>
    <w:multiLevelType w:val="hybridMultilevel"/>
    <w:tmpl w:val="512098C2"/>
    <w:lvl w:ilvl="0" w:tplc="B23888D2">
      <w:start w:val="1"/>
      <w:numFmt w:val="decimal"/>
      <w:lvlText w:val="%1."/>
      <w:lvlJc w:val="left"/>
      <w:pPr>
        <w:ind w:left="180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5ACF740F"/>
    <w:multiLevelType w:val="hybridMultilevel"/>
    <w:tmpl w:val="3572B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D11B0C"/>
    <w:multiLevelType w:val="multilevel"/>
    <w:tmpl w:val="1960C4FC"/>
    <w:lvl w:ilvl="0">
      <w:start w:val="1"/>
      <w:numFmt w:val="decimal"/>
      <w:lvlText w:val="%1."/>
      <w:lvlJc w:val="left"/>
      <w:pPr>
        <w:tabs>
          <w:tab w:val="num" w:pos="2103"/>
        </w:tabs>
        <w:ind w:left="2103" w:hanging="2103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844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912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462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5688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6396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7464" w:hanging="1800"/>
      </w:pPr>
      <w:rPr>
        <w:rFonts w:cs="Times New Roman"/>
      </w:rPr>
    </w:lvl>
  </w:abstractNum>
  <w:abstractNum w:abstractNumId="28" w15:restartNumberingAfterBreak="0">
    <w:nsid w:val="5DA97594"/>
    <w:multiLevelType w:val="hybridMultilevel"/>
    <w:tmpl w:val="23303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C46E59"/>
    <w:multiLevelType w:val="hybridMultilevel"/>
    <w:tmpl w:val="2114772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5F97620F"/>
    <w:multiLevelType w:val="multilevel"/>
    <w:tmpl w:val="9C18D152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900" w:hanging="900"/>
      </w:pPr>
      <w:rPr>
        <w:rFonts w:hint="default"/>
      </w:rPr>
    </w:lvl>
    <w:lvl w:ilvl="4">
      <w:start w:val="3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0D517C0"/>
    <w:multiLevelType w:val="multilevel"/>
    <w:tmpl w:val="97A2A2C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32" w15:restartNumberingAfterBreak="0">
    <w:nsid w:val="62C606E4"/>
    <w:multiLevelType w:val="hybridMultilevel"/>
    <w:tmpl w:val="134EF1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45B562D"/>
    <w:multiLevelType w:val="multilevel"/>
    <w:tmpl w:val="A34898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CB68A1"/>
    <w:multiLevelType w:val="hybridMultilevel"/>
    <w:tmpl w:val="028C1390"/>
    <w:lvl w:ilvl="0" w:tplc="B1CEAE7A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35" w15:restartNumberingAfterBreak="0">
    <w:nsid w:val="6B95087F"/>
    <w:multiLevelType w:val="hybridMultilevel"/>
    <w:tmpl w:val="1BE697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4EF3527"/>
    <w:multiLevelType w:val="multilevel"/>
    <w:tmpl w:val="A34898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A26D01"/>
    <w:multiLevelType w:val="multilevel"/>
    <w:tmpl w:val="704C9F38"/>
    <w:lvl w:ilvl="0">
      <w:start w:val="1"/>
      <w:numFmt w:val="decimal"/>
      <w:lvlText w:val="%1."/>
      <w:lvlJc w:val="left"/>
      <w:pPr>
        <w:ind w:left="1534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4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4" w:hanging="90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1534" w:hanging="900"/>
      </w:pPr>
      <w:rPr>
        <w:rFonts w:hint="default"/>
      </w:rPr>
    </w:lvl>
    <w:lvl w:ilvl="4">
      <w:start w:val="6"/>
      <w:numFmt w:val="decimal"/>
      <w:lvlText w:val="%1.%2.%3.%4.%5."/>
      <w:lvlJc w:val="left"/>
      <w:pPr>
        <w:ind w:left="171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71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34" w:hanging="1800"/>
      </w:pPr>
      <w:rPr>
        <w:rFonts w:hint="default"/>
      </w:rPr>
    </w:lvl>
  </w:abstractNum>
  <w:abstractNum w:abstractNumId="38" w15:restartNumberingAfterBreak="0">
    <w:nsid w:val="7F292A61"/>
    <w:multiLevelType w:val="multilevel"/>
    <w:tmpl w:val="4FBE8FF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ascii="Times New Roman" w:hAnsi="Times New Roman" w:cs="Times New Roman" w:hint="default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8"/>
  </w:num>
  <w:num w:numId="4">
    <w:abstractNumId w:val="19"/>
  </w:num>
  <w:num w:numId="5">
    <w:abstractNumId w:val="30"/>
  </w:num>
  <w:num w:numId="6">
    <w:abstractNumId w:val="3"/>
  </w:num>
  <w:num w:numId="7">
    <w:abstractNumId w:val="1"/>
  </w:num>
  <w:num w:numId="8">
    <w:abstractNumId w:val="14"/>
  </w:num>
  <w:num w:numId="9">
    <w:abstractNumId w:val="18"/>
  </w:num>
  <w:num w:numId="10">
    <w:abstractNumId w:val="31"/>
  </w:num>
  <w:num w:numId="11">
    <w:abstractNumId w:val="21"/>
  </w:num>
  <w:num w:numId="12">
    <w:abstractNumId w:val="5"/>
  </w:num>
  <w:num w:numId="13">
    <w:abstractNumId w:val="9"/>
  </w:num>
  <w:num w:numId="14">
    <w:abstractNumId w:val="24"/>
  </w:num>
  <w:num w:numId="15">
    <w:abstractNumId w:val="12"/>
  </w:num>
  <w:num w:numId="16">
    <w:abstractNumId w:val="33"/>
  </w:num>
  <w:num w:numId="17">
    <w:abstractNumId w:val="22"/>
  </w:num>
  <w:num w:numId="18">
    <w:abstractNumId w:val="25"/>
  </w:num>
  <w:num w:numId="19">
    <w:abstractNumId w:val="7"/>
  </w:num>
  <w:num w:numId="20">
    <w:abstractNumId w:val="37"/>
  </w:num>
  <w:num w:numId="21">
    <w:abstractNumId w:val="6"/>
  </w:num>
  <w:num w:numId="22">
    <w:abstractNumId w:val="28"/>
  </w:num>
  <w:num w:numId="23">
    <w:abstractNumId w:val="32"/>
  </w:num>
  <w:num w:numId="24">
    <w:abstractNumId w:val="35"/>
  </w:num>
  <w:num w:numId="25">
    <w:abstractNumId w:val="23"/>
  </w:num>
  <w:num w:numId="26">
    <w:abstractNumId w:val="2"/>
  </w:num>
  <w:num w:numId="27">
    <w:abstractNumId w:val="11"/>
  </w:num>
  <w:num w:numId="28">
    <w:abstractNumId w:val="15"/>
  </w:num>
  <w:num w:numId="29">
    <w:abstractNumId w:val="36"/>
  </w:num>
  <w:num w:numId="30">
    <w:abstractNumId w:val="17"/>
  </w:num>
  <w:num w:numId="31">
    <w:abstractNumId w:val="2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</w:num>
  <w:num w:numId="35">
    <w:abstractNumId w:val="34"/>
  </w:num>
  <w:num w:numId="36">
    <w:abstractNumId w:val="20"/>
  </w:num>
  <w:num w:numId="37">
    <w:abstractNumId w:val="16"/>
  </w:num>
  <w:num w:numId="38">
    <w:abstractNumId w:val="26"/>
  </w:num>
  <w:num w:numId="39">
    <w:abstractNumId w:val="29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429"/>
    <w:rsid w:val="00020A8B"/>
    <w:rsid w:val="00021057"/>
    <w:rsid w:val="00024E8E"/>
    <w:rsid w:val="00032E23"/>
    <w:rsid w:val="000370F3"/>
    <w:rsid w:val="00046B92"/>
    <w:rsid w:val="00056B0F"/>
    <w:rsid w:val="00072D32"/>
    <w:rsid w:val="000738A5"/>
    <w:rsid w:val="00075403"/>
    <w:rsid w:val="00087EED"/>
    <w:rsid w:val="000C28FD"/>
    <w:rsid w:val="000C68EE"/>
    <w:rsid w:val="000D11A3"/>
    <w:rsid w:val="000D355E"/>
    <w:rsid w:val="000D6ACD"/>
    <w:rsid w:val="000D771A"/>
    <w:rsid w:val="000F4138"/>
    <w:rsid w:val="001264AC"/>
    <w:rsid w:val="00133B9E"/>
    <w:rsid w:val="001360F3"/>
    <w:rsid w:val="0014772A"/>
    <w:rsid w:val="00162434"/>
    <w:rsid w:val="00174396"/>
    <w:rsid w:val="00182692"/>
    <w:rsid w:val="00191429"/>
    <w:rsid w:val="0019773B"/>
    <w:rsid w:val="001D00CB"/>
    <w:rsid w:val="001D166F"/>
    <w:rsid w:val="001D2C2E"/>
    <w:rsid w:val="001D7723"/>
    <w:rsid w:val="001E7B14"/>
    <w:rsid w:val="001F1828"/>
    <w:rsid w:val="001F7F75"/>
    <w:rsid w:val="0020202F"/>
    <w:rsid w:val="00204ED1"/>
    <w:rsid w:val="00210D01"/>
    <w:rsid w:val="00213F6B"/>
    <w:rsid w:val="002264AF"/>
    <w:rsid w:val="00232230"/>
    <w:rsid w:val="00243641"/>
    <w:rsid w:val="00244A00"/>
    <w:rsid w:val="00247836"/>
    <w:rsid w:val="0026687C"/>
    <w:rsid w:val="002778F2"/>
    <w:rsid w:val="00281501"/>
    <w:rsid w:val="002864C4"/>
    <w:rsid w:val="002A242C"/>
    <w:rsid w:val="002A3DC2"/>
    <w:rsid w:val="002A5719"/>
    <w:rsid w:val="002B7670"/>
    <w:rsid w:val="002C3530"/>
    <w:rsid w:val="002C6A9B"/>
    <w:rsid w:val="002C6B2C"/>
    <w:rsid w:val="002D6C36"/>
    <w:rsid w:val="002D75E5"/>
    <w:rsid w:val="002E14C6"/>
    <w:rsid w:val="002F1A25"/>
    <w:rsid w:val="002F3784"/>
    <w:rsid w:val="002F5BA5"/>
    <w:rsid w:val="002F6891"/>
    <w:rsid w:val="003009F4"/>
    <w:rsid w:val="00304ABA"/>
    <w:rsid w:val="00305C05"/>
    <w:rsid w:val="0032057C"/>
    <w:rsid w:val="00321011"/>
    <w:rsid w:val="0033717D"/>
    <w:rsid w:val="003440CC"/>
    <w:rsid w:val="00346599"/>
    <w:rsid w:val="00360DAD"/>
    <w:rsid w:val="00365CFD"/>
    <w:rsid w:val="00373AF5"/>
    <w:rsid w:val="00385632"/>
    <w:rsid w:val="00393520"/>
    <w:rsid w:val="003A1F63"/>
    <w:rsid w:val="003A4D23"/>
    <w:rsid w:val="003B0A86"/>
    <w:rsid w:val="003B1BEA"/>
    <w:rsid w:val="003C3DB0"/>
    <w:rsid w:val="003E0EC6"/>
    <w:rsid w:val="003E3992"/>
    <w:rsid w:val="003F295C"/>
    <w:rsid w:val="00407FE2"/>
    <w:rsid w:val="00412544"/>
    <w:rsid w:val="00415ECB"/>
    <w:rsid w:val="0042495D"/>
    <w:rsid w:val="004269F2"/>
    <w:rsid w:val="0043048F"/>
    <w:rsid w:val="004414EE"/>
    <w:rsid w:val="004433D8"/>
    <w:rsid w:val="00453C1F"/>
    <w:rsid w:val="00462469"/>
    <w:rsid w:val="00471518"/>
    <w:rsid w:val="004A2EA6"/>
    <w:rsid w:val="004A6C02"/>
    <w:rsid w:val="004B5638"/>
    <w:rsid w:val="004C36CE"/>
    <w:rsid w:val="004C36E2"/>
    <w:rsid w:val="004C78A6"/>
    <w:rsid w:val="004D0E1A"/>
    <w:rsid w:val="004E32CA"/>
    <w:rsid w:val="004E4458"/>
    <w:rsid w:val="004F0135"/>
    <w:rsid w:val="004F0369"/>
    <w:rsid w:val="004F5B89"/>
    <w:rsid w:val="0053604D"/>
    <w:rsid w:val="00540A32"/>
    <w:rsid w:val="00540D8B"/>
    <w:rsid w:val="00542D6E"/>
    <w:rsid w:val="00544C7C"/>
    <w:rsid w:val="005511AA"/>
    <w:rsid w:val="005534AA"/>
    <w:rsid w:val="00560484"/>
    <w:rsid w:val="005605AB"/>
    <w:rsid w:val="00565AAE"/>
    <w:rsid w:val="00570668"/>
    <w:rsid w:val="00576542"/>
    <w:rsid w:val="005773F8"/>
    <w:rsid w:val="005812A9"/>
    <w:rsid w:val="00587A2A"/>
    <w:rsid w:val="005924BE"/>
    <w:rsid w:val="00593E6E"/>
    <w:rsid w:val="00595774"/>
    <w:rsid w:val="005978FC"/>
    <w:rsid w:val="005B10D3"/>
    <w:rsid w:val="005C6CF5"/>
    <w:rsid w:val="005F0892"/>
    <w:rsid w:val="005F3657"/>
    <w:rsid w:val="005F5EE5"/>
    <w:rsid w:val="00623614"/>
    <w:rsid w:val="006253C8"/>
    <w:rsid w:val="00625495"/>
    <w:rsid w:val="00626FE9"/>
    <w:rsid w:val="00630637"/>
    <w:rsid w:val="00631469"/>
    <w:rsid w:val="006359E2"/>
    <w:rsid w:val="00657610"/>
    <w:rsid w:val="00660E26"/>
    <w:rsid w:val="00660E54"/>
    <w:rsid w:val="00663BD0"/>
    <w:rsid w:val="006645B7"/>
    <w:rsid w:val="00666606"/>
    <w:rsid w:val="006666B7"/>
    <w:rsid w:val="006804D8"/>
    <w:rsid w:val="00680605"/>
    <w:rsid w:val="0068691C"/>
    <w:rsid w:val="00694236"/>
    <w:rsid w:val="006A1F4D"/>
    <w:rsid w:val="006B3CDF"/>
    <w:rsid w:val="006B3DC4"/>
    <w:rsid w:val="006B47CE"/>
    <w:rsid w:val="006D0E20"/>
    <w:rsid w:val="006D7251"/>
    <w:rsid w:val="006E4717"/>
    <w:rsid w:val="006F20D7"/>
    <w:rsid w:val="007044D9"/>
    <w:rsid w:val="00711FC8"/>
    <w:rsid w:val="00716413"/>
    <w:rsid w:val="00717ED3"/>
    <w:rsid w:val="00745125"/>
    <w:rsid w:val="00750329"/>
    <w:rsid w:val="00775967"/>
    <w:rsid w:val="00776024"/>
    <w:rsid w:val="00782C39"/>
    <w:rsid w:val="00783B83"/>
    <w:rsid w:val="007A0244"/>
    <w:rsid w:val="007A2D61"/>
    <w:rsid w:val="007B6BBB"/>
    <w:rsid w:val="007C167C"/>
    <w:rsid w:val="007C3FD3"/>
    <w:rsid w:val="007C44EA"/>
    <w:rsid w:val="007D01BC"/>
    <w:rsid w:val="007D2393"/>
    <w:rsid w:val="007D7AAD"/>
    <w:rsid w:val="00803507"/>
    <w:rsid w:val="00807B79"/>
    <w:rsid w:val="00825882"/>
    <w:rsid w:val="00826995"/>
    <w:rsid w:val="00826AC2"/>
    <w:rsid w:val="00831A10"/>
    <w:rsid w:val="00856053"/>
    <w:rsid w:val="0087128A"/>
    <w:rsid w:val="0088199F"/>
    <w:rsid w:val="00882A91"/>
    <w:rsid w:val="008A400C"/>
    <w:rsid w:val="008B1EC3"/>
    <w:rsid w:val="00903595"/>
    <w:rsid w:val="00913B2D"/>
    <w:rsid w:val="0091427C"/>
    <w:rsid w:val="00915E3E"/>
    <w:rsid w:val="00925AE0"/>
    <w:rsid w:val="009374AE"/>
    <w:rsid w:val="00950CAF"/>
    <w:rsid w:val="0095209B"/>
    <w:rsid w:val="00960F7E"/>
    <w:rsid w:val="009649B0"/>
    <w:rsid w:val="00974D3F"/>
    <w:rsid w:val="009925C6"/>
    <w:rsid w:val="00992EFD"/>
    <w:rsid w:val="00995016"/>
    <w:rsid w:val="009A2835"/>
    <w:rsid w:val="009A2DFA"/>
    <w:rsid w:val="009A399E"/>
    <w:rsid w:val="009B07DC"/>
    <w:rsid w:val="009D457F"/>
    <w:rsid w:val="009D539C"/>
    <w:rsid w:val="009D7491"/>
    <w:rsid w:val="009F3F25"/>
    <w:rsid w:val="00A04429"/>
    <w:rsid w:val="00A04FA2"/>
    <w:rsid w:val="00A06A58"/>
    <w:rsid w:val="00A14272"/>
    <w:rsid w:val="00A23619"/>
    <w:rsid w:val="00A3146C"/>
    <w:rsid w:val="00A31A75"/>
    <w:rsid w:val="00A34D1F"/>
    <w:rsid w:val="00A57CFA"/>
    <w:rsid w:val="00A616CD"/>
    <w:rsid w:val="00A66BFE"/>
    <w:rsid w:val="00A73F28"/>
    <w:rsid w:val="00A779BA"/>
    <w:rsid w:val="00A87E44"/>
    <w:rsid w:val="00A9154D"/>
    <w:rsid w:val="00A92E0B"/>
    <w:rsid w:val="00AA0D59"/>
    <w:rsid w:val="00AB21FF"/>
    <w:rsid w:val="00AB36DD"/>
    <w:rsid w:val="00AB4F4D"/>
    <w:rsid w:val="00AB7462"/>
    <w:rsid w:val="00AC4DBA"/>
    <w:rsid w:val="00AD04E1"/>
    <w:rsid w:val="00AD11B9"/>
    <w:rsid w:val="00AD1DE6"/>
    <w:rsid w:val="00AE3577"/>
    <w:rsid w:val="00AF58DF"/>
    <w:rsid w:val="00B037DB"/>
    <w:rsid w:val="00B045FA"/>
    <w:rsid w:val="00B15717"/>
    <w:rsid w:val="00B25849"/>
    <w:rsid w:val="00B3772B"/>
    <w:rsid w:val="00B43032"/>
    <w:rsid w:val="00B50C71"/>
    <w:rsid w:val="00B70A58"/>
    <w:rsid w:val="00B72595"/>
    <w:rsid w:val="00B72695"/>
    <w:rsid w:val="00B7553C"/>
    <w:rsid w:val="00B83576"/>
    <w:rsid w:val="00B911AF"/>
    <w:rsid w:val="00BA577D"/>
    <w:rsid w:val="00BA5D62"/>
    <w:rsid w:val="00BB7BE9"/>
    <w:rsid w:val="00BC66F0"/>
    <w:rsid w:val="00BC6D5D"/>
    <w:rsid w:val="00BD22CC"/>
    <w:rsid w:val="00BE2AE7"/>
    <w:rsid w:val="00BE2D19"/>
    <w:rsid w:val="00BE549A"/>
    <w:rsid w:val="00BF5BDF"/>
    <w:rsid w:val="00BF77DD"/>
    <w:rsid w:val="00C03C8E"/>
    <w:rsid w:val="00C04534"/>
    <w:rsid w:val="00C1026A"/>
    <w:rsid w:val="00C17D54"/>
    <w:rsid w:val="00C21526"/>
    <w:rsid w:val="00C27CB9"/>
    <w:rsid w:val="00C30B4C"/>
    <w:rsid w:val="00C359EA"/>
    <w:rsid w:val="00C42910"/>
    <w:rsid w:val="00C53DA4"/>
    <w:rsid w:val="00C55FAA"/>
    <w:rsid w:val="00C669BE"/>
    <w:rsid w:val="00C66EC2"/>
    <w:rsid w:val="00C843F9"/>
    <w:rsid w:val="00C92A07"/>
    <w:rsid w:val="00C93F2E"/>
    <w:rsid w:val="00CA61CD"/>
    <w:rsid w:val="00CA7AF3"/>
    <w:rsid w:val="00CB10B8"/>
    <w:rsid w:val="00CB24C7"/>
    <w:rsid w:val="00CB28ED"/>
    <w:rsid w:val="00CC0DBC"/>
    <w:rsid w:val="00CD4DC1"/>
    <w:rsid w:val="00CE3446"/>
    <w:rsid w:val="00CE6A68"/>
    <w:rsid w:val="00D03994"/>
    <w:rsid w:val="00D051C4"/>
    <w:rsid w:val="00D17D40"/>
    <w:rsid w:val="00D3291A"/>
    <w:rsid w:val="00D464AA"/>
    <w:rsid w:val="00D471C1"/>
    <w:rsid w:val="00D55E2C"/>
    <w:rsid w:val="00D64FC3"/>
    <w:rsid w:val="00D75B0F"/>
    <w:rsid w:val="00D7640E"/>
    <w:rsid w:val="00D833B0"/>
    <w:rsid w:val="00D84F6A"/>
    <w:rsid w:val="00D922D8"/>
    <w:rsid w:val="00D972A8"/>
    <w:rsid w:val="00DA3F58"/>
    <w:rsid w:val="00DC59F2"/>
    <w:rsid w:val="00DD09BB"/>
    <w:rsid w:val="00DD2BD1"/>
    <w:rsid w:val="00DD7E95"/>
    <w:rsid w:val="00DE02FF"/>
    <w:rsid w:val="00E265AF"/>
    <w:rsid w:val="00E30F1A"/>
    <w:rsid w:val="00E324D2"/>
    <w:rsid w:val="00E61A40"/>
    <w:rsid w:val="00E66F42"/>
    <w:rsid w:val="00E76A2B"/>
    <w:rsid w:val="00E80B6A"/>
    <w:rsid w:val="00E8279B"/>
    <w:rsid w:val="00EB1CCA"/>
    <w:rsid w:val="00EC3D1A"/>
    <w:rsid w:val="00EC4E2A"/>
    <w:rsid w:val="00ED5D05"/>
    <w:rsid w:val="00ED74B6"/>
    <w:rsid w:val="00EE2AD6"/>
    <w:rsid w:val="00EE3411"/>
    <w:rsid w:val="00EF52B6"/>
    <w:rsid w:val="00F015F8"/>
    <w:rsid w:val="00F1750E"/>
    <w:rsid w:val="00F20DE4"/>
    <w:rsid w:val="00F470BF"/>
    <w:rsid w:val="00F47518"/>
    <w:rsid w:val="00F50C3E"/>
    <w:rsid w:val="00F73EEB"/>
    <w:rsid w:val="00F758F2"/>
    <w:rsid w:val="00F83D5C"/>
    <w:rsid w:val="00F85D70"/>
    <w:rsid w:val="00F96D3B"/>
    <w:rsid w:val="00FA0C17"/>
    <w:rsid w:val="00FA19FF"/>
    <w:rsid w:val="00FA2AF2"/>
    <w:rsid w:val="00FA4D96"/>
    <w:rsid w:val="00FB2CAB"/>
    <w:rsid w:val="00FC3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DDEA32"/>
  <w15:docId w15:val="{236341C4-2287-4952-96F3-7696E2942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E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rsid w:val="00191429"/>
    <w:pPr>
      <w:keepNext/>
      <w:keepLines/>
      <w:spacing w:before="200" w:line="276" w:lineRule="auto"/>
      <w:outlineLvl w:val="1"/>
    </w:pPr>
    <w:rPr>
      <w:rFonts w:ascii="Arial" w:hAnsi="Arial"/>
      <w:b/>
      <w:bCs/>
      <w:color w:val="365F91"/>
      <w:sz w:val="32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191429"/>
    <w:rPr>
      <w:rFonts w:ascii="Arial" w:eastAsia="Times New Roman" w:hAnsi="Arial" w:cs="Times New Roman"/>
      <w:b/>
      <w:bCs/>
      <w:color w:val="365F91"/>
      <w:sz w:val="32"/>
      <w:szCs w:val="26"/>
      <w:lang w:eastAsia="ru-RU"/>
    </w:rPr>
  </w:style>
  <w:style w:type="character" w:styleId="a3">
    <w:name w:val="Hyperlink"/>
    <w:basedOn w:val="a0"/>
    <w:uiPriority w:val="99"/>
    <w:unhideWhenUsed/>
    <w:rsid w:val="00191429"/>
    <w:rPr>
      <w:rFonts w:ascii="Times New Roman" w:hAnsi="Times New Roman" w:cs="Times New Roman" w:hint="default"/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19142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914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91429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1914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Title"/>
    <w:basedOn w:val="a"/>
    <w:link w:val="a9"/>
    <w:uiPriority w:val="99"/>
    <w:qFormat/>
    <w:rsid w:val="00191429"/>
    <w:pPr>
      <w:tabs>
        <w:tab w:val="left" w:pos="9090"/>
      </w:tabs>
      <w:jc w:val="center"/>
    </w:pPr>
    <w:rPr>
      <w:b/>
      <w:szCs w:val="20"/>
    </w:rPr>
  </w:style>
  <w:style w:type="character" w:customStyle="1" w:styleId="a9">
    <w:name w:val="Заголовок Знак"/>
    <w:basedOn w:val="a0"/>
    <w:link w:val="a8"/>
    <w:uiPriority w:val="99"/>
    <w:rsid w:val="0019142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a">
    <w:name w:val="Body Text"/>
    <w:basedOn w:val="a"/>
    <w:link w:val="ab"/>
    <w:uiPriority w:val="99"/>
    <w:unhideWhenUsed/>
    <w:rsid w:val="00191429"/>
    <w:pPr>
      <w:autoSpaceDE w:val="0"/>
      <w:autoSpaceDN w:val="0"/>
      <w:jc w:val="both"/>
    </w:pPr>
    <w:rPr>
      <w:rFonts w:ascii="Arial" w:hAnsi="Arial" w:cs="Arial"/>
      <w:sz w:val="22"/>
      <w:szCs w:val="22"/>
    </w:rPr>
  </w:style>
  <w:style w:type="character" w:customStyle="1" w:styleId="ab">
    <w:name w:val="Основной текст Знак"/>
    <w:basedOn w:val="a0"/>
    <w:link w:val="aa"/>
    <w:uiPriority w:val="99"/>
    <w:rsid w:val="00191429"/>
    <w:rPr>
      <w:rFonts w:ascii="Arial" w:eastAsia="Times New Roman" w:hAnsi="Arial" w:cs="Arial"/>
      <w:lang w:eastAsia="ru-RU"/>
    </w:rPr>
  </w:style>
  <w:style w:type="paragraph" w:styleId="ac">
    <w:name w:val="List Paragraph"/>
    <w:basedOn w:val="a"/>
    <w:uiPriority w:val="34"/>
    <w:qFormat/>
    <w:rsid w:val="0019142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Обычный1"/>
    <w:rsid w:val="00191429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3">
    <w:name w:val="Обычный3"/>
    <w:uiPriority w:val="99"/>
    <w:rsid w:val="00191429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eastAsia="ru-RU"/>
    </w:rPr>
  </w:style>
  <w:style w:type="table" w:styleId="ad">
    <w:name w:val="Table Grid"/>
    <w:basedOn w:val="a1"/>
    <w:uiPriority w:val="59"/>
    <w:rsid w:val="00915E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26687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C6CF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C6CF5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annotation text"/>
    <w:basedOn w:val="a"/>
    <w:link w:val="af1"/>
    <w:uiPriority w:val="99"/>
    <w:rsid w:val="002F1A25"/>
    <w:rPr>
      <w:sz w:val="20"/>
      <w:szCs w:val="20"/>
      <w:lang w:val="x-none"/>
    </w:rPr>
  </w:style>
  <w:style w:type="character" w:customStyle="1" w:styleId="af1">
    <w:name w:val="Текст примечания Знак"/>
    <w:basedOn w:val="a0"/>
    <w:link w:val="af0"/>
    <w:uiPriority w:val="99"/>
    <w:rsid w:val="002F1A25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f2">
    <w:name w:val="Основной текст + Полужирный"/>
    <w:rsid w:val="002F1A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af3">
    <w:name w:val="Основной текст_"/>
    <w:link w:val="5"/>
    <w:rsid w:val="00032E2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">
    <w:name w:val="Основной текст5"/>
    <w:basedOn w:val="a"/>
    <w:link w:val="af3"/>
    <w:rsid w:val="00032E23"/>
    <w:pPr>
      <w:shd w:val="clear" w:color="auto" w:fill="FFFFFF"/>
      <w:spacing w:before="180" w:line="274" w:lineRule="exact"/>
      <w:ind w:hanging="440"/>
      <w:jc w:val="both"/>
    </w:pPr>
    <w:rPr>
      <w:sz w:val="23"/>
      <w:szCs w:val="23"/>
      <w:lang w:eastAsia="en-US"/>
    </w:rPr>
  </w:style>
  <w:style w:type="character" w:customStyle="1" w:styleId="-1">
    <w:name w:val="Цветной список - Акцент 1 Знак"/>
    <w:link w:val="-10"/>
    <w:uiPriority w:val="34"/>
    <w:rsid w:val="00C93F2E"/>
    <w:rPr>
      <w:sz w:val="22"/>
      <w:szCs w:val="22"/>
      <w:lang w:eastAsia="en-US"/>
    </w:rPr>
  </w:style>
  <w:style w:type="table" w:styleId="-10">
    <w:name w:val="Colorful List Accent 1"/>
    <w:basedOn w:val="a1"/>
    <w:link w:val="-1"/>
    <w:uiPriority w:val="34"/>
    <w:rsid w:val="00C93F2E"/>
    <w:pPr>
      <w:spacing w:after="0" w:line="240" w:lineRule="auto"/>
    </w:p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af4">
    <w:name w:val="Strong"/>
    <w:basedOn w:val="a0"/>
    <w:uiPriority w:val="22"/>
    <w:qFormat/>
    <w:rsid w:val="004E32CA"/>
    <w:rPr>
      <w:b/>
      <w:bCs/>
    </w:rPr>
  </w:style>
  <w:style w:type="character" w:customStyle="1" w:styleId="apple-converted-space">
    <w:name w:val="apple-converted-space"/>
    <w:basedOn w:val="a0"/>
    <w:rsid w:val="004E32CA"/>
  </w:style>
  <w:style w:type="character" w:styleId="af5">
    <w:name w:val="annotation reference"/>
    <w:basedOn w:val="a0"/>
    <w:uiPriority w:val="99"/>
    <w:semiHidden/>
    <w:unhideWhenUsed/>
    <w:rsid w:val="002B7670"/>
    <w:rPr>
      <w:sz w:val="16"/>
      <w:szCs w:val="16"/>
    </w:rPr>
  </w:style>
  <w:style w:type="paragraph" w:styleId="af6">
    <w:name w:val="annotation subject"/>
    <w:basedOn w:val="af0"/>
    <w:next w:val="af0"/>
    <w:link w:val="af7"/>
    <w:uiPriority w:val="99"/>
    <w:semiHidden/>
    <w:unhideWhenUsed/>
    <w:rsid w:val="002B7670"/>
    <w:rPr>
      <w:b/>
      <w:bCs/>
      <w:lang w:val="ru-RU"/>
    </w:rPr>
  </w:style>
  <w:style w:type="character" w:customStyle="1" w:styleId="af7">
    <w:name w:val="Тема примечания Знак"/>
    <w:basedOn w:val="af1"/>
    <w:link w:val="af6"/>
    <w:uiPriority w:val="99"/>
    <w:semiHidden/>
    <w:rsid w:val="002B7670"/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character" w:customStyle="1" w:styleId="10">
    <w:name w:val="Заголовок №1_"/>
    <w:link w:val="11"/>
    <w:rsid w:val="00D64FC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1">
    <w:name w:val="Заголовок №1"/>
    <w:basedOn w:val="a"/>
    <w:link w:val="10"/>
    <w:rsid w:val="00D64FC3"/>
    <w:pPr>
      <w:shd w:val="clear" w:color="auto" w:fill="FFFFFF"/>
      <w:spacing w:line="0" w:lineRule="atLeast"/>
      <w:outlineLvl w:val="0"/>
    </w:pPr>
    <w:rPr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dina_am@interrao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interrao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adushin_av@interra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FA366D-0C1D-4113-A939-055DDF3EB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27</Pages>
  <Words>8083</Words>
  <Characters>46076</Characters>
  <Application>Microsoft Office Word</Application>
  <DocSecurity>0</DocSecurity>
  <Lines>383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 UES</Company>
  <LinksUpToDate>false</LinksUpToDate>
  <CharactersWithSpaces>54051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Судариков Николай Александрович</dc:creator>
  <cp:lastModifiedBy>Модина Анастасия Михайловна</cp:lastModifiedBy>
  <cp:revision>6</cp:revision>
  <cp:lastPrinted>2018-02-21T07:58:00Z</cp:lastPrinted>
  <dcterms:created xsi:type="dcterms:W3CDTF">2018-11-08T13:03:00Z</dcterms:created>
  <dcterms:modified xsi:type="dcterms:W3CDTF">2018-11-08T13:59:00Z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Sudarikov_NA</vt:lpwstr>
  </property>
  <property fmtid="{D5CDD505-2E9C-101B-9397-08002B2CF9AE}" pid="3" name="CustomObjectId">
    <vt:lpwstr>0900000282c97c30</vt:lpwstr>
  </property>
  <property fmtid="{D5CDD505-2E9C-101B-9397-08002B2CF9AE}" pid="4" name="CustomServerURL">
    <vt:lpwstr>http://asud.interrao.ru:7778/sedir/doc-upload</vt:lpwstr>
  </property>
  <property fmtid="{D5CDD505-2E9C-101B-9397-08002B2CF9AE}" pid="5" name="CustomUserId">
    <vt:lpwstr>Samsonov_IV</vt:lpwstr>
  </property>
  <property fmtid="{D5CDD505-2E9C-101B-9397-08002B2CF9AE}" pid="6" name="CustomObjectState">
    <vt:lpwstr>2597561042</vt:lpwstr>
  </property>
  <property fmtid="{D5CDD505-2E9C-101B-9397-08002B2CF9AE}" pid="7" name="magic_key">
    <vt:lpwstr>MSKWS-00188.sudarikov_na.Windows NT...10.192.0.127.127.0.0.1.C:\Users\sudarikov_na\AppData\Local\Temp\AsudViewed\0900000282c97c30\БР-03-15_Сайты_Интер_РАО.docx.docm</vt:lpwstr>
  </property>
</Properties>
</file>